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A1800" w14:textId="77777777" w:rsidR="00933FE3" w:rsidRDefault="00933FE3" w:rsidP="00933FE3">
      <w:pPr>
        <w:suppressAutoHyphens w:val="0"/>
        <w:rPr>
          <w:rFonts w:ascii="Calibri" w:hAnsi="Calibri"/>
          <w:b/>
          <w:sz w:val="20"/>
          <w:szCs w:val="22"/>
          <w:lang w:eastAsia="pl-PL"/>
        </w:rPr>
      </w:pPr>
      <w:r>
        <w:rPr>
          <w:rFonts w:ascii="Calibri" w:hAnsi="Calibri"/>
          <w:b/>
          <w:sz w:val="20"/>
          <w:szCs w:val="22"/>
          <w:lang w:eastAsia="pl-PL"/>
        </w:rPr>
        <w:t xml:space="preserve">załącznik nr 3 – wzór umowy </w:t>
      </w:r>
    </w:p>
    <w:p w14:paraId="33DD18B0" w14:textId="77777777" w:rsidR="000A4065" w:rsidRDefault="000A4065" w:rsidP="00FD6DE7">
      <w:pPr>
        <w:rPr>
          <w:rFonts w:ascii="Calibri" w:hAnsi="Calibri" w:cs="Calibri"/>
          <w:i/>
          <w:sz w:val="22"/>
          <w:szCs w:val="22"/>
        </w:rPr>
      </w:pPr>
    </w:p>
    <w:p w14:paraId="00345B54" w14:textId="4AC201F2" w:rsidR="008C103F" w:rsidRDefault="00933FE3" w:rsidP="008C103F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595F6B">
        <w:rPr>
          <w:rFonts w:asciiTheme="minorHAnsi" w:hAnsiTheme="minorHAnsi" w:cstheme="minorHAnsi"/>
          <w:i/>
          <w:sz w:val="22"/>
          <w:szCs w:val="22"/>
        </w:rPr>
        <w:t>Umowa Nr ……</w:t>
      </w:r>
      <w:r w:rsidR="008C103F">
        <w:rPr>
          <w:rFonts w:asciiTheme="minorHAnsi" w:hAnsiTheme="minorHAnsi" w:cstheme="minorHAnsi"/>
          <w:i/>
          <w:sz w:val="22"/>
          <w:szCs w:val="22"/>
        </w:rPr>
        <w:t>……………………</w:t>
      </w:r>
      <w:proofErr w:type="gramStart"/>
      <w:r w:rsidR="008C103F">
        <w:rPr>
          <w:rFonts w:asciiTheme="minorHAnsi" w:hAnsiTheme="minorHAnsi" w:cstheme="minorHAnsi"/>
          <w:i/>
          <w:sz w:val="22"/>
          <w:szCs w:val="22"/>
        </w:rPr>
        <w:t>…….</w:t>
      </w:r>
      <w:proofErr w:type="gramEnd"/>
      <w:r w:rsidR="008C103F">
        <w:rPr>
          <w:rFonts w:asciiTheme="minorHAnsi" w:hAnsiTheme="minorHAnsi" w:cstheme="minorHAnsi"/>
          <w:i/>
          <w:sz w:val="22"/>
          <w:szCs w:val="22"/>
        </w:rPr>
        <w:t>.</w:t>
      </w:r>
      <w:r w:rsidRPr="00595F6B">
        <w:rPr>
          <w:rFonts w:asciiTheme="minorHAnsi" w:hAnsiTheme="minorHAnsi" w:cstheme="minorHAnsi"/>
          <w:i/>
          <w:sz w:val="22"/>
          <w:szCs w:val="22"/>
        </w:rPr>
        <w:t>…</w:t>
      </w:r>
    </w:p>
    <w:p w14:paraId="696E77E7" w14:textId="70FEF61B" w:rsidR="008C103F" w:rsidRPr="008C103F" w:rsidRDefault="00933FE3" w:rsidP="008C103F">
      <w:pPr>
        <w:jc w:val="center"/>
        <w:rPr>
          <w:rFonts w:asciiTheme="minorHAnsi" w:hAnsiTheme="minorHAnsi" w:cstheme="minorHAnsi"/>
        </w:rPr>
      </w:pPr>
      <w:r w:rsidRPr="00595F6B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8C103F" w:rsidRPr="008C103F">
        <w:rPr>
          <w:rFonts w:ascii="Calibri" w:hAnsi="Calibri" w:cs="Calibri"/>
          <w:iCs/>
          <w:sz w:val="22"/>
          <w:szCs w:val="22"/>
        </w:rPr>
        <w:t>zwana dalej „Umową”</w:t>
      </w:r>
    </w:p>
    <w:p w14:paraId="532AC9DF" w14:textId="4DFAC0C5" w:rsidR="000A4065" w:rsidRDefault="000A4065" w:rsidP="00933FE3">
      <w:pPr>
        <w:rPr>
          <w:rFonts w:asciiTheme="minorHAnsi" w:eastAsia="Calibri" w:hAnsiTheme="minorHAnsi" w:cstheme="minorHAnsi"/>
          <w:sz w:val="22"/>
          <w:szCs w:val="22"/>
        </w:rPr>
      </w:pPr>
    </w:p>
    <w:p w14:paraId="4D946DC8" w14:textId="77777777" w:rsidR="00945B55" w:rsidRPr="000A4065" w:rsidRDefault="00945B55" w:rsidP="00933FE3">
      <w:pPr>
        <w:rPr>
          <w:rFonts w:asciiTheme="minorHAnsi" w:eastAsia="Calibri" w:hAnsiTheme="minorHAnsi" w:cstheme="minorHAnsi"/>
          <w:sz w:val="22"/>
          <w:szCs w:val="22"/>
        </w:rPr>
      </w:pPr>
    </w:p>
    <w:p w14:paraId="7324E475" w14:textId="77777777" w:rsidR="00933FE3" w:rsidRPr="00595F6B" w:rsidRDefault="00933FE3" w:rsidP="00933FE3">
      <w:pPr>
        <w:suppressAutoHyphens w:val="0"/>
        <w:rPr>
          <w:rFonts w:asciiTheme="minorHAnsi" w:hAnsiTheme="minorHAnsi" w:cstheme="minorHAnsi"/>
          <w:sz w:val="22"/>
          <w:szCs w:val="22"/>
          <w:lang w:eastAsia="pl-PL"/>
        </w:rPr>
      </w:pPr>
      <w:r w:rsidRPr="00595F6B">
        <w:rPr>
          <w:rFonts w:asciiTheme="minorHAnsi" w:hAnsiTheme="minorHAnsi" w:cstheme="minorHAnsi"/>
          <w:sz w:val="22"/>
          <w:szCs w:val="22"/>
          <w:lang w:eastAsia="pl-PL"/>
        </w:rPr>
        <w:t xml:space="preserve">Zawarta w dniu </w:t>
      </w:r>
      <w:r w:rsidRPr="00996DC3">
        <w:rPr>
          <w:sz w:val="22"/>
          <w:szCs w:val="22"/>
          <w:lang w:eastAsia="pl-PL"/>
        </w:rPr>
        <w:t>………</w:t>
      </w:r>
      <w:proofErr w:type="gramStart"/>
      <w:r w:rsidRPr="00996DC3">
        <w:rPr>
          <w:sz w:val="22"/>
          <w:szCs w:val="22"/>
          <w:lang w:eastAsia="pl-PL"/>
        </w:rPr>
        <w:t>…….</w:t>
      </w:r>
      <w:proofErr w:type="gramEnd"/>
      <w:r w:rsidRPr="00996DC3">
        <w:rPr>
          <w:sz w:val="22"/>
          <w:szCs w:val="22"/>
          <w:lang w:eastAsia="pl-PL"/>
        </w:rPr>
        <w:t>…</w:t>
      </w:r>
      <w:r w:rsidRPr="00595F6B">
        <w:rPr>
          <w:rFonts w:asciiTheme="minorHAnsi" w:hAnsiTheme="minorHAnsi" w:cstheme="minorHAnsi"/>
          <w:sz w:val="22"/>
          <w:szCs w:val="22"/>
          <w:lang w:eastAsia="pl-PL"/>
        </w:rPr>
        <w:t xml:space="preserve"> roku w Wałbrzychu pomiędzy:</w:t>
      </w:r>
    </w:p>
    <w:p w14:paraId="695D5CEE" w14:textId="23F66F25" w:rsidR="00933FE3" w:rsidRPr="00595F6B" w:rsidRDefault="00933FE3" w:rsidP="00933FE3">
      <w:pPr>
        <w:suppressAutoHyphens w:val="0"/>
        <w:rPr>
          <w:rFonts w:asciiTheme="minorHAnsi" w:hAnsiTheme="minorHAnsi" w:cstheme="minorHAnsi"/>
          <w:sz w:val="22"/>
          <w:szCs w:val="22"/>
          <w:lang w:eastAsia="pl-PL"/>
        </w:rPr>
      </w:pPr>
      <w:r w:rsidRPr="00595F6B">
        <w:rPr>
          <w:rFonts w:asciiTheme="minorHAnsi" w:hAnsiTheme="minorHAnsi" w:cstheme="minorHAnsi"/>
          <w:sz w:val="22"/>
          <w:szCs w:val="22"/>
          <w:lang w:eastAsia="pl-PL"/>
        </w:rPr>
        <w:t xml:space="preserve">Wałbrzyskim Przedsiębiorstwem Wodociągów i Kanalizacji </w:t>
      </w:r>
      <w:r w:rsidR="00740940">
        <w:rPr>
          <w:rFonts w:asciiTheme="minorHAnsi" w:hAnsiTheme="minorHAnsi" w:cstheme="minorHAnsi"/>
          <w:sz w:val="22"/>
          <w:szCs w:val="22"/>
          <w:lang w:eastAsia="pl-PL"/>
        </w:rPr>
        <w:t>s</w:t>
      </w:r>
      <w:r w:rsidRPr="00595F6B">
        <w:rPr>
          <w:rFonts w:asciiTheme="minorHAnsi" w:hAnsiTheme="minorHAnsi" w:cstheme="minorHAnsi"/>
          <w:sz w:val="22"/>
          <w:szCs w:val="22"/>
          <w:lang w:eastAsia="pl-PL"/>
        </w:rPr>
        <w:t>p. z o.o.</w:t>
      </w:r>
      <w:r w:rsidRPr="00595F6B">
        <w:rPr>
          <w:rFonts w:asciiTheme="minorHAnsi" w:hAnsiTheme="minorHAnsi" w:cstheme="minorHAnsi"/>
          <w:sz w:val="22"/>
          <w:szCs w:val="22"/>
          <w:lang w:eastAsia="pl-PL"/>
        </w:rPr>
        <w:br/>
        <w:t>Al. Wyzwolenia 39</w:t>
      </w:r>
      <w:r w:rsidRPr="00595F6B">
        <w:rPr>
          <w:rFonts w:asciiTheme="minorHAnsi" w:hAnsiTheme="minorHAnsi" w:cstheme="minorHAnsi"/>
          <w:sz w:val="22"/>
          <w:szCs w:val="22"/>
          <w:lang w:eastAsia="pl-PL"/>
        </w:rPr>
        <w:br/>
        <w:t>58-300 Wałbrzych</w:t>
      </w:r>
    </w:p>
    <w:p w14:paraId="3DC2FD30" w14:textId="13C450F8" w:rsidR="00933FE3" w:rsidRPr="00595F6B" w:rsidRDefault="00741BDC" w:rsidP="00933FE3">
      <w:pPr>
        <w:suppressAutoHyphens w:val="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595F6B">
        <w:rPr>
          <w:rFonts w:asciiTheme="minorHAnsi" w:hAnsiTheme="minorHAnsi" w:cstheme="minorHAnsi"/>
          <w:sz w:val="22"/>
          <w:szCs w:val="22"/>
          <w:lang w:eastAsia="pl-PL"/>
        </w:rPr>
        <w:t>t</w:t>
      </w:r>
      <w:r w:rsidR="00933FE3" w:rsidRPr="00595F6B">
        <w:rPr>
          <w:rFonts w:asciiTheme="minorHAnsi" w:hAnsiTheme="minorHAnsi" w:cstheme="minorHAnsi"/>
          <w:sz w:val="22"/>
          <w:szCs w:val="22"/>
          <w:lang w:eastAsia="pl-PL"/>
        </w:rPr>
        <w:t>el. 74/ 64 88 100</w:t>
      </w:r>
    </w:p>
    <w:p w14:paraId="210E3787" w14:textId="0E92CA42" w:rsidR="00933FE3" w:rsidRPr="00595F6B" w:rsidRDefault="00933FE3" w:rsidP="00933FE3">
      <w:pPr>
        <w:suppressAutoHyphens w:val="0"/>
        <w:rPr>
          <w:rFonts w:asciiTheme="minorHAnsi" w:hAnsiTheme="minorHAnsi" w:cstheme="minorHAnsi"/>
          <w:sz w:val="22"/>
          <w:szCs w:val="22"/>
          <w:lang w:eastAsia="pl-PL"/>
        </w:rPr>
      </w:pPr>
      <w:r w:rsidRPr="00595F6B">
        <w:rPr>
          <w:rFonts w:asciiTheme="minorHAnsi" w:hAnsiTheme="minorHAnsi" w:cstheme="minorHAnsi"/>
          <w:sz w:val="22"/>
          <w:szCs w:val="22"/>
          <w:lang w:eastAsia="pl-PL"/>
        </w:rPr>
        <w:t xml:space="preserve">e-mail: </w:t>
      </w:r>
      <w:hyperlink r:id="rId6" w:history="1">
        <w:r w:rsidRPr="00595F6B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  <w:lang w:eastAsia="pl-PL"/>
          </w:rPr>
          <w:t>sekretariat@wpwik.pl</w:t>
        </w:r>
      </w:hyperlink>
      <w:r w:rsidRPr="00595F6B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Pr="00595F6B">
        <w:rPr>
          <w:rFonts w:asciiTheme="minorHAnsi" w:hAnsiTheme="minorHAnsi" w:cstheme="minorHAnsi"/>
          <w:sz w:val="22"/>
          <w:szCs w:val="22"/>
          <w:lang w:eastAsia="pl-PL"/>
        </w:rPr>
        <w:br/>
        <w:t>NIP: 886-26-49-062</w:t>
      </w:r>
      <w:r w:rsidRPr="00595F6B">
        <w:rPr>
          <w:rFonts w:asciiTheme="minorHAnsi" w:hAnsiTheme="minorHAnsi" w:cstheme="minorHAnsi"/>
          <w:sz w:val="22"/>
          <w:szCs w:val="22"/>
          <w:lang w:eastAsia="pl-PL"/>
        </w:rPr>
        <w:br/>
        <w:t>Regon: 891404575</w:t>
      </w:r>
      <w:r w:rsidRPr="00595F6B">
        <w:rPr>
          <w:rFonts w:asciiTheme="minorHAnsi" w:hAnsiTheme="minorHAnsi" w:cstheme="minorHAnsi"/>
          <w:sz w:val="22"/>
          <w:szCs w:val="22"/>
          <w:lang w:eastAsia="pl-PL"/>
        </w:rPr>
        <w:br/>
        <w:t>KRS: 0000097537, Sąd Rejonowy dla Wrocławia - Fabrycznej we Wrocławiu, IX Wydział Gospodarczy Krajowego Rejestru Sądowego</w:t>
      </w:r>
      <w:r w:rsidRPr="00595F6B">
        <w:rPr>
          <w:rFonts w:asciiTheme="minorHAnsi" w:hAnsiTheme="minorHAnsi" w:cstheme="minorHAnsi"/>
          <w:sz w:val="22"/>
          <w:szCs w:val="22"/>
          <w:lang w:eastAsia="pl-PL"/>
        </w:rPr>
        <w:br/>
        <w:t>Kapitał zakładowy: 96 657 500,00 zł,</w:t>
      </w:r>
      <w:r w:rsidRPr="00595F6B">
        <w:rPr>
          <w:rFonts w:asciiTheme="minorHAnsi" w:hAnsiTheme="minorHAnsi" w:cstheme="minorHAnsi"/>
          <w:b/>
          <w:i/>
          <w:sz w:val="22"/>
          <w:szCs w:val="22"/>
          <w:lang w:eastAsia="pl-PL"/>
        </w:rPr>
        <w:t xml:space="preserve"> </w:t>
      </w:r>
      <w:r w:rsidRPr="00595F6B">
        <w:rPr>
          <w:rFonts w:asciiTheme="minorHAnsi" w:hAnsiTheme="minorHAnsi" w:cstheme="minorHAnsi"/>
          <w:sz w:val="22"/>
          <w:szCs w:val="22"/>
          <w:lang w:eastAsia="pl-PL"/>
        </w:rPr>
        <w:t>reprezentowanym przez:</w:t>
      </w:r>
    </w:p>
    <w:p w14:paraId="0037EED8" w14:textId="77777777" w:rsidR="009A48DB" w:rsidRPr="000A41F3" w:rsidRDefault="009A48DB" w:rsidP="009A48DB">
      <w:pPr>
        <w:numPr>
          <w:ilvl w:val="3"/>
          <w:numId w:val="1"/>
        </w:numPr>
        <w:tabs>
          <w:tab w:val="clear" w:pos="0"/>
          <w:tab w:val="left" w:pos="348"/>
          <w:tab w:val="left" w:pos="708"/>
          <w:tab w:val="left" w:pos="1068"/>
          <w:tab w:val="num" w:pos="1440"/>
        </w:tabs>
        <w:suppressAutoHyphens w:val="0"/>
        <w:ind w:left="426" w:hanging="426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bookmarkStart w:id="0" w:name="_Hlk24009917"/>
      <w:r w:rsidRPr="005F57A5">
        <w:rPr>
          <w:sz w:val="22"/>
          <w:szCs w:val="22"/>
          <w:lang w:eastAsia="pl-PL"/>
        </w:rPr>
        <w:t xml:space="preserve">……………………….….…………….. </w:t>
      </w:r>
      <w:r w:rsidRPr="000A41F3">
        <w:rPr>
          <w:rFonts w:asciiTheme="minorHAnsi" w:hAnsiTheme="minorHAnsi" w:cstheme="minorHAnsi"/>
          <w:sz w:val="22"/>
          <w:szCs w:val="22"/>
          <w:lang w:eastAsia="pl-PL"/>
        </w:rPr>
        <w:t xml:space="preserve">- </w:t>
      </w:r>
      <w:r w:rsidRPr="005F57A5">
        <w:rPr>
          <w:sz w:val="22"/>
          <w:szCs w:val="22"/>
          <w:lang w:eastAsia="pl-PL"/>
        </w:rPr>
        <w:t>………………………………………………….</w:t>
      </w:r>
      <w:bookmarkEnd w:id="0"/>
    </w:p>
    <w:p w14:paraId="7CD291AF" w14:textId="77777777" w:rsidR="009A48DB" w:rsidRPr="00991CD9" w:rsidRDefault="009A48DB" w:rsidP="009A48DB">
      <w:pPr>
        <w:numPr>
          <w:ilvl w:val="3"/>
          <w:numId w:val="1"/>
        </w:numPr>
        <w:tabs>
          <w:tab w:val="clear" w:pos="0"/>
          <w:tab w:val="left" w:pos="348"/>
          <w:tab w:val="left" w:pos="708"/>
          <w:tab w:val="left" w:pos="1068"/>
          <w:tab w:val="num" w:pos="1440"/>
        </w:tabs>
        <w:suppressAutoHyphens w:val="0"/>
        <w:ind w:left="426" w:hanging="426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5F57A5">
        <w:rPr>
          <w:sz w:val="22"/>
          <w:szCs w:val="22"/>
          <w:lang w:eastAsia="pl-PL"/>
        </w:rPr>
        <w:t>………………………………</w:t>
      </w:r>
      <w:r>
        <w:rPr>
          <w:sz w:val="22"/>
          <w:szCs w:val="22"/>
          <w:lang w:eastAsia="pl-PL"/>
        </w:rPr>
        <w:t>…..</w:t>
      </w:r>
      <w:r w:rsidRPr="005F57A5">
        <w:rPr>
          <w:sz w:val="22"/>
          <w:szCs w:val="22"/>
          <w:lang w:eastAsia="pl-PL"/>
        </w:rPr>
        <w:t>……..</w:t>
      </w:r>
      <w:r w:rsidRPr="000A41F3">
        <w:rPr>
          <w:rFonts w:asciiTheme="minorHAnsi" w:hAnsiTheme="minorHAnsi" w:cstheme="minorHAnsi"/>
          <w:sz w:val="22"/>
          <w:szCs w:val="22"/>
          <w:lang w:eastAsia="pl-PL"/>
        </w:rPr>
        <w:t xml:space="preserve"> - </w:t>
      </w:r>
      <w:r w:rsidRPr="005F57A5">
        <w:rPr>
          <w:sz w:val="22"/>
          <w:szCs w:val="22"/>
          <w:lang w:eastAsia="pl-PL"/>
        </w:rPr>
        <w:t>…………………………………………………</w:t>
      </w:r>
      <w:r>
        <w:rPr>
          <w:sz w:val="22"/>
          <w:szCs w:val="22"/>
          <w:lang w:eastAsia="pl-PL"/>
        </w:rPr>
        <w:t>.</w:t>
      </w:r>
    </w:p>
    <w:p w14:paraId="40A25067" w14:textId="1BE5EE37" w:rsidR="00991CD9" w:rsidRPr="001D58BB" w:rsidRDefault="00991CD9" w:rsidP="009A48DB">
      <w:pPr>
        <w:numPr>
          <w:ilvl w:val="3"/>
          <w:numId w:val="1"/>
        </w:numPr>
        <w:tabs>
          <w:tab w:val="clear" w:pos="0"/>
          <w:tab w:val="left" w:pos="348"/>
          <w:tab w:val="left" w:pos="708"/>
          <w:tab w:val="left" w:pos="1068"/>
          <w:tab w:val="num" w:pos="1440"/>
        </w:tabs>
        <w:suppressAutoHyphens w:val="0"/>
        <w:ind w:left="426" w:hanging="426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1D58BB">
        <w:rPr>
          <w:rFonts w:asciiTheme="minorHAnsi" w:hAnsiTheme="minorHAnsi" w:cstheme="minorHAnsi"/>
          <w:sz w:val="22"/>
          <w:szCs w:val="22"/>
          <w:lang w:eastAsia="pl-PL"/>
        </w:rPr>
        <w:t>zwanym dalej</w:t>
      </w:r>
      <w:r w:rsidR="00777FA5">
        <w:rPr>
          <w:rFonts w:asciiTheme="minorHAnsi" w:hAnsiTheme="minorHAnsi" w:cstheme="minorHAnsi"/>
          <w:sz w:val="22"/>
          <w:szCs w:val="22"/>
          <w:lang w:eastAsia="pl-PL"/>
        </w:rPr>
        <w:t>:</w:t>
      </w:r>
      <w:r w:rsidRPr="001D58BB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Pr="001D58BB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Zamawiającym</w:t>
      </w:r>
    </w:p>
    <w:p w14:paraId="6CCEC80D" w14:textId="22843B42" w:rsidR="009A48DB" w:rsidRPr="000A4065" w:rsidRDefault="009A48DB" w:rsidP="000A4065">
      <w:pPr>
        <w:tabs>
          <w:tab w:val="left" w:pos="348"/>
          <w:tab w:val="left" w:pos="708"/>
          <w:tab w:val="left" w:pos="1068"/>
        </w:tabs>
        <w:jc w:val="both"/>
        <w:rPr>
          <w:rFonts w:ascii="Calibri" w:hAnsi="Calibri"/>
          <w:sz w:val="22"/>
          <w:szCs w:val="22"/>
          <w:lang w:eastAsia="pl-PL"/>
        </w:rPr>
      </w:pPr>
      <w:r>
        <w:rPr>
          <w:rFonts w:ascii="Calibri" w:hAnsi="Calibri"/>
          <w:sz w:val="22"/>
          <w:szCs w:val="22"/>
          <w:lang w:eastAsia="pl-PL"/>
        </w:rPr>
        <w:t xml:space="preserve">a </w:t>
      </w:r>
    </w:p>
    <w:p w14:paraId="53DD94DB" w14:textId="77777777" w:rsidR="009A48DB" w:rsidRPr="005F57A5" w:rsidRDefault="009A48DB" w:rsidP="009A48DB">
      <w:pPr>
        <w:suppressAutoHyphens w:val="0"/>
        <w:jc w:val="both"/>
        <w:rPr>
          <w:sz w:val="22"/>
          <w:szCs w:val="22"/>
          <w:lang w:val="en-US" w:eastAsia="pl-PL"/>
        </w:rPr>
      </w:pPr>
      <w:r w:rsidRPr="005F57A5">
        <w:rPr>
          <w:sz w:val="22"/>
          <w:szCs w:val="22"/>
          <w:lang w:val="en-US" w:eastAsia="pl-PL"/>
        </w:rPr>
        <w:t>……………………………………</w:t>
      </w:r>
      <w:r>
        <w:rPr>
          <w:sz w:val="22"/>
          <w:szCs w:val="22"/>
          <w:lang w:val="en-US" w:eastAsia="pl-PL"/>
        </w:rPr>
        <w:t>…</w:t>
      </w:r>
      <w:r w:rsidRPr="005F57A5">
        <w:rPr>
          <w:sz w:val="22"/>
          <w:szCs w:val="22"/>
          <w:lang w:val="en-US" w:eastAsia="pl-PL"/>
        </w:rPr>
        <w:t>……..</w:t>
      </w:r>
    </w:p>
    <w:p w14:paraId="76A47264" w14:textId="77777777" w:rsidR="009A48DB" w:rsidRPr="005F57A5" w:rsidRDefault="009A48DB" w:rsidP="009A48DB">
      <w:pPr>
        <w:suppressAutoHyphens w:val="0"/>
        <w:jc w:val="both"/>
        <w:rPr>
          <w:sz w:val="22"/>
          <w:szCs w:val="22"/>
          <w:lang w:val="en-US" w:eastAsia="pl-PL"/>
        </w:rPr>
      </w:pPr>
      <w:r w:rsidRPr="005F57A5">
        <w:rPr>
          <w:sz w:val="22"/>
          <w:szCs w:val="22"/>
          <w:lang w:val="en-US" w:eastAsia="pl-PL"/>
        </w:rPr>
        <w:t>…………………………………………</w:t>
      </w:r>
      <w:r>
        <w:rPr>
          <w:sz w:val="22"/>
          <w:szCs w:val="22"/>
          <w:lang w:val="en-US" w:eastAsia="pl-PL"/>
        </w:rPr>
        <w:t>.</w:t>
      </w:r>
      <w:r w:rsidRPr="005F57A5">
        <w:rPr>
          <w:sz w:val="22"/>
          <w:szCs w:val="22"/>
          <w:lang w:val="en-US" w:eastAsia="pl-PL"/>
        </w:rPr>
        <w:t>….</w:t>
      </w:r>
    </w:p>
    <w:p w14:paraId="1DC5688E" w14:textId="77777777" w:rsidR="009A48DB" w:rsidRPr="005F57A5" w:rsidRDefault="009A48DB" w:rsidP="009A48DB">
      <w:pPr>
        <w:suppressAutoHyphens w:val="0"/>
        <w:jc w:val="both"/>
        <w:rPr>
          <w:sz w:val="22"/>
          <w:szCs w:val="22"/>
          <w:lang w:val="en-US" w:eastAsia="pl-PL"/>
        </w:rPr>
      </w:pPr>
      <w:r w:rsidRPr="005F57A5">
        <w:rPr>
          <w:sz w:val="22"/>
          <w:szCs w:val="22"/>
          <w:lang w:val="en-US" w:eastAsia="pl-PL"/>
        </w:rPr>
        <w:t>…………………………………………</w:t>
      </w:r>
      <w:r>
        <w:rPr>
          <w:sz w:val="22"/>
          <w:szCs w:val="22"/>
          <w:lang w:val="en-US" w:eastAsia="pl-PL"/>
        </w:rPr>
        <w:t>.</w:t>
      </w:r>
      <w:r w:rsidRPr="005F57A5">
        <w:rPr>
          <w:sz w:val="22"/>
          <w:szCs w:val="22"/>
          <w:lang w:val="en-US" w:eastAsia="pl-PL"/>
        </w:rPr>
        <w:t>….</w:t>
      </w:r>
    </w:p>
    <w:p w14:paraId="3948DDBD" w14:textId="77777777" w:rsidR="009A48DB" w:rsidRPr="005F57A5" w:rsidRDefault="009A48DB" w:rsidP="009A48DB">
      <w:pPr>
        <w:suppressAutoHyphens w:val="0"/>
        <w:jc w:val="both"/>
        <w:rPr>
          <w:sz w:val="22"/>
          <w:szCs w:val="22"/>
          <w:lang w:val="en-US" w:eastAsia="pl-PL"/>
        </w:rPr>
      </w:pPr>
      <w:r w:rsidRPr="005F57A5">
        <w:rPr>
          <w:sz w:val="22"/>
          <w:szCs w:val="22"/>
          <w:lang w:val="en-US" w:eastAsia="pl-PL"/>
        </w:rPr>
        <w:t>…………………………………………</w:t>
      </w:r>
      <w:r>
        <w:rPr>
          <w:sz w:val="22"/>
          <w:szCs w:val="22"/>
          <w:lang w:val="en-US" w:eastAsia="pl-PL"/>
        </w:rPr>
        <w:t>.</w:t>
      </w:r>
      <w:r w:rsidRPr="005F57A5">
        <w:rPr>
          <w:sz w:val="22"/>
          <w:szCs w:val="22"/>
          <w:lang w:val="en-US" w:eastAsia="pl-PL"/>
        </w:rPr>
        <w:t>…</w:t>
      </w:r>
    </w:p>
    <w:p w14:paraId="3B6F6072" w14:textId="77777777" w:rsidR="009A48DB" w:rsidRPr="00595F6B" w:rsidRDefault="009A48DB" w:rsidP="009A48DB">
      <w:pPr>
        <w:suppressAutoHyphens w:val="0"/>
        <w:jc w:val="both"/>
        <w:rPr>
          <w:rFonts w:asciiTheme="minorHAnsi" w:hAnsiTheme="minorHAnsi" w:cstheme="minorHAnsi"/>
          <w:sz w:val="22"/>
          <w:szCs w:val="22"/>
          <w:lang w:val="en-US" w:eastAsia="pl-PL"/>
        </w:rPr>
      </w:pPr>
      <w:r w:rsidRPr="00595F6B">
        <w:rPr>
          <w:rFonts w:asciiTheme="minorHAnsi" w:hAnsiTheme="minorHAnsi" w:cstheme="minorHAnsi"/>
          <w:sz w:val="22"/>
          <w:szCs w:val="22"/>
          <w:lang w:val="en-US" w:eastAsia="pl-PL"/>
        </w:rPr>
        <w:t xml:space="preserve">tel. </w:t>
      </w:r>
      <w:r w:rsidRPr="005F57A5">
        <w:rPr>
          <w:sz w:val="22"/>
          <w:szCs w:val="22"/>
          <w:lang w:val="en-US" w:eastAsia="pl-PL"/>
        </w:rPr>
        <w:t>……………………………</w:t>
      </w:r>
    </w:p>
    <w:p w14:paraId="3AD3C583" w14:textId="77777777" w:rsidR="009A48DB" w:rsidRPr="00595F6B" w:rsidRDefault="009A48DB" w:rsidP="009A48DB">
      <w:pPr>
        <w:suppressAutoHyphens w:val="0"/>
        <w:jc w:val="both"/>
        <w:rPr>
          <w:rFonts w:asciiTheme="minorHAnsi" w:hAnsiTheme="minorHAnsi" w:cstheme="minorHAnsi"/>
          <w:sz w:val="22"/>
          <w:szCs w:val="22"/>
          <w:lang w:val="en-US" w:eastAsia="pl-PL"/>
        </w:rPr>
      </w:pPr>
      <w:r w:rsidRPr="00595F6B">
        <w:rPr>
          <w:rFonts w:asciiTheme="minorHAnsi" w:hAnsiTheme="minorHAnsi" w:cstheme="minorHAnsi"/>
          <w:sz w:val="22"/>
          <w:szCs w:val="22"/>
          <w:lang w:val="en-US" w:eastAsia="pl-PL"/>
        </w:rPr>
        <w:t>e-mail</w:t>
      </w:r>
      <w:r>
        <w:rPr>
          <w:rFonts w:asciiTheme="minorHAnsi" w:hAnsiTheme="minorHAnsi" w:cstheme="minorHAnsi"/>
          <w:sz w:val="22"/>
          <w:szCs w:val="22"/>
          <w:lang w:val="en-US" w:eastAsia="pl-PL"/>
        </w:rPr>
        <w:t xml:space="preserve">: </w:t>
      </w:r>
      <w:r w:rsidRPr="005F57A5">
        <w:rPr>
          <w:sz w:val="22"/>
          <w:szCs w:val="22"/>
          <w:lang w:val="en-US" w:eastAsia="pl-PL"/>
        </w:rPr>
        <w:t>…………………</w:t>
      </w:r>
      <w:proofErr w:type="gramStart"/>
      <w:r w:rsidRPr="005F57A5">
        <w:rPr>
          <w:sz w:val="22"/>
          <w:szCs w:val="22"/>
          <w:lang w:val="en-US" w:eastAsia="pl-PL"/>
        </w:rPr>
        <w:t>…..</w:t>
      </w:r>
      <w:proofErr w:type="gramEnd"/>
    </w:p>
    <w:p w14:paraId="694D1318" w14:textId="77777777" w:rsidR="009A48DB" w:rsidRPr="00595F6B" w:rsidRDefault="009A48DB" w:rsidP="009A48DB">
      <w:pPr>
        <w:suppressAutoHyphens w:val="0"/>
        <w:jc w:val="both"/>
        <w:rPr>
          <w:rFonts w:asciiTheme="minorHAnsi" w:hAnsiTheme="minorHAnsi" w:cstheme="minorHAnsi"/>
          <w:sz w:val="22"/>
          <w:szCs w:val="22"/>
          <w:lang w:val="en-US" w:eastAsia="pl-PL"/>
        </w:rPr>
      </w:pPr>
      <w:r w:rsidRPr="00595F6B">
        <w:rPr>
          <w:rFonts w:asciiTheme="minorHAnsi" w:hAnsiTheme="minorHAnsi" w:cstheme="minorHAnsi"/>
          <w:sz w:val="22"/>
          <w:szCs w:val="22"/>
          <w:lang w:val="en-US" w:eastAsia="pl-PL"/>
        </w:rPr>
        <w:t xml:space="preserve">NIP: </w:t>
      </w:r>
      <w:r w:rsidRPr="005F57A5">
        <w:rPr>
          <w:sz w:val="22"/>
          <w:szCs w:val="22"/>
          <w:lang w:val="en-US" w:eastAsia="pl-PL"/>
        </w:rPr>
        <w:t>………………………….</w:t>
      </w:r>
    </w:p>
    <w:p w14:paraId="4CE27E1F" w14:textId="77777777" w:rsidR="009A48DB" w:rsidRPr="00595F6B" w:rsidRDefault="009A48DB" w:rsidP="009A48DB">
      <w:pPr>
        <w:suppressAutoHyphens w:val="0"/>
        <w:jc w:val="both"/>
        <w:rPr>
          <w:rFonts w:asciiTheme="minorHAnsi" w:hAnsiTheme="minorHAnsi" w:cstheme="minorHAnsi"/>
          <w:sz w:val="22"/>
          <w:szCs w:val="22"/>
          <w:lang w:val="en-US" w:eastAsia="pl-PL"/>
        </w:rPr>
      </w:pPr>
      <w:r w:rsidRPr="00595F6B">
        <w:rPr>
          <w:rFonts w:asciiTheme="minorHAnsi" w:hAnsiTheme="minorHAnsi" w:cstheme="minorHAnsi"/>
          <w:sz w:val="22"/>
          <w:szCs w:val="22"/>
          <w:lang w:val="en-US" w:eastAsia="pl-PL"/>
        </w:rPr>
        <w:t>REGON:</w:t>
      </w:r>
      <w:r w:rsidRPr="00595F6B">
        <w:rPr>
          <w:rFonts w:asciiTheme="minorHAnsi" w:hAnsiTheme="minorHAnsi" w:cstheme="minorHAnsi"/>
        </w:rPr>
        <w:t xml:space="preserve"> </w:t>
      </w:r>
      <w:r w:rsidRPr="005F57A5">
        <w:rPr>
          <w:sz w:val="22"/>
          <w:szCs w:val="22"/>
          <w:lang w:val="en-US" w:eastAsia="pl-PL"/>
        </w:rPr>
        <w:t>……………………</w:t>
      </w:r>
    </w:p>
    <w:p w14:paraId="280D5583" w14:textId="77777777" w:rsidR="009A48DB" w:rsidRDefault="009A48DB" w:rsidP="009A48DB">
      <w:pPr>
        <w:suppressAutoHyphens w:val="0"/>
        <w:jc w:val="both"/>
        <w:rPr>
          <w:rFonts w:ascii="Calibri" w:hAnsi="Calibri"/>
          <w:sz w:val="22"/>
          <w:szCs w:val="22"/>
          <w:lang w:val="en-US" w:eastAsia="pl-PL"/>
        </w:rPr>
      </w:pPr>
      <w:r>
        <w:rPr>
          <w:rFonts w:ascii="Calibri" w:hAnsi="Calibri"/>
          <w:sz w:val="22"/>
          <w:szCs w:val="22"/>
          <w:lang w:val="en-US" w:eastAsia="pl-PL"/>
        </w:rPr>
        <w:t xml:space="preserve">KRS: </w:t>
      </w:r>
      <w:r w:rsidRPr="005F57A5">
        <w:rPr>
          <w:sz w:val="22"/>
          <w:szCs w:val="22"/>
          <w:lang w:val="en-US" w:eastAsia="pl-PL"/>
        </w:rPr>
        <w:t>………………………….</w:t>
      </w:r>
    </w:p>
    <w:p w14:paraId="22964BCC" w14:textId="4A2751AF" w:rsidR="009A48DB" w:rsidRPr="000A41F3" w:rsidRDefault="009A48DB" w:rsidP="009A48DB">
      <w:pPr>
        <w:suppressAutoHyphens w:val="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595F6B">
        <w:rPr>
          <w:rFonts w:asciiTheme="minorHAnsi" w:hAnsiTheme="minorHAnsi" w:cstheme="minorHAnsi"/>
          <w:sz w:val="22"/>
          <w:szCs w:val="22"/>
          <w:lang w:eastAsia="pl-PL"/>
        </w:rPr>
        <w:t>Kapitał zakładowy:</w:t>
      </w:r>
      <w:r w:rsidRPr="005F57A5">
        <w:rPr>
          <w:sz w:val="22"/>
          <w:szCs w:val="22"/>
          <w:lang w:eastAsia="pl-PL"/>
        </w:rPr>
        <w:t xml:space="preserve"> …………………………</w:t>
      </w:r>
      <w:r w:rsidRPr="00595F6B">
        <w:rPr>
          <w:rFonts w:asciiTheme="minorHAnsi" w:hAnsiTheme="minorHAnsi" w:cstheme="minorHAnsi"/>
          <w:sz w:val="22"/>
          <w:szCs w:val="22"/>
          <w:lang w:eastAsia="pl-PL"/>
        </w:rPr>
        <w:t xml:space="preserve"> zł, reprezentowanym przez:</w:t>
      </w:r>
    </w:p>
    <w:p w14:paraId="7AE69657" w14:textId="77777777" w:rsidR="009A48DB" w:rsidRPr="000A41F3" w:rsidRDefault="009A48DB" w:rsidP="009A48DB">
      <w:pPr>
        <w:numPr>
          <w:ilvl w:val="3"/>
          <w:numId w:val="1"/>
        </w:numPr>
        <w:tabs>
          <w:tab w:val="clear" w:pos="0"/>
          <w:tab w:val="left" w:pos="348"/>
          <w:tab w:val="left" w:pos="708"/>
          <w:tab w:val="left" w:pos="1068"/>
          <w:tab w:val="num" w:pos="1440"/>
        </w:tabs>
        <w:suppressAutoHyphens w:val="0"/>
        <w:ind w:left="426" w:hanging="426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5F57A5">
        <w:rPr>
          <w:sz w:val="22"/>
          <w:szCs w:val="22"/>
          <w:lang w:eastAsia="pl-PL"/>
        </w:rPr>
        <w:t xml:space="preserve">……………………….….…………….. </w:t>
      </w:r>
      <w:r w:rsidRPr="000A41F3">
        <w:rPr>
          <w:rFonts w:asciiTheme="minorHAnsi" w:hAnsiTheme="minorHAnsi" w:cstheme="minorHAnsi"/>
          <w:sz w:val="22"/>
          <w:szCs w:val="22"/>
          <w:lang w:eastAsia="pl-PL"/>
        </w:rPr>
        <w:t xml:space="preserve">- </w:t>
      </w:r>
      <w:r w:rsidRPr="005F57A5">
        <w:rPr>
          <w:sz w:val="22"/>
          <w:szCs w:val="22"/>
          <w:lang w:eastAsia="pl-PL"/>
        </w:rPr>
        <w:t>………………………………………………….</w:t>
      </w:r>
    </w:p>
    <w:p w14:paraId="7B228183" w14:textId="77777777" w:rsidR="009A48DB" w:rsidRDefault="009A48DB" w:rsidP="009A48DB">
      <w:pPr>
        <w:suppressAutoHyphens w:val="0"/>
        <w:jc w:val="both"/>
        <w:rPr>
          <w:sz w:val="22"/>
          <w:szCs w:val="22"/>
          <w:lang w:eastAsia="pl-PL"/>
        </w:rPr>
      </w:pPr>
      <w:r w:rsidRPr="005F57A5">
        <w:rPr>
          <w:sz w:val="22"/>
          <w:szCs w:val="22"/>
          <w:lang w:eastAsia="pl-PL"/>
        </w:rPr>
        <w:t>………………………………</w:t>
      </w:r>
      <w:r>
        <w:rPr>
          <w:sz w:val="22"/>
          <w:szCs w:val="22"/>
          <w:lang w:eastAsia="pl-PL"/>
        </w:rPr>
        <w:t>…..</w:t>
      </w:r>
      <w:r w:rsidRPr="005F57A5">
        <w:rPr>
          <w:sz w:val="22"/>
          <w:szCs w:val="22"/>
          <w:lang w:eastAsia="pl-PL"/>
        </w:rPr>
        <w:t>……..</w:t>
      </w:r>
      <w:r w:rsidRPr="000A41F3">
        <w:rPr>
          <w:rFonts w:asciiTheme="minorHAnsi" w:hAnsiTheme="minorHAnsi" w:cstheme="minorHAnsi"/>
          <w:sz w:val="22"/>
          <w:szCs w:val="22"/>
          <w:lang w:eastAsia="pl-PL"/>
        </w:rPr>
        <w:t xml:space="preserve"> - </w:t>
      </w:r>
      <w:r w:rsidRPr="005F57A5">
        <w:rPr>
          <w:sz w:val="22"/>
          <w:szCs w:val="22"/>
          <w:lang w:eastAsia="pl-PL"/>
        </w:rPr>
        <w:t>…………………………………………………</w:t>
      </w:r>
      <w:r>
        <w:rPr>
          <w:sz w:val="22"/>
          <w:szCs w:val="22"/>
          <w:lang w:eastAsia="pl-PL"/>
        </w:rPr>
        <w:t>.</w:t>
      </w:r>
    </w:p>
    <w:p w14:paraId="2A1336D6" w14:textId="2FAD3E14" w:rsidR="00991CD9" w:rsidRPr="001D58BB" w:rsidRDefault="00991CD9" w:rsidP="009A48DB">
      <w:pPr>
        <w:suppressAutoHyphens w:val="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1D58BB">
        <w:rPr>
          <w:rFonts w:asciiTheme="minorHAnsi" w:hAnsiTheme="minorHAnsi" w:cstheme="minorHAnsi"/>
          <w:sz w:val="22"/>
          <w:szCs w:val="22"/>
          <w:lang w:eastAsia="pl-PL"/>
        </w:rPr>
        <w:t>zwanym dalej</w:t>
      </w:r>
      <w:r w:rsidR="00390192">
        <w:rPr>
          <w:rFonts w:asciiTheme="minorHAnsi" w:hAnsiTheme="minorHAnsi" w:cstheme="minorHAnsi"/>
          <w:sz w:val="22"/>
          <w:szCs w:val="22"/>
          <w:lang w:eastAsia="pl-PL"/>
        </w:rPr>
        <w:t>:</w:t>
      </w:r>
      <w:r w:rsidRPr="001D58BB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Pr="001D58BB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Wykonawcą</w:t>
      </w:r>
      <w:r w:rsidR="0021431A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,</w:t>
      </w:r>
    </w:p>
    <w:p w14:paraId="133E8D72" w14:textId="77777777" w:rsidR="003F14FA" w:rsidRDefault="003F14FA" w:rsidP="009A48DB">
      <w:pPr>
        <w:suppressAutoHyphens w:val="0"/>
        <w:jc w:val="both"/>
        <w:rPr>
          <w:rFonts w:ascii="Calibri" w:hAnsi="Calibri"/>
          <w:sz w:val="22"/>
          <w:szCs w:val="22"/>
          <w:lang w:eastAsia="pl-PL"/>
        </w:rPr>
      </w:pPr>
    </w:p>
    <w:p w14:paraId="672ABE0C" w14:textId="1A503CF0" w:rsidR="00991CD9" w:rsidRPr="001D58BB" w:rsidRDefault="00991CD9" w:rsidP="009A48DB">
      <w:pPr>
        <w:suppressAutoHyphens w:val="0"/>
        <w:jc w:val="both"/>
        <w:rPr>
          <w:rFonts w:ascii="Calibri" w:hAnsi="Calibri"/>
          <w:sz w:val="22"/>
          <w:szCs w:val="22"/>
          <w:lang w:eastAsia="pl-PL"/>
        </w:rPr>
      </w:pPr>
      <w:r w:rsidRPr="001D58BB">
        <w:rPr>
          <w:rFonts w:ascii="Calibri" w:hAnsi="Calibri"/>
          <w:sz w:val="22"/>
          <w:szCs w:val="22"/>
          <w:lang w:eastAsia="pl-PL"/>
        </w:rPr>
        <w:t>zwanymi dalej</w:t>
      </w:r>
      <w:r w:rsidR="00777FA5">
        <w:rPr>
          <w:rFonts w:ascii="Calibri" w:hAnsi="Calibri"/>
          <w:sz w:val="22"/>
          <w:szCs w:val="22"/>
          <w:lang w:eastAsia="pl-PL"/>
        </w:rPr>
        <w:t>:</w:t>
      </w:r>
      <w:r w:rsidRPr="001D58BB">
        <w:rPr>
          <w:rFonts w:ascii="Calibri" w:hAnsi="Calibri"/>
          <w:sz w:val="22"/>
          <w:szCs w:val="22"/>
          <w:lang w:eastAsia="pl-PL"/>
        </w:rPr>
        <w:t xml:space="preserve"> </w:t>
      </w:r>
      <w:r w:rsidRPr="001D58BB">
        <w:rPr>
          <w:rFonts w:ascii="Calibri" w:hAnsi="Calibri"/>
          <w:b/>
          <w:bCs/>
          <w:sz w:val="22"/>
          <w:szCs w:val="22"/>
          <w:lang w:eastAsia="pl-PL"/>
        </w:rPr>
        <w:t xml:space="preserve">Stroną </w:t>
      </w:r>
      <w:r w:rsidRPr="001D58BB">
        <w:rPr>
          <w:rFonts w:ascii="Calibri" w:hAnsi="Calibri"/>
          <w:sz w:val="22"/>
          <w:szCs w:val="22"/>
          <w:lang w:eastAsia="pl-PL"/>
        </w:rPr>
        <w:t>a łącznie dalej</w:t>
      </w:r>
      <w:r w:rsidR="00777FA5">
        <w:rPr>
          <w:rFonts w:ascii="Calibri" w:hAnsi="Calibri"/>
          <w:sz w:val="22"/>
          <w:szCs w:val="22"/>
          <w:lang w:eastAsia="pl-PL"/>
        </w:rPr>
        <w:t>:</w:t>
      </w:r>
      <w:r w:rsidRPr="001D58BB">
        <w:rPr>
          <w:rFonts w:ascii="Calibri" w:hAnsi="Calibri"/>
          <w:sz w:val="22"/>
          <w:szCs w:val="22"/>
          <w:lang w:eastAsia="pl-PL"/>
        </w:rPr>
        <w:t xml:space="preserve"> </w:t>
      </w:r>
      <w:r w:rsidRPr="001D58BB">
        <w:rPr>
          <w:rFonts w:ascii="Calibri" w:hAnsi="Calibri"/>
          <w:b/>
          <w:bCs/>
          <w:sz w:val="22"/>
          <w:szCs w:val="22"/>
          <w:lang w:eastAsia="pl-PL"/>
        </w:rPr>
        <w:t>Stronami</w:t>
      </w:r>
      <w:r w:rsidR="0021431A">
        <w:rPr>
          <w:rFonts w:ascii="Calibri" w:hAnsi="Calibri"/>
          <w:b/>
          <w:bCs/>
          <w:sz w:val="22"/>
          <w:szCs w:val="22"/>
          <w:lang w:eastAsia="pl-PL"/>
        </w:rPr>
        <w:t>,</w:t>
      </w:r>
    </w:p>
    <w:p w14:paraId="75CF6CCE" w14:textId="459FFCD5" w:rsidR="009A48DB" w:rsidRDefault="009A48DB" w:rsidP="009A48DB">
      <w:pPr>
        <w:suppressAutoHyphens w:val="0"/>
        <w:jc w:val="both"/>
        <w:rPr>
          <w:rFonts w:ascii="Calibri" w:hAnsi="Calibri"/>
          <w:sz w:val="22"/>
          <w:szCs w:val="22"/>
          <w:lang w:eastAsia="pl-PL"/>
        </w:rPr>
      </w:pPr>
      <w:r>
        <w:rPr>
          <w:rFonts w:ascii="Calibri" w:hAnsi="Calibri"/>
          <w:sz w:val="22"/>
          <w:szCs w:val="22"/>
          <w:lang w:eastAsia="pl-PL"/>
        </w:rPr>
        <w:t>o następującej treści:</w:t>
      </w:r>
    </w:p>
    <w:p w14:paraId="5B814FF8" w14:textId="77777777" w:rsidR="00933FE3" w:rsidRDefault="00933FE3" w:rsidP="00933FE3">
      <w:pPr>
        <w:jc w:val="both"/>
        <w:rPr>
          <w:rFonts w:ascii="Calibri" w:hAnsi="Calibri" w:cs="Calibri"/>
          <w:sz w:val="22"/>
          <w:szCs w:val="22"/>
        </w:rPr>
      </w:pPr>
    </w:p>
    <w:p w14:paraId="0AE5BE0E" w14:textId="27035896" w:rsidR="00933FE3" w:rsidRDefault="00933FE3" w:rsidP="003F14FA">
      <w:pPr>
        <w:suppressAutoHyphens w:val="0"/>
        <w:jc w:val="both"/>
        <w:rPr>
          <w:rFonts w:ascii="Calibri" w:hAnsi="Calibri"/>
          <w:sz w:val="22"/>
          <w:szCs w:val="22"/>
          <w:lang w:eastAsia="pl-PL"/>
        </w:rPr>
      </w:pPr>
      <w:r>
        <w:rPr>
          <w:rFonts w:ascii="Calibri" w:hAnsi="Calibri"/>
          <w:sz w:val="22"/>
          <w:szCs w:val="22"/>
          <w:lang w:eastAsia="pl-PL"/>
        </w:rPr>
        <w:t xml:space="preserve">Niniejsza </w:t>
      </w:r>
      <w:r w:rsidR="008C103F">
        <w:rPr>
          <w:rFonts w:ascii="Calibri" w:hAnsi="Calibri"/>
          <w:sz w:val="22"/>
          <w:szCs w:val="22"/>
          <w:lang w:eastAsia="pl-PL"/>
        </w:rPr>
        <w:t>U</w:t>
      </w:r>
      <w:r>
        <w:rPr>
          <w:rFonts w:ascii="Calibri" w:hAnsi="Calibri"/>
          <w:sz w:val="22"/>
          <w:szCs w:val="22"/>
          <w:lang w:eastAsia="pl-PL"/>
        </w:rPr>
        <w:t xml:space="preserve">mowa </w:t>
      </w:r>
      <w:r>
        <w:rPr>
          <w:rFonts w:ascii="Calibri" w:hAnsi="Calibri" w:cs="Calibri"/>
          <w:sz w:val="22"/>
          <w:szCs w:val="22"/>
          <w:lang w:eastAsia="pl-PL"/>
        </w:rPr>
        <w:t xml:space="preserve">jest wynikiem </w:t>
      </w:r>
      <w:r>
        <w:rPr>
          <w:rFonts w:ascii="Calibri" w:hAnsi="Calibri"/>
          <w:sz w:val="22"/>
          <w:szCs w:val="22"/>
          <w:lang w:eastAsia="pl-PL"/>
        </w:rPr>
        <w:t>postępowania o udzielenie zamówienia p.n.</w:t>
      </w:r>
      <w:r w:rsidR="003F14FA" w:rsidRPr="003F14FA">
        <w:t xml:space="preserve"> </w:t>
      </w:r>
      <w:r w:rsidR="003F14FA" w:rsidRPr="003F14FA">
        <w:rPr>
          <w:rFonts w:asciiTheme="minorHAnsi" w:hAnsiTheme="minorHAnsi" w:cstheme="minorHAnsi"/>
          <w:b/>
          <w:bCs/>
        </w:rPr>
        <w:t>„</w:t>
      </w:r>
      <w:r w:rsidR="00D76D08" w:rsidRPr="00D76D08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Dostawa przewodu elastycznego 4” 57 </w:t>
      </w:r>
      <w:proofErr w:type="spellStart"/>
      <w:r w:rsidR="00D76D08" w:rsidRPr="00D76D08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mb</w:t>
      </w:r>
      <w:proofErr w:type="spellEnd"/>
      <w:r w:rsidR="00D76D08" w:rsidRPr="00D76D08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 do zabudowy głębinowych agregatów pompowych w studni głębinowej nr 1 w Unisławiu Śląskim</w:t>
      </w:r>
      <w:r w:rsidR="003F14FA" w:rsidRPr="003F14FA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”</w:t>
      </w:r>
      <w:r w:rsidR="000E4A2B" w:rsidRPr="000E4A2B">
        <w:rPr>
          <w:rFonts w:ascii="Calibri" w:hAnsi="Calibri" w:cs="Calibri"/>
          <w:b/>
          <w:sz w:val="22"/>
          <w:szCs w:val="22"/>
          <w:lang w:eastAsia="ar-SA"/>
        </w:rPr>
        <w:t xml:space="preserve"> </w:t>
      </w:r>
      <w:r>
        <w:rPr>
          <w:rFonts w:ascii="Calibri" w:hAnsi="Calibri"/>
          <w:sz w:val="22"/>
          <w:szCs w:val="22"/>
          <w:lang w:eastAsia="pl-PL"/>
        </w:rPr>
        <w:t xml:space="preserve">realizowanego </w:t>
      </w:r>
      <w:r w:rsidR="002F33A3">
        <w:rPr>
          <w:rFonts w:ascii="Calibri" w:hAnsi="Calibri"/>
          <w:sz w:val="22"/>
          <w:szCs w:val="22"/>
          <w:lang w:eastAsia="pl-PL"/>
        </w:rPr>
        <w:t xml:space="preserve">w trybie </w:t>
      </w:r>
      <w:r w:rsidR="00D179A6" w:rsidRPr="00D179A6">
        <w:rPr>
          <w:rFonts w:ascii="Calibri" w:hAnsi="Calibri"/>
          <w:sz w:val="22"/>
          <w:szCs w:val="22"/>
          <w:lang w:eastAsia="pl-PL"/>
        </w:rPr>
        <w:t>skierowanym do nieograniczonej liczby wykonawców</w:t>
      </w:r>
      <w:r w:rsidR="002F33A3">
        <w:rPr>
          <w:rFonts w:ascii="Calibri" w:hAnsi="Calibri"/>
          <w:sz w:val="22"/>
          <w:szCs w:val="22"/>
          <w:lang w:eastAsia="pl-PL"/>
        </w:rPr>
        <w:t xml:space="preserve"> </w:t>
      </w:r>
      <w:r w:rsidR="00160B0C">
        <w:rPr>
          <w:rFonts w:ascii="Calibri" w:hAnsi="Calibri"/>
          <w:sz w:val="22"/>
          <w:szCs w:val="22"/>
          <w:lang w:eastAsia="pl-PL"/>
        </w:rPr>
        <w:br/>
      </w:r>
      <w:r w:rsidRPr="009539D4">
        <w:rPr>
          <w:rFonts w:ascii="Calibri" w:hAnsi="Calibri"/>
          <w:sz w:val="22"/>
          <w:szCs w:val="22"/>
          <w:lang w:eastAsia="pl-PL"/>
        </w:rPr>
        <w:t xml:space="preserve">z </w:t>
      </w:r>
      <w:r>
        <w:rPr>
          <w:rFonts w:ascii="Calibri" w:hAnsi="Calibri"/>
          <w:sz w:val="22"/>
          <w:szCs w:val="22"/>
          <w:lang w:eastAsia="pl-PL"/>
        </w:rPr>
        <w:t xml:space="preserve">zastosowaniem Regulaminu udzielania zamówień przez </w:t>
      </w:r>
      <w:proofErr w:type="spellStart"/>
      <w:r>
        <w:rPr>
          <w:rFonts w:ascii="Calibri" w:hAnsi="Calibri"/>
          <w:sz w:val="22"/>
          <w:szCs w:val="22"/>
          <w:lang w:eastAsia="pl-PL"/>
        </w:rPr>
        <w:t>WPWiK</w:t>
      </w:r>
      <w:proofErr w:type="spellEnd"/>
      <w:r>
        <w:rPr>
          <w:rFonts w:ascii="Calibri" w:hAnsi="Calibri"/>
          <w:sz w:val="22"/>
          <w:szCs w:val="22"/>
          <w:lang w:eastAsia="pl-PL"/>
        </w:rPr>
        <w:t xml:space="preserve"> Sp. z o.o. stanowiącego załącznik </w:t>
      </w:r>
      <w:r w:rsidR="00160B0C">
        <w:rPr>
          <w:rFonts w:ascii="Calibri" w:hAnsi="Calibri"/>
          <w:sz w:val="22"/>
          <w:szCs w:val="22"/>
          <w:lang w:eastAsia="pl-PL"/>
        </w:rPr>
        <w:br/>
      </w:r>
      <w:r>
        <w:rPr>
          <w:rFonts w:ascii="Calibri" w:hAnsi="Calibri"/>
          <w:sz w:val="22"/>
          <w:szCs w:val="22"/>
          <w:lang w:eastAsia="pl-PL"/>
        </w:rPr>
        <w:t xml:space="preserve">nr 1 do Zarządzenia Prezesa Zarządu </w:t>
      </w:r>
      <w:proofErr w:type="spellStart"/>
      <w:r>
        <w:rPr>
          <w:rFonts w:ascii="Calibri" w:hAnsi="Calibri"/>
          <w:sz w:val="22"/>
          <w:szCs w:val="22"/>
          <w:lang w:eastAsia="pl-PL"/>
        </w:rPr>
        <w:t>WPWiK</w:t>
      </w:r>
      <w:proofErr w:type="spellEnd"/>
      <w:r>
        <w:rPr>
          <w:rFonts w:ascii="Calibri" w:hAnsi="Calibri"/>
          <w:sz w:val="22"/>
          <w:szCs w:val="22"/>
          <w:lang w:eastAsia="pl-PL"/>
        </w:rPr>
        <w:t xml:space="preserve"> Sp. z o.o. nr 53/2021 z dnia 31.12.2021 roku (ze</w:t>
      </w:r>
      <w:r w:rsidR="002348A3">
        <w:rPr>
          <w:rFonts w:ascii="Calibri" w:hAnsi="Calibri"/>
          <w:sz w:val="22"/>
          <w:szCs w:val="22"/>
          <w:lang w:eastAsia="pl-PL"/>
        </w:rPr>
        <w:t xml:space="preserve"> z</w:t>
      </w:r>
      <w:r>
        <w:rPr>
          <w:rFonts w:ascii="Calibri" w:hAnsi="Calibri"/>
          <w:sz w:val="22"/>
          <w:szCs w:val="22"/>
          <w:lang w:eastAsia="pl-PL"/>
        </w:rPr>
        <w:t>m.) oraz następstwem wyboru przez Zamawiającego najkorzystniejszej oferty.</w:t>
      </w:r>
      <w:r>
        <w:rPr>
          <w:rFonts w:ascii="Cambria" w:hAnsi="Cambria"/>
          <w:sz w:val="22"/>
          <w:szCs w:val="22"/>
          <w:lang w:eastAsia="pl-PL"/>
        </w:rPr>
        <w:t xml:space="preserve">          </w:t>
      </w:r>
    </w:p>
    <w:p w14:paraId="74D99CF1" w14:textId="77777777" w:rsidR="006A3405" w:rsidRPr="00693ECC" w:rsidRDefault="006A3405" w:rsidP="00933FE3">
      <w:pPr>
        <w:jc w:val="both"/>
        <w:rPr>
          <w:rFonts w:ascii="Calibri" w:eastAsia="Calibri" w:hAnsi="Calibri" w:cs="Calibri"/>
          <w:b/>
          <w:i/>
          <w:sz w:val="22"/>
          <w:szCs w:val="22"/>
        </w:rPr>
      </w:pPr>
    </w:p>
    <w:p w14:paraId="37DADCC2" w14:textId="7BC4805D" w:rsidR="0086402A" w:rsidRDefault="00933FE3" w:rsidP="00B217BC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693ECC">
        <w:rPr>
          <w:rFonts w:ascii="Calibri" w:hAnsi="Calibri" w:cs="Calibri"/>
          <w:b/>
          <w:bCs/>
          <w:sz w:val="22"/>
          <w:szCs w:val="22"/>
        </w:rPr>
        <w:t>§1</w:t>
      </w:r>
    </w:p>
    <w:p w14:paraId="679F8945" w14:textId="77777777" w:rsidR="00C35B1B" w:rsidRPr="00693ECC" w:rsidRDefault="00C35B1B" w:rsidP="00B217BC">
      <w:pPr>
        <w:jc w:val="center"/>
      </w:pPr>
    </w:p>
    <w:p w14:paraId="51D5E922" w14:textId="418BC72D" w:rsidR="004C6170" w:rsidRPr="00820975" w:rsidRDefault="00D33B4C" w:rsidP="005C7A8A">
      <w:pPr>
        <w:pStyle w:val="Standard"/>
        <w:numPr>
          <w:ilvl w:val="0"/>
          <w:numId w:val="1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20975">
        <w:rPr>
          <w:rFonts w:asciiTheme="minorHAnsi" w:hAnsiTheme="minorHAnsi" w:cstheme="minorHAnsi"/>
          <w:color w:val="000000" w:themeColor="text1"/>
          <w:sz w:val="22"/>
          <w:szCs w:val="22"/>
          <w:lang w:val="x-none" w:eastAsia="x-none"/>
        </w:rPr>
        <w:t xml:space="preserve">Przedmiotem </w:t>
      </w:r>
      <w:r w:rsidR="008C103F" w:rsidRPr="00820975">
        <w:rPr>
          <w:rFonts w:asciiTheme="minorHAnsi" w:hAnsiTheme="minorHAnsi" w:cstheme="minorHAnsi"/>
          <w:color w:val="000000" w:themeColor="text1"/>
          <w:sz w:val="22"/>
          <w:szCs w:val="22"/>
          <w:lang w:val="x-none" w:eastAsia="x-none"/>
        </w:rPr>
        <w:t>U</w:t>
      </w:r>
      <w:r w:rsidRPr="00820975">
        <w:rPr>
          <w:rFonts w:asciiTheme="minorHAnsi" w:hAnsiTheme="minorHAnsi" w:cstheme="minorHAnsi"/>
          <w:color w:val="000000" w:themeColor="text1"/>
          <w:sz w:val="22"/>
          <w:szCs w:val="22"/>
          <w:lang w:val="x-none" w:eastAsia="x-none"/>
        </w:rPr>
        <w:t xml:space="preserve">mowy </w:t>
      </w:r>
      <w:bookmarkStart w:id="1" w:name="_Hlk37804330"/>
      <w:r w:rsidRPr="00820975">
        <w:rPr>
          <w:rFonts w:asciiTheme="minorHAnsi" w:eastAsia="Calibri" w:hAnsiTheme="minorHAnsi" w:cstheme="minorHAnsi"/>
          <w:color w:val="000000" w:themeColor="text1"/>
          <w:sz w:val="22"/>
          <w:szCs w:val="22"/>
          <w:lang w:val="x-none" w:eastAsia="en-US"/>
        </w:rPr>
        <w:t>jest</w:t>
      </w:r>
      <w:bookmarkEnd w:id="1"/>
      <w:r w:rsidR="00B61B10" w:rsidRPr="0082097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2F33A3" w:rsidRPr="00820975">
        <w:rPr>
          <w:rFonts w:asciiTheme="minorHAnsi" w:hAnsiTheme="minorHAnsi" w:cstheme="minorHAnsi"/>
          <w:sz w:val="22"/>
          <w:szCs w:val="22"/>
        </w:rPr>
        <w:t>dostaw</w:t>
      </w:r>
      <w:r w:rsidR="007F5A60" w:rsidRPr="00820975">
        <w:rPr>
          <w:rFonts w:asciiTheme="minorHAnsi" w:hAnsiTheme="minorHAnsi" w:cstheme="minorHAnsi"/>
          <w:sz w:val="22"/>
          <w:szCs w:val="22"/>
        </w:rPr>
        <w:t>a</w:t>
      </w:r>
      <w:r w:rsidR="003F14FA" w:rsidRPr="00820975">
        <w:rPr>
          <w:rFonts w:asciiTheme="minorHAnsi" w:hAnsiTheme="minorHAnsi" w:cstheme="minorHAnsi"/>
          <w:sz w:val="22"/>
          <w:szCs w:val="22"/>
        </w:rPr>
        <w:t xml:space="preserve"> </w:t>
      </w:r>
      <w:r w:rsidR="00F12478" w:rsidRPr="00F12478">
        <w:rPr>
          <w:rFonts w:asciiTheme="minorHAnsi" w:hAnsiTheme="minorHAnsi" w:cstheme="minorHAnsi"/>
          <w:sz w:val="22"/>
          <w:szCs w:val="22"/>
        </w:rPr>
        <w:t xml:space="preserve">przewodu elastycznego </w:t>
      </w:r>
      <w:proofErr w:type="spellStart"/>
      <w:r w:rsidR="00160B0C" w:rsidRPr="00A50310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>Mandals</w:t>
      </w:r>
      <w:proofErr w:type="spellEnd"/>
      <w:r w:rsidR="00160B0C" w:rsidRPr="00A50310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 xml:space="preserve"> </w:t>
      </w:r>
      <w:proofErr w:type="spellStart"/>
      <w:r w:rsidR="00160B0C" w:rsidRPr="00A50310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>Wellman</w:t>
      </w:r>
      <w:proofErr w:type="spellEnd"/>
      <w:r w:rsidR="00160B0C" w:rsidRPr="00A50310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 xml:space="preserve"> 4” </w:t>
      </w:r>
      <w:r w:rsidR="00160B0C" w:rsidRPr="00A50310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br/>
        <w:t xml:space="preserve">57 </w:t>
      </w:r>
      <w:proofErr w:type="spellStart"/>
      <w:r w:rsidR="00160B0C" w:rsidRPr="00A50310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>mb</w:t>
      </w:r>
      <w:proofErr w:type="spellEnd"/>
      <w:r w:rsidR="00160B0C" w:rsidRPr="00160B0C">
        <w:rPr>
          <w:rFonts w:ascii="Calibri" w:eastAsia="Calibri" w:hAnsi="Calibri" w:cs="Calibri"/>
          <w:color w:val="EE0000"/>
          <w:kern w:val="0"/>
          <w:sz w:val="22"/>
          <w:szCs w:val="22"/>
          <w:lang w:eastAsia="en-US" w:bidi="ar-SA"/>
        </w:rPr>
        <w:t xml:space="preserve"> </w:t>
      </w:r>
      <w:r w:rsidR="009A3424" w:rsidRPr="006760B6">
        <w:rPr>
          <w:rFonts w:asciiTheme="minorHAnsi" w:hAnsiTheme="minorHAnsi" w:cstheme="minorHAnsi"/>
          <w:sz w:val="22"/>
          <w:szCs w:val="22"/>
        </w:rPr>
        <w:t xml:space="preserve">przeznaczonego do wody pitnej </w:t>
      </w:r>
      <w:r w:rsidR="00F12478" w:rsidRPr="00F12478">
        <w:rPr>
          <w:rFonts w:asciiTheme="minorHAnsi" w:hAnsiTheme="minorHAnsi" w:cstheme="minorHAnsi"/>
          <w:sz w:val="22"/>
          <w:szCs w:val="22"/>
        </w:rPr>
        <w:t xml:space="preserve">do zabudowy głębinowych agregatów pompowych w studni głębinowej nr </w:t>
      </w:r>
      <w:r w:rsidR="00D76D08">
        <w:rPr>
          <w:rFonts w:asciiTheme="minorHAnsi" w:hAnsiTheme="minorHAnsi" w:cstheme="minorHAnsi"/>
          <w:sz w:val="22"/>
          <w:szCs w:val="22"/>
        </w:rPr>
        <w:t>1</w:t>
      </w:r>
      <w:r w:rsidR="00F12478" w:rsidRPr="00F12478">
        <w:rPr>
          <w:rFonts w:asciiTheme="minorHAnsi" w:hAnsiTheme="minorHAnsi" w:cstheme="minorHAnsi"/>
          <w:sz w:val="22"/>
          <w:szCs w:val="22"/>
        </w:rPr>
        <w:t xml:space="preserve"> w Unisławiu Śląskim</w:t>
      </w:r>
      <w:r w:rsidR="00F12478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E0DDAEB" w14:textId="77777777" w:rsidR="003F14FA" w:rsidRPr="003F14FA" w:rsidRDefault="00D33B4C" w:rsidP="00BA51D2">
      <w:pPr>
        <w:pStyle w:val="Standard"/>
        <w:numPr>
          <w:ilvl w:val="0"/>
          <w:numId w:val="16"/>
        </w:numPr>
        <w:ind w:hanging="357"/>
        <w:jc w:val="both"/>
        <w:rPr>
          <w:rFonts w:hint="eastAsia"/>
          <w:lang w:val="x-none" w:eastAsia="x-none"/>
        </w:rPr>
      </w:pPr>
      <w:r w:rsidRPr="00693ECC">
        <w:rPr>
          <w:rFonts w:ascii="Calibri" w:hAnsi="Calibri" w:cs="Cambria"/>
          <w:sz w:val="22"/>
          <w:szCs w:val="22"/>
          <w:lang w:val="x-none"/>
        </w:rPr>
        <w:t xml:space="preserve">Przedmiot </w:t>
      </w:r>
      <w:r w:rsidR="008C103F">
        <w:rPr>
          <w:rFonts w:ascii="Calibri" w:hAnsi="Calibri" w:cs="Cambria"/>
          <w:sz w:val="22"/>
          <w:szCs w:val="22"/>
          <w:lang w:val="x-none"/>
        </w:rPr>
        <w:t>U</w:t>
      </w:r>
      <w:r w:rsidRPr="00693ECC">
        <w:rPr>
          <w:rFonts w:ascii="Calibri" w:hAnsi="Calibri" w:cs="Cambria"/>
          <w:sz w:val="22"/>
          <w:szCs w:val="22"/>
          <w:lang w:val="x-none"/>
        </w:rPr>
        <w:t>mowy, o którym mowa w ust. 1</w:t>
      </w:r>
      <w:r w:rsidR="00F32D9B" w:rsidRPr="00693ECC">
        <w:rPr>
          <w:rFonts w:ascii="Calibri" w:hAnsi="Calibri" w:cs="Cambria"/>
          <w:sz w:val="22"/>
          <w:szCs w:val="22"/>
        </w:rPr>
        <w:t xml:space="preserve"> </w:t>
      </w:r>
      <w:r w:rsidR="0021431A">
        <w:rPr>
          <w:rFonts w:ascii="Calibri" w:hAnsi="Calibri" w:cs="Cambria"/>
          <w:sz w:val="22"/>
          <w:szCs w:val="22"/>
        </w:rPr>
        <w:t>powyżej</w:t>
      </w:r>
      <w:r w:rsidRPr="00693ECC">
        <w:rPr>
          <w:rFonts w:ascii="Calibri" w:hAnsi="Calibri" w:cs="Cambria"/>
          <w:sz w:val="22"/>
          <w:szCs w:val="22"/>
          <w:lang w:val="x-none"/>
        </w:rPr>
        <w:t xml:space="preserve"> nie może nosić śladów </w:t>
      </w:r>
      <w:r w:rsidRPr="00D33B4C">
        <w:rPr>
          <w:rFonts w:ascii="Calibri" w:hAnsi="Calibri" w:cs="Cambria"/>
          <w:sz w:val="22"/>
          <w:szCs w:val="22"/>
          <w:lang w:val="x-none"/>
        </w:rPr>
        <w:t xml:space="preserve">uszkodzeń </w:t>
      </w:r>
    </w:p>
    <w:p w14:paraId="25A82310" w14:textId="309E1763" w:rsidR="00D33B4C" w:rsidRPr="00D33B4C" w:rsidRDefault="00D33B4C" w:rsidP="003F14FA">
      <w:pPr>
        <w:pStyle w:val="Standard"/>
        <w:ind w:left="360"/>
        <w:jc w:val="both"/>
        <w:rPr>
          <w:rFonts w:hint="eastAsia"/>
          <w:lang w:val="x-none" w:eastAsia="x-none"/>
        </w:rPr>
      </w:pPr>
      <w:r w:rsidRPr="00D33B4C">
        <w:rPr>
          <w:rFonts w:ascii="Calibri" w:hAnsi="Calibri" w:cs="Cambria"/>
          <w:sz w:val="22"/>
          <w:szCs w:val="22"/>
          <w:lang w:val="x-none"/>
        </w:rPr>
        <w:lastRenderedPageBreak/>
        <w:t>i użytkowania, nie</w:t>
      </w:r>
      <w:r w:rsidR="000E4A2B">
        <w:rPr>
          <w:rFonts w:ascii="Calibri" w:hAnsi="Calibri" w:cs="Cambria"/>
          <w:sz w:val="22"/>
          <w:szCs w:val="22"/>
          <w:lang w:val="x-none"/>
        </w:rPr>
        <w:t xml:space="preserve"> </w:t>
      </w:r>
      <w:r w:rsidRPr="00D33B4C">
        <w:rPr>
          <w:rFonts w:ascii="Calibri" w:hAnsi="Calibri" w:cs="Cambria"/>
          <w:sz w:val="22"/>
          <w:szCs w:val="22"/>
          <w:lang w:val="x-none"/>
        </w:rPr>
        <w:t xml:space="preserve">może mieć wad jakościowych, musi być </w:t>
      </w:r>
      <w:r w:rsidR="00222B7E">
        <w:rPr>
          <w:rFonts w:ascii="Calibri" w:hAnsi="Calibri" w:cs="Cambria"/>
          <w:sz w:val="22"/>
          <w:szCs w:val="22"/>
        </w:rPr>
        <w:t xml:space="preserve">fabrycznie nowy oraz </w:t>
      </w:r>
      <w:r w:rsidRPr="00D33B4C">
        <w:rPr>
          <w:rFonts w:ascii="Calibri" w:hAnsi="Calibri" w:cs="Cambria"/>
          <w:sz w:val="22"/>
          <w:szCs w:val="22"/>
          <w:lang w:val="x-none"/>
        </w:rPr>
        <w:t xml:space="preserve">kompletny, </w:t>
      </w:r>
      <w:r w:rsidR="007C5095">
        <w:rPr>
          <w:rFonts w:ascii="Calibri" w:hAnsi="Calibri" w:cs="Cambria"/>
          <w:sz w:val="22"/>
          <w:szCs w:val="22"/>
          <w:lang w:val="x-none"/>
        </w:rPr>
        <w:br/>
      </w:r>
      <w:r w:rsidRPr="00D33B4C">
        <w:rPr>
          <w:rFonts w:ascii="Calibri" w:hAnsi="Calibri" w:cs="Cambria"/>
          <w:sz w:val="22"/>
          <w:szCs w:val="22"/>
          <w:lang w:val="x-none"/>
        </w:rPr>
        <w:t xml:space="preserve">jak również musi być zgodny z niniejszą </w:t>
      </w:r>
      <w:r w:rsidR="008C103F">
        <w:rPr>
          <w:rFonts w:ascii="Calibri" w:hAnsi="Calibri" w:cs="Cambria"/>
          <w:sz w:val="22"/>
          <w:szCs w:val="22"/>
          <w:lang w:val="x-none"/>
        </w:rPr>
        <w:t>U</w:t>
      </w:r>
      <w:r w:rsidRPr="00D33B4C">
        <w:rPr>
          <w:rFonts w:ascii="Calibri" w:hAnsi="Calibri" w:cs="Cambria"/>
          <w:sz w:val="22"/>
          <w:szCs w:val="22"/>
          <w:lang w:val="x-none"/>
        </w:rPr>
        <w:t>mową oraz z:</w:t>
      </w:r>
    </w:p>
    <w:p w14:paraId="363116CD" w14:textId="77777777" w:rsidR="009E7C92" w:rsidRPr="009E7C92" w:rsidRDefault="00D33B4C" w:rsidP="006A3405">
      <w:pPr>
        <w:pStyle w:val="Akapitzlist"/>
        <w:numPr>
          <w:ilvl w:val="0"/>
          <w:numId w:val="17"/>
        </w:numPr>
        <w:tabs>
          <w:tab w:val="left" w:pos="426"/>
        </w:tabs>
        <w:suppressAutoHyphens w:val="0"/>
        <w:jc w:val="both"/>
      </w:pPr>
      <w:r w:rsidRPr="009E7C92">
        <w:rPr>
          <w:rFonts w:ascii="Calibri" w:hAnsi="Calibri" w:cs="Cambria"/>
          <w:sz w:val="22"/>
          <w:szCs w:val="22"/>
        </w:rPr>
        <w:t>ofertą Wykonawcy,</w:t>
      </w:r>
    </w:p>
    <w:p w14:paraId="027CBB00" w14:textId="372C54B0" w:rsidR="00D33B4C" w:rsidRPr="00D33B4C" w:rsidRDefault="00D33B4C" w:rsidP="006A3405">
      <w:pPr>
        <w:pStyle w:val="Akapitzlist"/>
        <w:numPr>
          <w:ilvl w:val="0"/>
          <w:numId w:val="17"/>
        </w:numPr>
        <w:tabs>
          <w:tab w:val="left" w:pos="426"/>
        </w:tabs>
        <w:suppressAutoHyphens w:val="0"/>
        <w:jc w:val="both"/>
      </w:pPr>
      <w:r w:rsidRPr="009E7C92">
        <w:rPr>
          <w:rFonts w:ascii="Calibri" w:hAnsi="Calibri" w:cs="Cambria"/>
          <w:sz w:val="22"/>
          <w:szCs w:val="22"/>
        </w:rPr>
        <w:t>warunkami określonymi w dokumentacji przetargowej</w:t>
      </w:r>
      <w:r w:rsidR="005754F5">
        <w:rPr>
          <w:rFonts w:ascii="Calibri" w:hAnsi="Calibri" w:cs="Cambria"/>
          <w:sz w:val="22"/>
          <w:szCs w:val="22"/>
        </w:rPr>
        <w:t>.</w:t>
      </w:r>
    </w:p>
    <w:p w14:paraId="061E9CEF" w14:textId="61757193" w:rsidR="00D33B4C" w:rsidRPr="00D33B4C" w:rsidRDefault="00D33B4C" w:rsidP="00991CD9">
      <w:pPr>
        <w:tabs>
          <w:tab w:val="left" w:pos="426"/>
        </w:tabs>
        <w:ind w:left="426"/>
        <w:jc w:val="both"/>
      </w:pPr>
      <w:r w:rsidRPr="00D33B4C">
        <w:rPr>
          <w:rFonts w:ascii="Calibri" w:hAnsi="Calibri" w:cs="Cambria"/>
          <w:sz w:val="22"/>
          <w:szCs w:val="22"/>
        </w:rPr>
        <w:t xml:space="preserve">Dokumenty te stanowią integralną część </w:t>
      </w:r>
      <w:r w:rsidR="008C103F">
        <w:rPr>
          <w:rFonts w:ascii="Calibri" w:hAnsi="Calibri" w:cs="Cambria"/>
          <w:sz w:val="22"/>
          <w:szCs w:val="22"/>
        </w:rPr>
        <w:t>U</w:t>
      </w:r>
      <w:r w:rsidRPr="00D33B4C">
        <w:rPr>
          <w:rFonts w:ascii="Calibri" w:hAnsi="Calibri" w:cs="Cambria"/>
          <w:sz w:val="22"/>
          <w:szCs w:val="22"/>
        </w:rPr>
        <w:t>mowy.</w:t>
      </w:r>
      <w:r w:rsidR="002F33A3">
        <w:rPr>
          <w:rFonts w:ascii="Calibri" w:hAnsi="Calibri" w:cs="Cambria"/>
          <w:sz w:val="22"/>
          <w:szCs w:val="22"/>
        </w:rPr>
        <w:t xml:space="preserve"> </w:t>
      </w:r>
      <w:r w:rsidR="00991CD9" w:rsidRPr="001D58BB">
        <w:rPr>
          <w:rFonts w:ascii="Calibri" w:hAnsi="Calibri" w:cs="Cambria"/>
          <w:sz w:val="22"/>
          <w:szCs w:val="22"/>
        </w:rPr>
        <w:t>D</w:t>
      </w:r>
      <w:r w:rsidR="00991CD9">
        <w:rPr>
          <w:rFonts w:ascii="Calibri" w:hAnsi="Calibri" w:cs="Cambria"/>
          <w:sz w:val="22"/>
          <w:szCs w:val="22"/>
        </w:rPr>
        <w:t>o</w:t>
      </w:r>
      <w:r w:rsidR="002F33A3">
        <w:rPr>
          <w:rFonts w:ascii="Calibri" w:hAnsi="Calibri" w:cs="Cambria"/>
          <w:sz w:val="22"/>
          <w:szCs w:val="22"/>
        </w:rPr>
        <w:t xml:space="preserve">starczony przedmiot </w:t>
      </w:r>
      <w:r w:rsidR="00991CD9" w:rsidRPr="00C405E8">
        <w:rPr>
          <w:rFonts w:ascii="Calibri" w:hAnsi="Calibri" w:cs="Cambria"/>
          <w:sz w:val="22"/>
          <w:szCs w:val="22"/>
        </w:rPr>
        <w:t>U</w:t>
      </w:r>
      <w:r w:rsidR="002F33A3" w:rsidRPr="00C405E8">
        <w:rPr>
          <w:rFonts w:ascii="Calibri" w:hAnsi="Calibri" w:cs="Cambria"/>
          <w:sz w:val="22"/>
          <w:szCs w:val="22"/>
        </w:rPr>
        <w:t>mow</w:t>
      </w:r>
      <w:r w:rsidR="002F33A3">
        <w:rPr>
          <w:rFonts w:ascii="Calibri" w:hAnsi="Calibri" w:cs="Cambria"/>
          <w:sz w:val="22"/>
          <w:szCs w:val="22"/>
        </w:rPr>
        <w:t xml:space="preserve">y musi stanowić funkcjonalną całość (komplet). </w:t>
      </w:r>
    </w:p>
    <w:p w14:paraId="5F773D90" w14:textId="719309AF" w:rsidR="00D33B4C" w:rsidRPr="00D33B4C" w:rsidRDefault="00D33B4C" w:rsidP="006A3405">
      <w:pPr>
        <w:numPr>
          <w:ilvl w:val="0"/>
          <w:numId w:val="9"/>
        </w:numPr>
        <w:tabs>
          <w:tab w:val="left" w:pos="426"/>
        </w:tabs>
        <w:suppressAutoHyphens w:val="0"/>
        <w:ind w:left="360"/>
        <w:jc w:val="both"/>
        <w:rPr>
          <w:rFonts w:ascii="Calibri" w:hAnsi="Calibri" w:cs="Calibri"/>
          <w:sz w:val="22"/>
          <w:szCs w:val="22"/>
          <w:lang w:eastAsia="pl-PL"/>
        </w:rPr>
      </w:pPr>
      <w:bookmarkStart w:id="2" w:name="_Hlk186453499"/>
      <w:r w:rsidRPr="00D33B4C">
        <w:rPr>
          <w:rFonts w:ascii="Calibri" w:hAnsi="Calibri" w:cs="Calibri"/>
          <w:sz w:val="22"/>
          <w:szCs w:val="22"/>
          <w:lang w:eastAsia="pl-PL"/>
        </w:rPr>
        <w:t>Najpóźniej w momencie realizacji dostawy Wykonawca zobowiązuje się dostarczyć</w:t>
      </w:r>
      <w:r w:rsidR="004C6170">
        <w:rPr>
          <w:rFonts w:ascii="Calibri" w:hAnsi="Calibri" w:cs="Calibri"/>
          <w:sz w:val="22"/>
          <w:szCs w:val="22"/>
          <w:lang w:eastAsia="pl-PL"/>
        </w:rPr>
        <w:t xml:space="preserve"> </w:t>
      </w:r>
      <w:r w:rsidRPr="00D33B4C">
        <w:rPr>
          <w:rFonts w:ascii="Calibri" w:hAnsi="Calibri" w:cs="Calibri"/>
          <w:sz w:val="22"/>
          <w:szCs w:val="22"/>
          <w:lang w:eastAsia="pl-PL"/>
        </w:rPr>
        <w:t>Zamawiającemu:</w:t>
      </w:r>
    </w:p>
    <w:p w14:paraId="0C5E877D" w14:textId="77777777" w:rsidR="00D33B4C" w:rsidRDefault="00D33B4C" w:rsidP="006A3405">
      <w:pPr>
        <w:pStyle w:val="Akapitzlist"/>
        <w:numPr>
          <w:ilvl w:val="0"/>
          <w:numId w:val="10"/>
        </w:numPr>
        <w:tabs>
          <w:tab w:val="left" w:pos="426"/>
        </w:tabs>
        <w:suppressAutoHyphens w:val="0"/>
        <w:ind w:left="851" w:hanging="425"/>
        <w:jc w:val="both"/>
        <w:rPr>
          <w:rFonts w:ascii="Calibri" w:hAnsi="Calibri" w:cs="Calibri"/>
          <w:sz w:val="22"/>
          <w:szCs w:val="22"/>
          <w:lang w:eastAsia="pl-PL"/>
        </w:rPr>
      </w:pPr>
      <w:r w:rsidRPr="00D33B4C">
        <w:rPr>
          <w:rFonts w:ascii="Calibri" w:hAnsi="Calibri" w:cs="Calibri"/>
          <w:sz w:val="22"/>
          <w:szCs w:val="22"/>
          <w:lang w:eastAsia="pl-PL"/>
        </w:rPr>
        <w:t>karty gwarancyjne lub dokumenty o równoważnym znaczeniu,</w:t>
      </w:r>
    </w:p>
    <w:p w14:paraId="1983E2B9" w14:textId="782450AB" w:rsidR="00D33B4C" w:rsidRDefault="00D33B4C" w:rsidP="006A3405">
      <w:pPr>
        <w:pStyle w:val="Akapitzlist"/>
        <w:numPr>
          <w:ilvl w:val="0"/>
          <w:numId w:val="10"/>
        </w:numPr>
        <w:tabs>
          <w:tab w:val="left" w:pos="426"/>
        </w:tabs>
        <w:suppressAutoHyphens w:val="0"/>
        <w:ind w:left="851" w:hanging="425"/>
        <w:jc w:val="both"/>
        <w:rPr>
          <w:rFonts w:ascii="Calibri" w:hAnsi="Calibri" w:cs="Calibri"/>
          <w:sz w:val="22"/>
          <w:szCs w:val="22"/>
          <w:lang w:eastAsia="pl-PL"/>
        </w:rPr>
      </w:pPr>
      <w:r w:rsidRPr="00D33B4C">
        <w:rPr>
          <w:rFonts w:ascii="Calibri" w:hAnsi="Calibri" w:cs="Calibri"/>
          <w:sz w:val="22"/>
          <w:szCs w:val="22"/>
          <w:lang w:eastAsia="pl-PL"/>
        </w:rPr>
        <w:t>instrukcje obsługi w języku polskim</w:t>
      </w:r>
      <w:r w:rsidR="003251E2">
        <w:rPr>
          <w:rFonts w:ascii="Calibri" w:hAnsi="Calibri" w:cs="Calibri"/>
          <w:sz w:val="22"/>
          <w:szCs w:val="22"/>
          <w:lang w:eastAsia="pl-PL"/>
        </w:rPr>
        <w:t>,</w:t>
      </w:r>
    </w:p>
    <w:p w14:paraId="351EE451" w14:textId="18020C0C" w:rsidR="00D33B4C" w:rsidRPr="00D33B4C" w:rsidRDefault="00D33B4C" w:rsidP="006A3405">
      <w:pPr>
        <w:pStyle w:val="Akapitzlist"/>
        <w:numPr>
          <w:ilvl w:val="0"/>
          <w:numId w:val="10"/>
        </w:numPr>
        <w:tabs>
          <w:tab w:val="left" w:pos="426"/>
        </w:tabs>
        <w:suppressAutoHyphens w:val="0"/>
        <w:ind w:left="851" w:hanging="425"/>
        <w:jc w:val="both"/>
        <w:rPr>
          <w:rFonts w:ascii="Calibri" w:hAnsi="Calibri" w:cs="Calibri"/>
          <w:sz w:val="22"/>
          <w:szCs w:val="22"/>
          <w:lang w:eastAsia="pl-PL"/>
        </w:rPr>
      </w:pPr>
      <w:r w:rsidRPr="00D33B4C">
        <w:rPr>
          <w:rFonts w:ascii="Calibri" w:hAnsi="Calibri" w:cs="Calibri"/>
          <w:sz w:val="22"/>
          <w:szCs w:val="22"/>
          <w:lang w:eastAsia="pl-PL"/>
        </w:rPr>
        <w:t xml:space="preserve">inne dokumenty niezbędne do wykorzystania przedmiotu </w:t>
      </w:r>
      <w:r w:rsidR="008C103F">
        <w:rPr>
          <w:rFonts w:ascii="Calibri" w:hAnsi="Calibri" w:cs="Calibri"/>
          <w:sz w:val="22"/>
          <w:szCs w:val="22"/>
          <w:lang w:eastAsia="pl-PL"/>
        </w:rPr>
        <w:t>U</w:t>
      </w:r>
      <w:r w:rsidRPr="00D33B4C">
        <w:rPr>
          <w:rFonts w:ascii="Calibri" w:hAnsi="Calibri" w:cs="Calibri"/>
          <w:sz w:val="22"/>
          <w:szCs w:val="22"/>
          <w:lang w:eastAsia="pl-PL"/>
        </w:rPr>
        <w:t>mowy przez Zamawiającego zgodnie z przeznaczeniem</w:t>
      </w:r>
      <w:r w:rsidR="00882E72">
        <w:rPr>
          <w:rFonts w:ascii="Calibri" w:hAnsi="Calibri" w:cs="Calibri"/>
          <w:sz w:val="22"/>
          <w:szCs w:val="22"/>
          <w:lang w:eastAsia="pl-PL"/>
        </w:rPr>
        <w:t xml:space="preserve"> (w tym m.in. deklaracja właściwości użytkowych oraz oznakowanie wyrobu budowlanego znakiem „CE” lub znakiem budowlanym „B”, potwierdzającymi dopuszczenie wyrobu do obrotu).</w:t>
      </w:r>
    </w:p>
    <w:p w14:paraId="7D29BD41" w14:textId="3EA0D76D" w:rsidR="00D33B4C" w:rsidRPr="00D60F55" w:rsidRDefault="00D33B4C" w:rsidP="006A3405">
      <w:pPr>
        <w:numPr>
          <w:ilvl w:val="0"/>
          <w:numId w:val="9"/>
        </w:numPr>
        <w:tabs>
          <w:tab w:val="left" w:pos="426"/>
        </w:tabs>
        <w:suppressAutoHyphens w:val="0"/>
        <w:ind w:left="426" w:hanging="426"/>
        <w:jc w:val="both"/>
        <w:rPr>
          <w:lang w:eastAsia="pl-PL"/>
        </w:rPr>
      </w:pPr>
      <w:bookmarkStart w:id="3" w:name="_Hlk186453637"/>
      <w:bookmarkEnd w:id="2"/>
      <w:r w:rsidRPr="00D60F55">
        <w:rPr>
          <w:rFonts w:ascii="Calibri" w:hAnsi="Calibri" w:cs="Cambria"/>
          <w:sz w:val="22"/>
          <w:szCs w:val="22"/>
          <w:lang w:eastAsia="pl-PL"/>
        </w:rPr>
        <w:t xml:space="preserve">Wykonawca gwarantuje dobrą jakość </w:t>
      </w:r>
      <w:r w:rsidR="00F82EEA" w:rsidRPr="00F82EEA">
        <w:rPr>
          <w:rFonts w:ascii="Calibri" w:hAnsi="Calibri" w:cs="Cambria"/>
          <w:sz w:val="22"/>
          <w:szCs w:val="22"/>
          <w:lang w:eastAsia="pl-PL"/>
        </w:rPr>
        <w:t xml:space="preserve">przedmiotu Umowy </w:t>
      </w:r>
      <w:r w:rsidRPr="00D60F55">
        <w:rPr>
          <w:rFonts w:ascii="Calibri" w:hAnsi="Calibri" w:cs="Cambria"/>
          <w:sz w:val="22"/>
          <w:szCs w:val="22"/>
          <w:lang w:eastAsia="pl-PL"/>
        </w:rPr>
        <w:t xml:space="preserve">oraz oświadcza, że przedmiot </w:t>
      </w:r>
      <w:r w:rsidR="008C103F" w:rsidRPr="00D60F55">
        <w:rPr>
          <w:rFonts w:ascii="Calibri" w:hAnsi="Calibri" w:cs="Cambria"/>
          <w:sz w:val="22"/>
          <w:szCs w:val="22"/>
          <w:lang w:eastAsia="pl-PL"/>
        </w:rPr>
        <w:t>U</w:t>
      </w:r>
      <w:r w:rsidRPr="00D60F55">
        <w:rPr>
          <w:rFonts w:ascii="Calibri" w:hAnsi="Calibri" w:cs="Cambria"/>
          <w:sz w:val="22"/>
          <w:szCs w:val="22"/>
          <w:lang w:eastAsia="pl-PL"/>
        </w:rPr>
        <w:t xml:space="preserve">mowy </w:t>
      </w:r>
      <w:r w:rsidR="004E0ECF" w:rsidRPr="00D60F55">
        <w:rPr>
          <w:rFonts w:ascii="Calibri" w:hAnsi="Calibri" w:cs="Cambria"/>
          <w:sz w:val="22"/>
          <w:szCs w:val="22"/>
          <w:lang w:eastAsia="pl-PL"/>
        </w:rPr>
        <w:t>jest</w:t>
      </w:r>
      <w:r w:rsidRPr="00D60F55">
        <w:rPr>
          <w:rFonts w:ascii="Calibri" w:hAnsi="Calibri" w:cs="Cambria"/>
          <w:sz w:val="22"/>
          <w:szCs w:val="22"/>
          <w:lang w:eastAsia="pl-PL"/>
        </w:rPr>
        <w:t xml:space="preserve"> wo</w:t>
      </w:r>
      <w:r w:rsidRPr="00C405E8">
        <w:rPr>
          <w:rFonts w:ascii="Calibri" w:hAnsi="Calibri" w:cs="Cambria"/>
          <w:sz w:val="22"/>
          <w:szCs w:val="22"/>
          <w:lang w:eastAsia="pl-PL"/>
        </w:rPr>
        <w:t>ln</w:t>
      </w:r>
      <w:r w:rsidR="00991CD9" w:rsidRPr="00C405E8">
        <w:rPr>
          <w:rFonts w:ascii="Calibri" w:hAnsi="Calibri" w:cs="Cambria"/>
          <w:sz w:val="22"/>
          <w:szCs w:val="22"/>
          <w:lang w:eastAsia="pl-PL"/>
        </w:rPr>
        <w:t>y</w:t>
      </w:r>
      <w:r w:rsidRPr="00C405E8">
        <w:rPr>
          <w:rFonts w:ascii="Calibri" w:hAnsi="Calibri" w:cs="Cambria"/>
          <w:sz w:val="22"/>
          <w:szCs w:val="22"/>
          <w:lang w:eastAsia="pl-PL"/>
        </w:rPr>
        <w:t xml:space="preserve"> </w:t>
      </w:r>
      <w:r w:rsidRPr="00D60F55">
        <w:rPr>
          <w:rFonts w:ascii="Calibri" w:hAnsi="Calibri" w:cs="Cambria"/>
          <w:sz w:val="22"/>
          <w:szCs w:val="22"/>
          <w:lang w:eastAsia="pl-PL"/>
        </w:rPr>
        <w:t xml:space="preserve">od wad prawnych i praw osób trzecich, nie stanowi również przedmiotu zabezpieczenia oraz nie </w:t>
      </w:r>
      <w:r w:rsidR="006A3405" w:rsidRPr="00D60F55">
        <w:rPr>
          <w:rFonts w:ascii="Calibri" w:hAnsi="Calibri" w:cs="Cambria"/>
          <w:sz w:val="22"/>
          <w:szCs w:val="22"/>
          <w:lang w:eastAsia="pl-PL"/>
        </w:rPr>
        <w:t xml:space="preserve">jest </w:t>
      </w:r>
      <w:r w:rsidRPr="00D60F55">
        <w:rPr>
          <w:rFonts w:ascii="Calibri" w:hAnsi="Calibri" w:cs="Cambria"/>
          <w:sz w:val="22"/>
          <w:szCs w:val="22"/>
          <w:lang w:eastAsia="pl-PL"/>
        </w:rPr>
        <w:t>przedmiotem</w:t>
      </w:r>
      <w:r w:rsidR="00740940">
        <w:rPr>
          <w:rFonts w:ascii="Calibri" w:hAnsi="Calibri" w:cs="Cambria"/>
          <w:sz w:val="22"/>
          <w:szCs w:val="22"/>
          <w:lang w:eastAsia="pl-PL"/>
        </w:rPr>
        <w:t>,</w:t>
      </w:r>
      <w:r w:rsidRPr="00D60F55">
        <w:rPr>
          <w:rFonts w:ascii="Calibri" w:hAnsi="Calibri" w:cs="Cambria"/>
          <w:sz w:val="22"/>
          <w:szCs w:val="22"/>
          <w:lang w:eastAsia="pl-PL"/>
        </w:rPr>
        <w:t xml:space="preserve"> w </w:t>
      </w:r>
      <w:r w:rsidR="005C7A8A" w:rsidRPr="00D60F55">
        <w:rPr>
          <w:rFonts w:ascii="Calibri" w:hAnsi="Calibri" w:cs="Cambria"/>
          <w:sz w:val="22"/>
          <w:szCs w:val="22"/>
          <w:lang w:eastAsia="pl-PL"/>
        </w:rPr>
        <w:t>stosunku,</w:t>
      </w:r>
      <w:r w:rsidRPr="00D60F55">
        <w:rPr>
          <w:rFonts w:ascii="Calibri" w:hAnsi="Calibri" w:cs="Cambria"/>
          <w:sz w:val="22"/>
          <w:szCs w:val="22"/>
          <w:lang w:eastAsia="pl-PL"/>
        </w:rPr>
        <w:t xml:space="preserve"> do którego t</w:t>
      </w:r>
      <w:r w:rsidR="00740940">
        <w:rPr>
          <w:rFonts w:ascii="Calibri" w:hAnsi="Calibri" w:cs="Cambria"/>
          <w:sz w:val="22"/>
          <w:szCs w:val="22"/>
          <w:lang w:eastAsia="pl-PL"/>
        </w:rPr>
        <w:t>o</w:t>
      </w:r>
      <w:r w:rsidRPr="00D60F55">
        <w:rPr>
          <w:rFonts w:ascii="Calibri" w:hAnsi="Calibri" w:cs="Cambria"/>
          <w:sz w:val="22"/>
          <w:szCs w:val="22"/>
          <w:lang w:eastAsia="pl-PL"/>
        </w:rPr>
        <w:t>czy się jakiekolwiek postępowanie.</w:t>
      </w:r>
    </w:p>
    <w:bookmarkEnd w:id="3"/>
    <w:p w14:paraId="05F01575" w14:textId="30CC4F95" w:rsidR="003C382F" w:rsidRPr="00D60F55" w:rsidRDefault="00D33B4C" w:rsidP="006A3405">
      <w:pPr>
        <w:numPr>
          <w:ilvl w:val="0"/>
          <w:numId w:val="9"/>
        </w:numPr>
        <w:tabs>
          <w:tab w:val="left" w:pos="426"/>
        </w:tabs>
        <w:suppressAutoHyphens w:val="0"/>
        <w:ind w:left="426" w:hanging="426"/>
        <w:contextualSpacing/>
        <w:jc w:val="both"/>
        <w:rPr>
          <w:lang w:val="x-none" w:eastAsia="x-none"/>
        </w:rPr>
      </w:pPr>
      <w:r w:rsidRPr="00D60F55">
        <w:rPr>
          <w:rFonts w:ascii="Calibri" w:hAnsi="Calibri" w:cs="Calibri"/>
          <w:sz w:val="22"/>
          <w:szCs w:val="22"/>
          <w:lang w:val="x-none" w:eastAsia="x-none"/>
        </w:rPr>
        <w:t xml:space="preserve">Przez wykonanie </w:t>
      </w:r>
      <w:r w:rsidR="00F82EEA" w:rsidRPr="00F82EEA">
        <w:rPr>
          <w:rFonts w:ascii="Calibri" w:hAnsi="Calibri" w:cs="Calibri"/>
          <w:sz w:val="22"/>
          <w:szCs w:val="22"/>
          <w:lang w:eastAsia="x-none"/>
        </w:rPr>
        <w:t>przedmiotu Umowy</w:t>
      </w:r>
      <w:r w:rsidRPr="00D60F55">
        <w:rPr>
          <w:rFonts w:ascii="Calibri" w:hAnsi="Calibri" w:cs="Calibri"/>
          <w:sz w:val="22"/>
          <w:szCs w:val="22"/>
          <w:lang w:val="x-none" w:eastAsia="x-none"/>
        </w:rPr>
        <w:t xml:space="preserve"> rozumie się </w:t>
      </w:r>
      <w:r w:rsidR="000A41F3" w:rsidRPr="00D60F55">
        <w:rPr>
          <w:rFonts w:ascii="Calibri" w:hAnsi="Calibri" w:cs="Calibri"/>
          <w:sz w:val="22"/>
          <w:szCs w:val="22"/>
          <w:lang w:val="x-none" w:eastAsia="x-none"/>
        </w:rPr>
        <w:t xml:space="preserve">dostawę </w:t>
      </w:r>
      <w:r w:rsidR="000E4A2B" w:rsidRPr="00D60F55">
        <w:rPr>
          <w:rFonts w:ascii="Calibri" w:hAnsi="Calibri" w:cs="Calibri"/>
          <w:sz w:val="22"/>
          <w:szCs w:val="22"/>
          <w:lang w:val="x-none" w:eastAsia="x-none"/>
        </w:rPr>
        <w:t>przedmiot</w:t>
      </w:r>
      <w:r w:rsidR="003F14FA">
        <w:rPr>
          <w:rFonts w:ascii="Calibri" w:hAnsi="Calibri" w:cs="Calibri"/>
          <w:sz w:val="22"/>
          <w:szCs w:val="22"/>
          <w:lang w:val="x-none" w:eastAsia="x-none"/>
        </w:rPr>
        <w:t>u</w:t>
      </w:r>
      <w:r w:rsidR="000E4A2B" w:rsidRPr="00D60F55">
        <w:rPr>
          <w:rFonts w:ascii="Calibri" w:hAnsi="Calibri" w:cs="Calibri"/>
          <w:sz w:val="22"/>
          <w:szCs w:val="22"/>
          <w:lang w:val="x-none" w:eastAsia="x-none"/>
        </w:rPr>
        <w:t xml:space="preserve"> </w:t>
      </w:r>
      <w:r w:rsidR="008C103F" w:rsidRPr="00D60F55">
        <w:rPr>
          <w:rFonts w:ascii="Calibri" w:hAnsi="Calibri" w:cs="Calibri"/>
          <w:sz w:val="22"/>
          <w:szCs w:val="22"/>
          <w:lang w:val="x-none" w:eastAsia="x-none"/>
        </w:rPr>
        <w:t>U</w:t>
      </w:r>
      <w:r w:rsidR="000E4A2B" w:rsidRPr="00D60F55">
        <w:rPr>
          <w:rFonts w:ascii="Calibri" w:hAnsi="Calibri" w:cs="Calibri"/>
          <w:sz w:val="22"/>
          <w:szCs w:val="22"/>
          <w:lang w:val="x-none" w:eastAsia="x-none"/>
        </w:rPr>
        <w:t>mowy,</w:t>
      </w:r>
      <w:r w:rsidR="000A41F3" w:rsidRPr="00D60F55">
        <w:rPr>
          <w:rFonts w:ascii="Calibri" w:hAnsi="Calibri" w:cs="Calibri"/>
          <w:sz w:val="22"/>
          <w:szCs w:val="22"/>
          <w:lang w:val="x-none" w:eastAsia="x-none"/>
        </w:rPr>
        <w:t xml:space="preserve"> co zostanie potwierdzone </w:t>
      </w:r>
      <w:r w:rsidRPr="00D60F55">
        <w:rPr>
          <w:rFonts w:ascii="Calibri" w:hAnsi="Calibri" w:cs="Calibri"/>
          <w:sz w:val="22"/>
          <w:szCs w:val="22"/>
          <w:lang w:val="x-none" w:eastAsia="x-none"/>
        </w:rPr>
        <w:t>obustronne podpisan</w:t>
      </w:r>
      <w:r w:rsidR="000A41F3" w:rsidRPr="00D60F55">
        <w:rPr>
          <w:rFonts w:ascii="Calibri" w:hAnsi="Calibri" w:cs="Calibri"/>
          <w:sz w:val="22"/>
          <w:szCs w:val="22"/>
          <w:lang w:val="x-none" w:eastAsia="x-none"/>
        </w:rPr>
        <w:t xml:space="preserve">ym </w:t>
      </w:r>
      <w:r w:rsidRPr="00D60F55">
        <w:rPr>
          <w:rFonts w:ascii="Calibri" w:hAnsi="Calibri" w:cs="Calibri"/>
          <w:sz w:val="22"/>
          <w:szCs w:val="22"/>
          <w:lang w:val="x-none" w:eastAsia="x-none"/>
        </w:rPr>
        <w:t>protoko</w:t>
      </w:r>
      <w:r w:rsidR="000A41F3" w:rsidRPr="00D60F55">
        <w:rPr>
          <w:rFonts w:ascii="Calibri" w:hAnsi="Calibri" w:cs="Calibri"/>
          <w:sz w:val="22"/>
          <w:szCs w:val="22"/>
          <w:lang w:val="x-none" w:eastAsia="x-none"/>
        </w:rPr>
        <w:t>łem</w:t>
      </w:r>
      <w:r w:rsidRPr="00D60F55">
        <w:rPr>
          <w:rFonts w:ascii="Calibri" w:hAnsi="Calibri" w:cs="Calibri"/>
          <w:sz w:val="22"/>
          <w:szCs w:val="22"/>
          <w:lang w:val="x-none" w:eastAsia="x-none"/>
        </w:rPr>
        <w:t xml:space="preserve"> odbioru</w:t>
      </w:r>
      <w:r w:rsidR="00EC1722" w:rsidRPr="00D60F55">
        <w:rPr>
          <w:rFonts w:ascii="Calibri" w:hAnsi="Calibri" w:cs="Calibri"/>
          <w:sz w:val="22"/>
          <w:szCs w:val="22"/>
          <w:lang w:eastAsia="x-none"/>
        </w:rPr>
        <w:t>.</w:t>
      </w:r>
      <w:r w:rsidRPr="00D60F55">
        <w:rPr>
          <w:rFonts w:ascii="Calibri" w:hAnsi="Calibri" w:cs="Calibri"/>
          <w:sz w:val="22"/>
          <w:szCs w:val="22"/>
          <w:lang w:val="x-none" w:eastAsia="x-none"/>
        </w:rPr>
        <w:t xml:space="preserve"> </w:t>
      </w:r>
      <w:r w:rsidRPr="00D60F55">
        <w:rPr>
          <w:rFonts w:ascii="Calibri" w:hAnsi="Calibri" w:cs="Calibri"/>
          <w:sz w:val="22"/>
          <w:szCs w:val="22"/>
          <w:lang w:eastAsia="x-none"/>
        </w:rPr>
        <w:t xml:space="preserve">Wzór protokołu odbioru stanowi załącznik nr 1 do </w:t>
      </w:r>
      <w:r w:rsidR="008C103F" w:rsidRPr="00D60F55">
        <w:rPr>
          <w:rFonts w:ascii="Calibri" w:hAnsi="Calibri" w:cs="Calibri"/>
          <w:sz w:val="22"/>
          <w:szCs w:val="22"/>
          <w:lang w:eastAsia="x-none"/>
        </w:rPr>
        <w:t>U</w:t>
      </w:r>
      <w:r w:rsidRPr="00D60F55">
        <w:rPr>
          <w:rFonts w:ascii="Calibri" w:hAnsi="Calibri" w:cs="Calibri"/>
          <w:sz w:val="22"/>
          <w:szCs w:val="22"/>
          <w:lang w:eastAsia="x-none"/>
        </w:rPr>
        <w:t>mowy.</w:t>
      </w:r>
    </w:p>
    <w:p w14:paraId="6D749E88" w14:textId="15FC2A51" w:rsidR="00D33B4C" w:rsidRPr="00D60F55" w:rsidRDefault="00D33B4C" w:rsidP="006A3405">
      <w:pPr>
        <w:numPr>
          <w:ilvl w:val="0"/>
          <w:numId w:val="9"/>
        </w:numPr>
        <w:tabs>
          <w:tab w:val="left" w:pos="426"/>
        </w:tabs>
        <w:suppressAutoHyphens w:val="0"/>
        <w:ind w:left="426" w:hanging="426"/>
        <w:contextualSpacing/>
        <w:jc w:val="both"/>
        <w:rPr>
          <w:lang w:val="x-none" w:eastAsia="x-none"/>
        </w:rPr>
      </w:pPr>
      <w:r w:rsidRPr="00D60F55">
        <w:rPr>
          <w:rFonts w:ascii="Calibri" w:hAnsi="Calibri" w:cs="Calibri"/>
          <w:sz w:val="22"/>
          <w:szCs w:val="22"/>
          <w:lang w:val="x-none" w:eastAsia="x-none"/>
        </w:rPr>
        <w:t>Strony ustalają, że będą współpracowały ze sobą w celu prawidłowego wykonania przedmiotu</w:t>
      </w:r>
      <w:r w:rsidR="003C382F" w:rsidRPr="00D60F55">
        <w:rPr>
          <w:rFonts w:ascii="Calibri" w:hAnsi="Calibri" w:cs="Calibri"/>
          <w:sz w:val="22"/>
          <w:szCs w:val="22"/>
          <w:lang w:val="x-none" w:eastAsia="x-none"/>
        </w:rPr>
        <w:t xml:space="preserve"> </w:t>
      </w:r>
      <w:r w:rsidRPr="00D60F55">
        <w:rPr>
          <w:rFonts w:ascii="Calibri" w:hAnsi="Calibri" w:cs="Calibri"/>
          <w:sz w:val="22"/>
          <w:szCs w:val="22"/>
          <w:lang w:val="x-none" w:eastAsia="x-none"/>
        </w:rPr>
        <w:t>Umowy. Współpraca taka będzie obejmowała w szczególności przekazywanie drugiej Stronie wszelkich informacji, zawiadomień i wątpliwości w odniesieniu do jakiegokolwiek faktu, zdarzenia lub okoliczności, które mogą mieć jakikolwiek wpływ na prawidłowe wykonanie niniejszej Umowy.</w:t>
      </w:r>
    </w:p>
    <w:p w14:paraId="12455834" w14:textId="77777777" w:rsidR="006A3405" w:rsidRDefault="006A3405" w:rsidP="00933FE3">
      <w:pPr>
        <w:rPr>
          <w:rFonts w:ascii="Calibri" w:hAnsi="Calibri" w:cs="Calibri"/>
          <w:b/>
          <w:bCs/>
          <w:sz w:val="22"/>
          <w:szCs w:val="22"/>
        </w:rPr>
      </w:pPr>
    </w:p>
    <w:p w14:paraId="68F797F2" w14:textId="3C7D7109" w:rsidR="00D33B4C" w:rsidRDefault="00933FE3" w:rsidP="00B217BC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§2</w:t>
      </w:r>
    </w:p>
    <w:p w14:paraId="428A8FC4" w14:textId="77777777" w:rsidR="00C35B1B" w:rsidRDefault="00C35B1B" w:rsidP="00B217BC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3547348C" w14:textId="11900939" w:rsidR="007A5F5F" w:rsidRPr="007A5F5F" w:rsidRDefault="00D33B4C" w:rsidP="007A5F5F">
      <w:pPr>
        <w:pStyle w:val="Akapitzlist"/>
        <w:numPr>
          <w:ilvl w:val="0"/>
          <w:numId w:val="11"/>
        </w:numPr>
        <w:ind w:left="426" w:hanging="426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AE24BB">
        <w:rPr>
          <w:rFonts w:ascii="Calibri" w:hAnsi="Calibri" w:cs="Calibri"/>
          <w:b/>
          <w:bCs/>
          <w:sz w:val="22"/>
          <w:szCs w:val="22"/>
        </w:rPr>
        <w:t>Wykonawca zobowiązuje się zrealizować</w:t>
      </w:r>
      <w:r w:rsidR="009416D2" w:rsidRPr="00AE24BB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F82EEA" w:rsidRPr="00F82EEA">
        <w:rPr>
          <w:rFonts w:ascii="Calibri" w:hAnsi="Calibri" w:cs="Calibri"/>
          <w:b/>
          <w:bCs/>
          <w:sz w:val="22"/>
          <w:szCs w:val="22"/>
        </w:rPr>
        <w:t>przedmiot Umowy</w:t>
      </w:r>
      <w:r w:rsidR="00D60F55">
        <w:rPr>
          <w:rFonts w:ascii="Calibri" w:hAnsi="Calibri" w:cs="Calibri"/>
          <w:b/>
          <w:bCs/>
          <w:sz w:val="22"/>
          <w:szCs w:val="22"/>
        </w:rPr>
        <w:t xml:space="preserve"> w terminie </w:t>
      </w:r>
      <w:r w:rsidR="00D60F55" w:rsidRPr="001D58BB">
        <w:rPr>
          <w:rFonts w:ascii="Calibri" w:hAnsi="Calibri" w:cs="Calibri"/>
          <w:b/>
          <w:bCs/>
          <w:sz w:val="22"/>
          <w:szCs w:val="22"/>
        </w:rPr>
        <w:t>do</w:t>
      </w:r>
      <w:r w:rsidR="001D58BB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F12478">
        <w:rPr>
          <w:rFonts w:ascii="Calibri" w:hAnsi="Calibri" w:cs="Calibri"/>
          <w:b/>
          <w:bCs/>
          <w:sz w:val="22"/>
          <w:szCs w:val="22"/>
        </w:rPr>
        <w:t>7</w:t>
      </w:r>
      <w:r w:rsidR="003F14FA">
        <w:rPr>
          <w:rFonts w:ascii="Calibri" w:hAnsi="Calibri" w:cs="Calibri"/>
          <w:b/>
          <w:bCs/>
          <w:sz w:val="22"/>
          <w:szCs w:val="22"/>
        </w:rPr>
        <w:t xml:space="preserve"> tygodni od dnia zawarcia </w:t>
      </w:r>
      <w:r w:rsidR="007C5095">
        <w:rPr>
          <w:rFonts w:ascii="Calibri" w:hAnsi="Calibri" w:cs="Calibri"/>
          <w:b/>
          <w:bCs/>
          <w:sz w:val="22"/>
          <w:szCs w:val="22"/>
        </w:rPr>
        <w:t>U</w:t>
      </w:r>
      <w:r w:rsidR="003F14FA">
        <w:rPr>
          <w:rFonts w:ascii="Calibri" w:hAnsi="Calibri" w:cs="Calibri"/>
          <w:b/>
          <w:bCs/>
          <w:sz w:val="22"/>
          <w:szCs w:val="22"/>
        </w:rPr>
        <w:t xml:space="preserve">mowy. </w:t>
      </w:r>
    </w:p>
    <w:p w14:paraId="08F80066" w14:textId="64AF3930" w:rsidR="00B217BC" w:rsidRPr="007545B5" w:rsidRDefault="00077CF7" w:rsidP="007A5F5F">
      <w:pPr>
        <w:pStyle w:val="Akapitzlist"/>
        <w:numPr>
          <w:ilvl w:val="0"/>
          <w:numId w:val="11"/>
        </w:numPr>
        <w:ind w:left="426" w:hanging="426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7A5F5F">
        <w:rPr>
          <w:rFonts w:ascii="Calibri" w:hAnsi="Calibri" w:cs="Calibri"/>
          <w:bCs/>
          <w:color w:val="000000" w:themeColor="text1"/>
          <w:sz w:val="22"/>
          <w:szCs w:val="22"/>
        </w:rPr>
        <w:t>Adres dostawy:</w:t>
      </w:r>
      <w:r w:rsidR="00B002DB" w:rsidRPr="007A5F5F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</w:t>
      </w:r>
      <w:r w:rsidR="007545B5" w:rsidRPr="007545B5">
        <w:rPr>
          <w:rFonts w:ascii="Calibri" w:hAnsi="Calibri" w:cs="Calibri"/>
          <w:bCs/>
          <w:color w:val="000000" w:themeColor="text1"/>
          <w:sz w:val="22"/>
          <w:szCs w:val="22"/>
        </w:rPr>
        <w:t>ul. Piotrowskiego 2, 58-309 Wałbrzych</w:t>
      </w:r>
    </w:p>
    <w:p w14:paraId="030DEDE8" w14:textId="6F89065F" w:rsidR="00D33B4C" w:rsidRDefault="00D33B4C" w:rsidP="00991CD9">
      <w:pPr>
        <w:pStyle w:val="Akapitzlist"/>
        <w:numPr>
          <w:ilvl w:val="0"/>
          <w:numId w:val="11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B217BC">
        <w:rPr>
          <w:rFonts w:ascii="Calibri" w:hAnsi="Calibri" w:cs="Calibri"/>
          <w:sz w:val="22"/>
          <w:szCs w:val="22"/>
        </w:rPr>
        <w:t xml:space="preserve">Wykonawca zawiadomi </w:t>
      </w:r>
      <w:r w:rsidR="00071AF7">
        <w:rPr>
          <w:rFonts w:ascii="Calibri" w:hAnsi="Calibri" w:cs="Calibri"/>
          <w:sz w:val="22"/>
          <w:szCs w:val="22"/>
        </w:rPr>
        <w:t xml:space="preserve">z odpowiednim wyprzedzeniem </w:t>
      </w:r>
      <w:r w:rsidRPr="00B217BC">
        <w:rPr>
          <w:rFonts w:ascii="Calibri" w:hAnsi="Calibri" w:cs="Calibri"/>
          <w:sz w:val="22"/>
          <w:szCs w:val="22"/>
        </w:rPr>
        <w:t xml:space="preserve">przedstawiciela Zamawiającego </w:t>
      </w:r>
      <w:r w:rsidR="00D95879">
        <w:rPr>
          <w:rFonts w:ascii="Calibri" w:hAnsi="Calibri" w:cs="Calibri"/>
          <w:sz w:val="22"/>
          <w:szCs w:val="22"/>
        </w:rPr>
        <w:br/>
      </w:r>
      <w:r w:rsidRPr="00B217BC">
        <w:rPr>
          <w:rFonts w:ascii="Calibri" w:hAnsi="Calibri" w:cs="Calibri"/>
          <w:sz w:val="22"/>
          <w:szCs w:val="22"/>
        </w:rPr>
        <w:t>o terminie dostawy</w:t>
      </w:r>
      <w:r w:rsidR="00071AF7">
        <w:rPr>
          <w:rFonts w:ascii="Calibri" w:hAnsi="Calibri" w:cs="Calibri"/>
          <w:sz w:val="22"/>
          <w:szCs w:val="22"/>
        </w:rPr>
        <w:t>.</w:t>
      </w:r>
    </w:p>
    <w:p w14:paraId="1003ABCD" w14:textId="6F2A7E30" w:rsidR="00D60F55" w:rsidRPr="00B217BC" w:rsidRDefault="001D58BB" w:rsidP="00991CD9">
      <w:pPr>
        <w:pStyle w:val="Akapitzlist"/>
        <w:numPr>
          <w:ilvl w:val="0"/>
          <w:numId w:val="11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1D58BB">
        <w:rPr>
          <w:rFonts w:ascii="Calibri" w:hAnsi="Calibri" w:cs="Calibri"/>
          <w:sz w:val="22"/>
          <w:szCs w:val="22"/>
        </w:rPr>
        <w:t>K</w:t>
      </w:r>
      <w:r w:rsidR="00D60F55" w:rsidRPr="001D58BB">
        <w:rPr>
          <w:rFonts w:ascii="Calibri" w:hAnsi="Calibri" w:cs="Calibri"/>
          <w:sz w:val="22"/>
          <w:szCs w:val="22"/>
        </w:rPr>
        <w:t>oszty</w:t>
      </w:r>
      <w:r w:rsidR="00D60F55">
        <w:rPr>
          <w:rFonts w:ascii="Calibri" w:hAnsi="Calibri" w:cs="Calibri"/>
          <w:sz w:val="22"/>
          <w:szCs w:val="22"/>
        </w:rPr>
        <w:t xml:space="preserve"> załadunku, transportu, rozładunku, postojów czasowych związanych z realizacją </w:t>
      </w:r>
      <w:r w:rsidR="00D60F55" w:rsidRPr="00C405E8">
        <w:rPr>
          <w:rFonts w:ascii="Calibri" w:hAnsi="Calibri" w:cs="Calibri"/>
          <w:sz w:val="22"/>
          <w:szCs w:val="22"/>
        </w:rPr>
        <w:t xml:space="preserve">przedmiotu </w:t>
      </w:r>
      <w:r w:rsidR="00F82EEA">
        <w:rPr>
          <w:rFonts w:ascii="Calibri" w:hAnsi="Calibri" w:cs="Calibri"/>
          <w:sz w:val="22"/>
          <w:szCs w:val="22"/>
        </w:rPr>
        <w:t>Umowy</w:t>
      </w:r>
      <w:r w:rsidR="00D60F55" w:rsidRPr="00C405E8">
        <w:rPr>
          <w:rFonts w:ascii="Calibri" w:hAnsi="Calibri" w:cs="Calibri"/>
          <w:sz w:val="22"/>
          <w:szCs w:val="22"/>
        </w:rPr>
        <w:t xml:space="preserve">, ubezpieczenia, ceł oraz wszystkie inne koszty wliczone są w </w:t>
      </w:r>
      <w:r w:rsidR="00991CD9" w:rsidRPr="00C405E8">
        <w:rPr>
          <w:rFonts w:ascii="Calibri" w:hAnsi="Calibri" w:cs="Calibri"/>
          <w:sz w:val="22"/>
          <w:szCs w:val="22"/>
        </w:rPr>
        <w:t>wynagrodzenie Wykonawcy, o którym mowa w §5 ust. 1</w:t>
      </w:r>
      <w:r w:rsidR="00F82EEA">
        <w:rPr>
          <w:rFonts w:ascii="Calibri" w:hAnsi="Calibri" w:cs="Calibri"/>
          <w:sz w:val="22"/>
          <w:szCs w:val="22"/>
        </w:rPr>
        <w:t xml:space="preserve"> Umowy</w:t>
      </w:r>
      <w:r w:rsidR="00D60F55" w:rsidRPr="00C405E8">
        <w:rPr>
          <w:rFonts w:ascii="Calibri" w:hAnsi="Calibri" w:cs="Calibri"/>
          <w:sz w:val="22"/>
          <w:szCs w:val="22"/>
        </w:rPr>
        <w:t>.</w:t>
      </w:r>
    </w:p>
    <w:p w14:paraId="486C8093" w14:textId="5ABC89F2" w:rsidR="00D33B4C" w:rsidRPr="00B217BC" w:rsidRDefault="00D33B4C" w:rsidP="00991CD9">
      <w:pPr>
        <w:pStyle w:val="Akapitzlist"/>
        <w:numPr>
          <w:ilvl w:val="0"/>
          <w:numId w:val="11"/>
        </w:numPr>
        <w:ind w:left="426" w:hanging="426"/>
        <w:rPr>
          <w:rFonts w:ascii="Calibri" w:hAnsi="Calibri" w:cs="Calibri"/>
          <w:sz w:val="22"/>
          <w:szCs w:val="22"/>
        </w:rPr>
      </w:pPr>
      <w:r w:rsidRPr="00B217BC">
        <w:rPr>
          <w:rFonts w:ascii="Calibri" w:hAnsi="Calibri" w:cs="Calibri"/>
          <w:sz w:val="22"/>
          <w:szCs w:val="22"/>
        </w:rPr>
        <w:t>W przypadku:</w:t>
      </w:r>
    </w:p>
    <w:p w14:paraId="4B7411E8" w14:textId="57F3E702" w:rsidR="00B217BC" w:rsidRPr="00B217BC" w:rsidRDefault="00D33B4C" w:rsidP="00991CD9">
      <w:pPr>
        <w:pStyle w:val="Akapitzlist"/>
        <w:numPr>
          <w:ilvl w:val="0"/>
          <w:numId w:val="12"/>
        </w:numPr>
        <w:ind w:left="851" w:hanging="426"/>
        <w:jc w:val="both"/>
        <w:rPr>
          <w:rFonts w:ascii="Calibri" w:hAnsi="Calibri" w:cs="Calibri"/>
          <w:sz w:val="22"/>
          <w:szCs w:val="22"/>
        </w:rPr>
      </w:pPr>
      <w:r w:rsidRPr="00B217BC">
        <w:rPr>
          <w:rFonts w:ascii="Calibri" w:hAnsi="Calibri" w:cs="Calibri"/>
          <w:sz w:val="22"/>
          <w:szCs w:val="22"/>
        </w:rPr>
        <w:t xml:space="preserve">braku dostarczenia przez Wykonawcę któregokolwiek z wymaganych dokumentów </w:t>
      </w:r>
      <w:r w:rsidR="00AB15C5">
        <w:rPr>
          <w:rFonts w:ascii="Calibri" w:hAnsi="Calibri" w:cs="Calibri"/>
          <w:sz w:val="22"/>
          <w:szCs w:val="22"/>
        </w:rPr>
        <w:br/>
      </w:r>
      <w:r w:rsidRPr="00B217BC">
        <w:rPr>
          <w:rFonts w:ascii="Calibri" w:hAnsi="Calibri" w:cs="Calibri"/>
          <w:sz w:val="22"/>
          <w:szCs w:val="22"/>
        </w:rPr>
        <w:t>(o których mowa w §1 ust</w:t>
      </w:r>
      <w:r w:rsidRPr="003251E2">
        <w:rPr>
          <w:rFonts w:ascii="Calibri" w:hAnsi="Calibri" w:cs="Calibri"/>
          <w:sz w:val="22"/>
          <w:szCs w:val="22"/>
        </w:rPr>
        <w:t>.</w:t>
      </w:r>
      <w:r w:rsidR="008C103F">
        <w:rPr>
          <w:rFonts w:ascii="Calibri" w:hAnsi="Calibri" w:cs="Calibri"/>
          <w:sz w:val="22"/>
          <w:szCs w:val="22"/>
        </w:rPr>
        <w:t xml:space="preserve"> </w:t>
      </w:r>
      <w:r w:rsidR="00AE24BB" w:rsidRPr="003251E2">
        <w:rPr>
          <w:rFonts w:ascii="Calibri" w:hAnsi="Calibri" w:cs="Calibri"/>
          <w:sz w:val="22"/>
          <w:szCs w:val="22"/>
        </w:rPr>
        <w:t xml:space="preserve">3 </w:t>
      </w:r>
      <w:r w:rsidR="008C103F">
        <w:rPr>
          <w:rFonts w:ascii="Calibri" w:hAnsi="Calibri" w:cs="Calibri"/>
          <w:sz w:val="22"/>
          <w:szCs w:val="22"/>
        </w:rPr>
        <w:t>U</w:t>
      </w:r>
      <w:r w:rsidRPr="00B217BC">
        <w:rPr>
          <w:rFonts w:ascii="Calibri" w:hAnsi="Calibri" w:cs="Calibri"/>
          <w:sz w:val="22"/>
          <w:szCs w:val="22"/>
        </w:rPr>
        <w:t>mowy) najpóźniej w dniu dostawy, lub</w:t>
      </w:r>
    </w:p>
    <w:p w14:paraId="28442B11" w14:textId="29C1E02D" w:rsidR="00D33B4C" w:rsidRPr="00B217BC" w:rsidRDefault="00D33B4C" w:rsidP="00991CD9">
      <w:pPr>
        <w:pStyle w:val="Akapitzlist"/>
        <w:numPr>
          <w:ilvl w:val="0"/>
          <w:numId w:val="12"/>
        </w:numPr>
        <w:ind w:left="851" w:hanging="426"/>
        <w:jc w:val="both"/>
        <w:rPr>
          <w:rFonts w:ascii="Calibri" w:hAnsi="Calibri" w:cs="Calibri"/>
          <w:sz w:val="22"/>
          <w:szCs w:val="22"/>
        </w:rPr>
      </w:pPr>
      <w:r w:rsidRPr="00B217BC">
        <w:rPr>
          <w:rFonts w:ascii="Calibri" w:hAnsi="Calibri" w:cs="Calibri"/>
          <w:sz w:val="22"/>
          <w:szCs w:val="22"/>
        </w:rPr>
        <w:t xml:space="preserve">stwierdzenia wad przedmiotu </w:t>
      </w:r>
      <w:r w:rsidR="008C103F">
        <w:rPr>
          <w:rFonts w:ascii="Calibri" w:hAnsi="Calibri" w:cs="Calibri"/>
          <w:sz w:val="22"/>
          <w:szCs w:val="22"/>
        </w:rPr>
        <w:t>U</w:t>
      </w:r>
      <w:r w:rsidRPr="00B217BC">
        <w:rPr>
          <w:rFonts w:ascii="Calibri" w:hAnsi="Calibri" w:cs="Calibri"/>
          <w:sz w:val="22"/>
          <w:szCs w:val="22"/>
        </w:rPr>
        <w:t xml:space="preserve">mowy uniemożliwiających jego zastosowanie zgodnie </w:t>
      </w:r>
      <w:r w:rsidR="00E678BC">
        <w:rPr>
          <w:rFonts w:ascii="Calibri" w:hAnsi="Calibri" w:cs="Calibri"/>
          <w:sz w:val="22"/>
          <w:szCs w:val="22"/>
        </w:rPr>
        <w:br/>
      </w:r>
      <w:r w:rsidRPr="00B217BC">
        <w:rPr>
          <w:rFonts w:ascii="Calibri" w:hAnsi="Calibri" w:cs="Calibri"/>
          <w:sz w:val="22"/>
          <w:szCs w:val="22"/>
        </w:rPr>
        <w:t>z przeznaczeniem,</w:t>
      </w:r>
    </w:p>
    <w:p w14:paraId="5A34F01C" w14:textId="6421C934" w:rsidR="00D33B4C" w:rsidRPr="00B217BC" w:rsidRDefault="00D33B4C" w:rsidP="00991CD9">
      <w:pPr>
        <w:ind w:left="426" w:hanging="1"/>
        <w:jc w:val="both"/>
        <w:rPr>
          <w:rFonts w:ascii="Calibri" w:hAnsi="Calibri" w:cs="Calibri"/>
          <w:sz w:val="22"/>
          <w:szCs w:val="22"/>
        </w:rPr>
      </w:pPr>
      <w:r w:rsidRPr="00B217BC">
        <w:rPr>
          <w:rFonts w:ascii="Calibri" w:hAnsi="Calibri" w:cs="Calibri"/>
          <w:sz w:val="22"/>
          <w:szCs w:val="22"/>
        </w:rPr>
        <w:t xml:space="preserve">Zamawiający ma prawo odmówić odbioru przedmiotu </w:t>
      </w:r>
      <w:r w:rsidR="008C103F">
        <w:rPr>
          <w:rFonts w:ascii="Calibri" w:hAnsi="Calibri" w:cs="Calibri"/>
          <w:sz w:val="22"/>
          <w:szCs w:val="22"/>
        </w:rPr>
        <w:t>U</w:t>
      </w:r>
      <w:r w:rsidRPr="00B217BC">
        <w:rPr>
          <w:rFonts w:ascii="Calibri" w:hAnsi="Calibri" w:cs="Calibri"/>
          <w:sz w:val="22"/>
          <w:szCs w:val="22"/>
        </w:rPr>
        <w:t xml:space="preserve">mowy z wyłącznej winy Wykonawcy </w:t>
      </w:r>
    </w:p>
    <w:p w14:paraId="3BEC4035" w14:textId="5930ECB2" w:rsidR="00D33B4C" w:rsidRPr="00B217BC" w:rsidRDefault="00D33B4C" w:rsidP="00991CD9">
      <w:pPr>
        <w:ind w:left="426" w:hanging="1"/>
        <w:jc w:val="both"/>
        <w:rPr>
          <w:rFonts w:ascii="Calibri" w:hAnsi="Calibri" w:cs="Calibri"/>
          <w:sz w:val="22"/>
          <w:szCs w:val="22"/>
        </w:rPr>
      </w:pPr>
      <w:r w:rsidRPr="00B217BC">
        <w:rPr>
          <w:rFonts w:ascii="Calibri" w:hAnsi="Calibri" w:cs="Calibri"/>
          <w:sz w:val="22"/>
          <w:szCs w:val="22"/>
        </w:rPr>
        <w:t xml:space="preserve">i wstrzymać się z uiszczeniem </w:t>
      </w:r>
      <w:r w:rsidR="0007560F" w:rsidRPr="00057AAE">
        <w:rPr>
          <w:rFonts w:ascii="Calibri" w:hAnsi="Calibri" w:cs="Calibri"/>
          <w:sz w:val="22"/>
          <w:szCs w:val="22"/>
        </w:rPr>
        <w:t>zapłaty wynagrodzenia</w:t>
      </w:r>
      <w:r w:rsidRPr="00057AAE">
        <w:rPr>
          <w:rFonts w:ascii="Calibri" w:hAnsi="Calibri" w:cs="Calibri"/>
          <w:sz w:val="22"/>
          <w:szCs w:val="22"/>
        </w:rPr>
        <w:t xml:space="preserve"> (bez </w:t>
      </w:r>
      <w:r w:rsidRPr="00B217BC">
        <w:rPr>
          <w:rFonts w:ascii="Calibri" w:hAnsi="Calibri" w:cs="Calibri"/>
          <w:sz w:val="22"/>
          <w:szCs w:val="22"/>
        </w:rPr>
        <w:t xml:space="preserve">obowiązku uiszczenia ewentualnych odsetek) do dnia wykonania przez Wykonawcę powyższych obowiązków </w:t>
      </w:r>
      <w:r w:rsidR="00F82EEA">
        <w:rPr>
          <w:rFonts w:ascii="Calibri" w:hAnsi="Calibri" w:cs="Calibri"/>
          <w:sz w:val="22"/>
          <w:szCs w:val="22"/>
        </w:rPr>
        <w:t>u</w:t>
      </w:r>
      <w:r w:rsidRPr="00B217BC">
        <w:rPr>
          <w:rFonts w:ascii="Calibri" w:hAnsi="Calibri" w:cs="Calibri"/>
          <w:sz w:val="22"/>
          <w:szCs w:val="22"/>
        </w:rPr>
        <w:t>mownych.</w:t>
      </w:r>
    </w:p>
    <w:p w14:paraId="30B253DA" w14:textId="37507D57" w:rsidR="00B217BC" w:rsidRPr="00B217BC" w:rsidRDefault="00D33B4C" w:rsidP="00991CD9">
      <w:pPr>
        <w:pStyle w:val="Akapitzlist"/>
        <w:numPr>
          <w:ilvl w:val="0"/>
          <w:numId w:val="11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B217BC">
        <w:rPr>
          <w:rFonts w:ascii="Calibri" w:hAnsi="Calibri" w:cs="Calibri"/>
          <w:sz w:val="22"/>
          <w:szCs w:val="22"/>
        </w:rPr>
        <w:t>W przypadku, gdy zwłoka Wykonawcy w wykonaniu obowiązków, p</w:t>
      </w:r>
      <w:r w:rsidR="009604F5">
        <w:rPr>
          <w:rFonts w:ascii="Calibri" w:hAnsi="Calibri" w:cs="Calibri"/>
          <w:sz w:val="22"/>
          <w:szCs w:val="22"/>
        </w:rPr>
        <w:t xml:space="preserve">rzekracza </w:t>
      </w:r>
      <w:r w:rsidRPr="00B217BC">
        <w:rPr>
          <w:rFonts w:ascii="Calibri" w:hAnsi="Calibri" w:cs="Calibri"/>
          <w:sz w:val="22"/>
          <w:szCs w:val="22"/>
        </w:rPr>
        <w:t xml:space="preserve">10 dni od </w:t>
      </w:r>
      <w:r w:rsidR="00F82EEA">
        <w:rPr>
          <w:rFonts w:ascii="Calibri" w:hAnsi="Calibri" w:cs="Calibri"/>
          <w:sz w:val="22"/>
          <w:szCs w:val="22"/>
        </w:rPr>
        <w:t xml:space="preserve">terminu realizacji </w:t>
      </w:r>
      <w:r w:rsidR="00F82EEA" w:rsidRPr="00F82EEA">
        <w:rPr>
          <w:rFonts w:ascii="Calibri" w:hAnsi="Calibri" w:cs="Calibri"/>
          <w:sz w:val="22"/>
          <w:szCs w:val="22"/>
        </w:rPr>
        <w:t>przedmiotu Umowy</w:t>
      </w:r>
      <w:r w:rsidRPr="00B217BC">
        <w:rPr>
          <w:rFonts w:ascii="Calibri" w:hAnsi="Calibri" w:cs="Calibri"/>
          <w:sz w:val="22"/>
          <w:szCs w:val="22"/>
        </w:rPr>
        <w:t xml:space="preserve">, Zamawiający ma prawo odstąpić od </w:t>
      </w:r>
      <w:r w:rsidR="008C103F">
        <w:rPr>
          <w:rFonts w:ascii="Calibri" w:hAnsi="Calibri" w:cs="Calibri"/>
          <w:sz w:val="22"/>
          <w:szCs w:val="22"/>
        </w:rPr>
        <w:t>U</w:t>
      </w:r>
      <w:r w:rsidRPr="00B217BC">
        <w:rPr>
          <w:rFonts w:ascii="Calibri" w:hAnsi="Calibri" w:cs="Calibri"/>
          <w:sz w:val="22"/>
          <w:szCs w:val="22"/>
        </w:rPr>
        <w:t>mowy</w:t>
      </w:r>
      <w:r w:rsidR="00BD7374">
        <w:rPr>
          <w:rFonts w:ascii="Calibri" w:hAnsi="Calibri" w:cs="Calibri"/>
          <w:sz w:val="22"/>
          <w:szCs w:val="22"/>
        </w:rPr>
        <w:t xml:space="preserve">/ rozwiązać </w:t>
      </w:r>
      <w:r w:rsidR="008C103F">
        <w:rPr>
          <w:rFonts w:ascii="Calibri" w:hAnsi="Calibri" w:cs="Calibri"/>
          <w:sz w:val="22"/>
          <w:szCs w:val="22"/>
        </w:rPr>
        <w:t>U</w:t>
      </w:r>
      <w:r w:rsidR="00BD7374">
        <w:rPr>
          <w:rFonts w:ascii="Calibri" w:hAnsi="Calibri" w:cs="Calibri"/>
          <w:sz w:val="22"/>
          <w:szCs w:val="22"/>
        </w:rPr>
        <w:t>mowę</w:t>
      </w:r>
      <w:r w:rsidRPr="00B217BC">
        <w:rPr>
          <w:rFonts w:ascii="Calibri" w:hAnsi="Calibri" w:cs="Calibri"/>
          <w:sz w:val="22"/>
          <w:szCs w:val="22"/>
        </w:rPr>
        <w:t xml:space="preserve"> oraz domagać się od Wykonawcy odszkodowania na zasadach ogólnych wynikających z przepisów Kodeksu cywilnego. </w:t>
      </w:r>
    </w:p>
    <w:p w14:paraId="35434007" w14:textId="25A51BD9" w:rsidR="00B217BC" w:rsidRPr="00057AAE" w:rsidRDefault="00D33B4C" w:rsidP="00991CD9">
      <w:pPr>
        <w:pStyle w:val="Akapitzlist"/>
        <w:numPr>
          <w:ilvl w:val="0"/>
          <w:numId w:val="11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B217BC">
        <w:rPr>
          <w:rFonts w:ascii="Calibri" w:hAnsi="Calibri" w:cs="Calibri"/>
          <w:sz w:val="22"/>
          <w:szCs w:val="22"/>
        </w:rPr>
        <w:t xml:space="preserve">Odbiór przedmiotu </w:t>
      </w:r>
      <w:r w:rsidR="008C103F">
        <w:rPr>
          <w:rFonts w:ascii="Calibri" w:hAnsi="Calibri" w:cs="Calibri"/>
          <w:sz w:val="22"/>
          <w:szCs w:val="22"/>
        </w:rPr>
        <w:t>U</w:t>
      </w:r>
      <w:r w:rsidRPr="00B217BC">
        <w:rPr>
          <w:rFonts w:ascii="Calibri" w:hAnsi="Calibri" w:cs="Calibri"/>
          <w:sz w:val="22"/>
          <w:szCs w:val="22"/>
        </w:rPr>
        <w:t xml:space="preserve">mowy </w:t>
      </w:r>
      <w:r w:rsidRPr="00057AAE">
        <w:rPr>
          <w:rFonts w:ascii="Calibri" w:hAnsi="Calibri" w:cs="Calibri"/>
          <w:sz w:val="22"/>
          <w:szCs w:val="22"/>
        </w:rPr>
        <w:t>odbędzie się</w:t>
      </w:r>
      <w:r w:rsidR="00EC1722" w:rsidRPr="00057AAE">
        <w:rPr>
          <w:rFonts w:ascii="Calibri" w:hAnsi="Calibri" w:cs="Calibri"/>
          <w:sz w:val="22"/>
          <w:szCs w:val="22"/>
        </w:rPr>
        <w:t xml:space="preserve"> </w:t>
      </w:r>
      <w:r w:rsidRPr="00057AAE">
        <w:rPr>
          <w:rFonts w:ascii="Calibri" w:hAnsi="Calibri" w:cs="Calibri"/>
          <w:sz w:val="22"/>
          <w:szCs w:val="22"/>
        </w:rPr>
        <w:t>na podsta</w:t>
      </w:r>
      <w:r w:rsidR="000A41F3">
        <w:rPr>
          <w:rFonts w:ascii="Calibri" w:hAnsi="Calibri" w:cs="Calibri"/>
          <w:sz w:val="22"/>
          <w:szCs w:val="22"/>
        </w:rPr>
        <w:t>wie</w:t>
      </w:r>
      <w:r w:rsidRPr="00057AAE">
        <w:rPr>
          <w:rFonts w:ascii="Calibri" w:hAnsi="Calibri" w:cs="Calibri"/>
          <w:sz w:val="22"/>
          <w:szCs w:val="22"/>
        </w:rPr>
        <w:t xml:space="preserve"> protokołu odbioru</w:t>
      </w:r>
      <w:r w:rsidR="000A41F3">
        <w:rPr>
          <w:rFonts w:ascii="Calibri" w:hAnsi="Calibri" w:cs="Calibri"/>
          <w:sz w:val="22"/>
          <w:szCs w:val="22"/>
        </w:rPr>
        <w:t xml:space="preserve"> końcowego</w:t>
      </w:r>
      <w:r w:rsidRPr="00057AAE">
        <w:rPr>
          <w:rFonts w:ascii="Calibri" w:hAnsi="Calibri" w:cs="Calibri"/>
          <w:sz w:val="22"/>
          <w:szCs w:val="22"/>
        </w:rPr>
        <w:t xml:space="preserve">, przy czym dzień </w:t>
      </w:r>
      <w:r w:rsidRPr="00C405E8">
        <w:rPr>
          <w:rFonts w:ascii="Calibri" w:hAnsi="Calibri" w:cs="Calibri"/>
          <w:sz w:val="22"/>
          <w:szCs w:val="22"/>
        </w:rPr>
        <w:t xml:space="preserve">podpisania protokołu </w:t>
      </w:r>
      <w:r w:rsidR="007A32B6" w:rsidRPr="00C405E8">
        <w:rPr>
          <w:rFonts w:ascii="Calibri" w:hAnsi="Calibri" w:cs="Calibri"/>
          <w:sz w:val="22"/>
          <w:szCs w:val="22"/>
        </w:rPr>
        <w:t xml:space="preserve">odbioru końcowego </w:t>
      </w:r>
      <w:r w:rsidRPr="00C405E8">
        <w:rPr>
          <w:rFonts w:ascii="Calibri" w:hAnsi="Calibri" w:cs="Calibri"/>
          <w:sz w:val="22"/>
          <w:szCs w:val="22"/>
        </w:rPr>
        <w:t xml:space="preserve">przez Zamawiającego traktuje się jako dzień </w:t>
      </w:r>
      <w:r w:rsidR="00461092" w:rsidRPr="00C405E8">
        <w:rPr>
          <w:rFonts w:ascii="Calibri" w:hAnsi="Calibri" w:cs="Calibri"/>
          <w:sz w:val="22"/>
          <w:szCs w:val="22"/>
        </w:rPr>
        <w:t>zrealizowania przedmiotu Umowy</w:t>
      </w:r>
      <w:r w:rsidRPr="00C405E8">
        <w:rPr>
          <w:rFonts w:ascii="Calibri" w:hAnsi="Calibri" w:cs="Calibri"/>
          <w:sz w:val="22"/>
          <w:szCs w:val="22"/>
        </w:rPr>
        <w:t>.</w:t>
      </w:r>
    </w:p>
    <w:p w14:paraId="556723B9" w14:textId="6DB0FF01" w:rsidR="00B217BC" w:rsidRPr="00B217BC" w:rsidRDefault="00D33B4C" w:rsidP="00991CD9">
      <w:pPr>
        <w:pStyle w:val="Akapitzlist"/>
        <w:numPr>
          <w:ilvl w:val="0"/>
          <w:numId w:val="11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B217BC">
        <w:rPr>
          <w:rFonts w:ascii="Calibri" w:hAnsi="Calibri" w:cs="Calibri"/>
          <w:sz w:val="22"/>
          <w:szCs w:val="22"/>
        </w:rPr>
        <w:t>Odbiór zostanie wykonany przez osobę wyznaczoną przez Zamawiającego, po sprawdzeniu z</w:t>
      </w:r>
      <w:r w:rsidR="00B217BC" w:rsidRPr="00B217BC">
        <w:rPr>
          <w:rFonts w:ascii="Calibri" w:hAnsi="Calibri" w:cs="Calibri"/>
          <w:sz w:val="22"/>
          <w:szCs w:val="22"/>
        </w:rPr>
        <w:t>g</w:t>
      </w:r>
      <w:r w:rsidRPr="00B217BC">
        <w:rPr>
          <w:rFonts w:ascii="Calibri" w:hAnsi="Calibri" w:cs="Calibri"/>
          <w:sz w:val="22"/>
          <w:szCs w:val="22"/>
        </w:rPr>
        <w:t xml:space="preserve">odności </w:t>
      </w:r>
      <w:r w:rsidRPr="00C405E8">
        <w:rPr>
          <w:rFonts w:ascii="Calibri" w:hAnsi="Calibri" w:cs="Calibri"/>
          <w:sz w:val="22"/>
          <w:szCs w:val="22"/>
        </w:rPr>
        <w:t xml:space="preserve">przedmiotu </w:t>
      </w:r>
      <w:r w:rsidR="00461092" w:rsidRPr="00C405E8">
        <w:rPr>
          <w:rFonts w:ascii="Calibri" w:hAnsi="Calibri" w:cs="Calibri"/>
          <w:sz w:val="22"/>
          <w:szCs w:val="22"/>
        </w:rPr>
        <w:t>Umowy</w:t>
      </w:r>
      <w:r w:rsidRPr="00C405E8">
        <w:rPr>
          <w:rFonts w:ascii="Calibri" w:hAnsi="Calibri" w:cs="Calibri"/>
          <w:sz w:val="22"/>
          <w:szCs w:val="22"/>
        </w:rPr>
        <w:t xml:space="preserve"> z </w:t>
      </w:r>
      <w:r w:rsidR="008C103F">
        <w:rPr>
          <w:rFonts w:ascii="Calibri" w:hAnsi="Calibri" w:cs="Calibri"/>
          <w:sz w:val="22"/>
          <w:szCs w:val="22"/>
        </w:rPr>
        <w:t>U</w:t>
      </w:r>
      <w:r w:rsidRPr="00B217BC">
        <w:rPr>
          <w:rFonts w:ascii="Calibri" w:hAnsi="Calibri" w:cs="Calibri"/>
          <w:sz w:val="22"/>
          <w:szCs w:val="22"/>
        </w:rPr>
        <w:t>mową.</w:t>
      </w:r>
    </w:p>
    <w:p w14:paraId="55687EAE" w14:textId="24F69F87" w:rsidR="00D33B4C" w:rsidRPr="00B217BC" w:rsidRDefault="00D33B4C" w:rsidP="00991CD9">
      <w:pPr>
        <w:pStyle w:val="Akapitzlist"/>
        <w:numPr>
          <w:ilvl w:val="0"/>
          <w:numId w:val="11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B217BC">
        <w:rPr>
          <w:rFonts w:ascii="Calibri" w:hAnsi="Calibri" w:cs="Calibri"/>
          <w:sz w:val="22"/>
          <w:szCs w:val="22"/>
        </w:rPr>
        <w:lastRenderedPageBreak/>
        <w:t xml:space="preserve">Odbiór przedmiotu </w:t>
      </w:r>
      <w:r w:rsidR="008C103F">
        <w:rPr>
          <w:rFonts w:ascii="Calibri" w:hAnsi="Calibri" w:cs="Calibri"/>
          <w:sz w:val="22"/>
          <w:szCs w:val="22"/>
        </w:rPr>
        <w:t>U</w:t>
      </w:r>
      <w:r w:rsidRPr="00B217BC">
        <w:rPr>
          <w:rFonts w:ascii="Calibri" w:hAnsi="Calibri" w:cs="Calibri"/>
          <w:sz w:val="22"/>
          <w:szCs w:val="22"/>
        </w:rPr>
        <w:t>mowy obejmuje w szczególności:</w:t>
      </w:r>
    </w:p>
    <w:p w14:paraId="6748C63B" w14:textId="77777777" w:rsidR="00B217BC" w:rsidRPr="00B217BC" w:rsidRDefault="00D33B4C" w:rsidP="00461092">
      <w:pPr>
        <w:pStyle w:val="Akapitzlist"/>
        <w:numPr>
          <w:ilvl w:val="0"/>
          <w:numId w:val="13"/>
        </w:numPr>
        <w:ind w:left="851" w:hanging="426"/>
        <w:jc w:val="both"/>
        <w:rPr>
          <w:rFonts w:ascii="Calibri" w:hAnsi="Calibri" w:cs="Calibri"/>
          <w:sz w:val="22"/>
          <w:szCs w:val="22"/>
        </w:rPr>
      </w:pPr>
      <w:r w:rsidRPr="00B217BC">
        <w:rPr>
          <w:rFonts w:ascii="Calibri" w:hAnsi="Calibri" w:cs="Calibri"/>
          <w:sz w:val="22"/>
          <w:szCs w:val="22"/>
        </w:rPr>
        <w:t>sprawdzenie zgodności z dokumentacją przetargową oraz zgodności zaoferowanych warunków technicznych, eksploatacyjnych i wyposażenia,</w:t>
      </w:r>
    </w:p>
    <w:p w14:paraId="50606DFA" w14:textId="77777777" w:rsidR="00B217BC" w:rsidRDefault="00D33B4C" w:rsidP="00461092">
      <w:pPr>
        <w:pStyle w:val="Akapitzlist"/>
        <w:numPr>
          <w:ilvl w:val="0"/>
          <w:numId w:val="13"/>
        </w:numPr>
        <w:ind w:left="851" w:hanging="426"/>
        <w:jc w:val="both"/>
        <w:rPr>
          <w:rFonts w:ascii="Calibri" w:hAnsi="Calibri" w:cs="Calibri"/>
          <w:sz w:val="22"/>
          <w:szCs w:val="22"/>
        </w:rPr>
      </w:pPr>
      <w:r w:rsidRPr="00B217BC">
        <w:rPr>
          <w:rFonts w:ascii="Calibri" w:hAnsi="Calibri" w:cs="Calibri"/>
          <w:sz w:val="22"/>
          <w:szCs w:val="22"/>
        </w:rPr>
        <w:t>sprawdzenie dokumentacji technicznej.</w:t>
      </w:r>
    </w:p>
    <w:p w14:paraId="46803737" w14:textId="4FBD83F3" w:rsidR="00B217BC" w:rsidRDefault="00D33B4C" w:rsidP="00991CD9">
      <w:pPr>
        <w:pStyle w:val="Akapitzlist"/>
        <w:numPr>
          <w:ilvl w:val="0"/>
          <w:numId w:val="11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B217BC">
        <w:rPr>
          <w:rFonts w:ascii="Calibri" w:hAnsi="Calibri" w:cs="Calibri"/>
          <w:sz w:val="22"/>
          <w:szCs w:val="22"/>
        </w:rPr>
        <w:t xml:space="preserve">Zamawiający może odmówić </w:t>
      </w:r>
      <w:r w:rsidR="00316A4B" w:rsidRPr="00B217BC">
        <w:rPr>
          <w:rFonts w:ascii="Calibri" w:hAnsi="Calibri" w:cs="Calibri"/>
          <w:sz w:val="22"/>
          <w:szCs w:val="22"/>
        </w:rPr>
        <w:t>odbioru,</w:t>
      </w:r>
      <w:r w:rsidRPr="00B217BC">
        <w:rPr>
          <w:rFonts w:ascii="Calibri" w:hAnsi="Calibri" w:cs="Calibri"/>
          <w:sz w:val="22"/>
          <w:szCs w:val="22"/>
        </w:rPr>
        <w:t xml:space="preserve"> jeżeli w przedmiocie </w:t>
      </w:r>
      <w:r w:rsidR="008C103F">
        <w:rPr>
          <w:rFonts w:ascii="Calibri" w:hAnsi="Calibri" w:cs="Calibri"/>
          <w:sz w:val="22"/>
          <w:szCs w:val="22"/>
        </w:rPr>
        <w:t>U</w:t>
      </w:r>
      <w:r w:rsidRPr="00B217BC">
        <w:rPr>
          <w:rFonts w:ascii="Calibri" w:hAnsi="Calibri" w:cs="Calibri"/>
          <w:sz w:val="22"/>
          <w:szCs w:val="22"/>
        </w:rPr>
        <w:t xml:space="preserve">mowy ujawnione zostaną wady, braki lub inne </w:t>
      </w:r>
      <w:r w:rsidRPr="00C405E8">
        <w:rPr>
          <w:rFonts w:ascii="Calibri" w:hAnsi="Calibri" w:cs="Calibri"/>
          <w:sz w:val="22"/>
          <w:szCs w:val="22"/>
        </w:rPr>
        <w:t xml:space="preserve">nieprawidłowości </w:t>
      </w:r>
      <w:r w:rsidR="00316A4B" w:rsidRPr="00C405E8">
        <w:rPr>
          <w:rFonts w:ascii="Calibri" w:hAnsi="Calibri" w:cs="Calibri"/>
          <w:sz w:val="22"/>
          <w:szCs w:val="22"/>
        </w:rPr>
        <w:t>albo</w:t>
      </w:r>
      <w:r w:rsidRPr="00C405E8">
        <w:rPr>
          <w:rFonts w:ascii="Calibri" w:hAnsi="Calibri" w:cs="Calibri"/>
          <w:sz w:val="22"/>
          <w:szCs w:val="22"/>
        </w:rPr>
        <w:t xml:space="preserve"> jeżeli Zamawiającemu nie zostaną przekazane dokumenty określone w </w:t>
      </w:r>
      <w:r w:rsidR="00F82EEA">
        <w:rPr>
          <w:rFonts w:ascii="Calibri" w:hAnsi="Calibri" w:cs="Calibri"/>
          <w:sz w:val="22"/>
          <w:szCs w:val="22"/>
        </w:rPr>
        <w:t xml:space="preserve">§1 ust. 3 </w:t>
      </w:r>
      <w:r w:rsidR="00461092" w:rsidRPr="00C405E8">
        <w:rPr>
          <w:rFonts w:ascii="Calibri" w:hAnsi="Calibri" w:cs="Calibri"/>
          <w:sz w:val="22"/>
          <w:szCs w:val="22"/>
        </w:rPr>
        <w:t>Umow</w:t>
      </w:r>
      <w:r w:rsidR="00F82EEA">
        <w:rPr>
          <w:rFonts w:ascii="Calibri" w:hAnsi="Calibri" w:cs="Calibri"/>
          <w:sz w:val="22"/>
          <w:szCs w:val="22"/>
        </w:rPr>
        <w:t>y</w:t>
      </w:r>
      <w:r w:rsidRPr="00C405E8">
        <w:rPr>
          <w:rFonts w:ascii="Calibri" w:hAnsi="Calibri" w:cs="Calibri"/>
          <w:sz w:val="22"/>
          <w:szCs w:val="22"/>
        </w:rPr>
        <w:t>.</w:t>
      </w:r>
    </w:p>
    <w:p w14:paraId="540F35FA" w14:textId="7A0F55F5" w:rsidR="00D33B4C" w:rsidRDefault="00D33B4C" w:rsidP="00991CD9">
      <w:pPr>
        <w:pStyle w:val="Akapitzlist"/>
        <w:numPr>
          <w:ilvl w:val="0"/>
          <w:numId w:val="11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B217BC">
        <w:rPr>
          <w:rFonts w:ascii="Calibri" w:hAnsi="Calibri" w:cs="Calibri"/>
          <w:sz w:val="22"/>
          <w:szCs w:val="22"/>
        </w:rPr>
        <w:t xml:space="preserve">Wszelkie koszty związane z wymianą lub naprawą wadliwych części, które wynikły w trakcie odbioru </w:t>
      </w:r>
      <w:r w:rsidR="00F82EEA" w:rsidRPr="00F82EEA">
        <w:rPr>
          <w:rFonts w:ascii="Calibri" w:hAnsi="Calibri" w:cs="Calibri"/>
          <w:sz w:val="22"/>
          <w:szCs w:val="22"/>
        </w:rPr>
        <w:t xml:space="preserve">przedmiotu Umowy </w:t>
      </w:r>
      <w:r w:rsidRPr="00B217BC">
        <w:rPr>
          <w:rFonts w:ascii="Calibri" w:hAnsi="Calibri" w:cs="Calibri"/>
          <w:sz w:val="22"/>
          <w:szCs w:val="22"/>
        </w:rPr>
        <w:t>ponosi Wykonawca.</w:t>
      </w:r>
    </w:p>
    <w:p w14:paraId="6C448EB2" w14:textId="77777777" w:rsidR="00636E96" w:rsidRDefault="00636E96" w:rsidP="00AE24BB">
      <w:pPr>
        <w:tabs>
          <w:tab w:val="left" w:pos="284"/>
        </w:tabs>
        <w:rPr>
          <w:rFonts w:ascii="Calibri" w:hAnsi="Calibri" w:cs="Calibri"/>
          <w:b/>
          <w:bCs/>
          <w:sz w:val="22"/>
          <w:szCs w:val="22"/>
        </w:rPr>
      </w:pPr>
    </w:p>
    <w:p w14:paraId="774ACC53" w14:textId="1D2343FE" w:rsidR="00933FE3" w:rsidRDefault="00933FE3" w:rsidP="00933FE3">
      <w:pPr>
        <w:tabs>
          <w:tab w:val="left" w:pos="284"/>
        </w:tabs>
        <w:ind w:left="284" w:hanging="295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§3</w:t>
      </w:r>
    </w:p>
    <w:p w14:paraId="7BC21670" w14:textId="77777777" w:rsidR="00C35B1B" w:rsidRDefault="00C35B1B" w:rsidP="00933FE3">
      <w:pPr>
        <w:tabs>
          <w:tab w:val="left" w:pos="284"/>
        </w:tabs>
        <w:ind w:left="284" w:hanging="295"/>
        <w:jc w:val="center"/>
      </w:pPr>
    </w:p>
    <w:p w14:paraId="4AE8C619" w14:textId="167209F0" w:rsidR="00B217BC" w:rsidRPr="00BB1F76" w:rsidRDefault="00B217BC" w:rsidP="00F82EEA">
      <w:pPr>
        <w:numPr>
          <w:ilvl w:val="0"/>
          <w:numId w:val="14"/>
        </w:numPr>
        <w:suppressAutoHyphens w:val="0"/>
        <w:ind w:left="426" w:hanging="426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BB1F76">
        <w:rPr>
          <w:rFonts w:asciiTheme="minorHAnsi" w:hAnsiTheme="minorHAnsi" w:cstheme="minorHAnsi"/>
          <w:bCs/>
          <w:sz w:val="22"/>
          <w:szCs w:val="22"/>
          <w:lang w:eastAsia="pl-PL"/>
        </w:rPr>
        <w:t>Koordynatorem i osobą upoważnioną do podpisania protokołu odbioru</w:t>
      </w:r>
      <w:r w:rsidR="00C405E8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</w:t>
      </w:r>
      <w:r w:rsidRPr="00BB1F76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ze </w:t>
      </w:r>
      <w:r w:rsidR="00856E5F">
        <w:rPr>
          <w:rFonts w:asciiTheme="minorHAnsi" w:hAnsiTheme="minorHAnsi" w:cstheme="minorHAnsi"/>
          <w:bCs/>
          <w:sz w:val="22"/>
          <w:szCs w:val="22"/>
          <w:lang w:eastAsia="pl-PL"/>
        </w:rPr>
        <w:t>S</w:t>
      </w:r>
      <w:r w:rsidRPr="00BB1F76">
        <w:rPr>
          <w:rFonts w:asciiTheme="minorHAnsi" w:hAnsiTheme="minorHAnsi" w:cstheme="minorHAnsi"/>
          <w:bCs/>
          <w:sz w:val="22"/>
          <w:szCs w:val="22"/>
          <w:lang w:eastAsia="pl-PL"/>
        </w:rPr>
        <w:t>trony Zamawiającego będzie:</w:t>
      </w:r>
      <w:r w:rsidR="00BB1F76" w:rsidRPr="00BB1F76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</w:t>
      </w:r>
      <w:r w:rsidR="00B7308E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Pan </w:t>
      </w:r>
      <w:r w:rsidR="007F5A60">
        <w:rPr>
          <w:rFonts w:asciiTheme="minorHAnsi" w:hAnsiTheme="minorHAnsi" w:cstheme="minorHAnsi"/>
          <w:bCs/>
          <w:sz w:val="22"/>
          <w:szCs w:val="22"/>
          <w:lang w:eastAsia="pl-PL"/>
        </w:rPr>
        <w:t>……………………………………………</w:t>
      </w:r>
      <w:proofErr w:type="gramStart"/>
      <w:r w:rsidR="007F5A60">
        <w:rPr>
          <w:rFonts w:asciiTheme="minorHAnsi" w:hAnsiTheme="minorHAnsi" w:cstheme="minorHAnsi"/>
          <w:bCs/>
          <w:sz w:val="22"/>
          <w:szCs w:val="22"/>
          <w:lang w:eastAsia="pl-PL"/>
        </w:rPr>
        <w:t>…….</w:t>
      </w:r>
      <w:proofErr w:type="gramEnd"/>
      <w:r w:rsidR="007F5A60">
        <w:rPr>
          <w:rFonts w:asciiTheme="minorHAnsi" w:hAnsiTheme="minorHAnsi" w:cstheme="minorHAnsi"/>
          <w:bCs/>
          <w:sz w:val="22"/>
          <w:szCs w:val="22"/>
          <w:lang w:eastAsia="pl-PL"/>
        </w:rPr>
        <w:t>.</w:t>
      </w:r>
      <w:r w:rsidR="00B7308E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, </w:t>
      </w:r>
      <w:proofErr w:type="spellStart"/>
      <w:r w:rsidR="00BB1F76" w:rsidRPr="00BB1F76">
        <w:rPr>
          <w:rFonts w:asciiTheme="minorHAnsi" w:hAnsiTheme="minorHAnsi" w:cstheme="minorHAnsi"/>
          <w:bCs/>
          <w:sz w:val="22"/>
          <w:szCs w:val="22"/>
          <w:lang w:eastAsia="pl-PL"/>
        </w:rPr>
        <w:t>tel</w:t>
      </w:r>
      <w:proofErr w:type="spellEnd"/>
      <w:r w:rsidR="007F5A60">
        <w:rPr>
          <w:rFonts w:asciiTheme="minorHAnsi" w:hAnsiTheme="minorHAnsi" w:cstheme="minorHAnsi"/>
          <w:bCs/>
          <w:sz w:val="22"/>
          <w:szCs w:val="22"/>
          <w:lang w:eastAsia="pl-PL"/>
        </w:rPr>
        <w:t>………………………………</w:t>
      </w:r>
      <w:proofErr w:type="gramStart"/>
      <w:r w:rsidR="007F5A60">
        <w:rPr>
          <w:rFonts w:asciiTheme="minorHAnsi" w:hAnsiTheme="minorHAnsi" w:cstheme="minorHAnsi"/>
          <w:bCs/>
          <w:sz w:val="22"/>
          <w:szCs w:val="22"/>
          <w:lang w:eastAsia="pl-PL"/>
        </w:rPr>
        <w:t>…….</w:t>
      </w:r>
      <w:proofErr w:type="gramEnd"/>
      <w:r w:rsidR="00B7308E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, kom.: </w:t>
      </w:r>
      <w:r w:rsidR="007F5A60">
        <w:rPr>
          <w:rFonts w:asciiTheme="minorHAnsi" w:hAnsiTheme="minorHAnsi" w:cstheme="minorHAnsi"/>
          <w:bCs/>
          <w:sz w:val="22"/>
          <w:szCs w:val="22"/>
          <w:lang w:eastAsia="pl-PL"/>
        </w:rPr>
        <w:t>……………………</w:t>
      </w:r>
      <w:proofErr w:type="gramStart"/>
      <w:r w:rsidR="007F5A60">
        <w:rPr>
          <w:rFonts w:asciiTheme="minorHAnsi" w:hAnsiTheme="minorHAnsi" w:cstheme="minorHAnsi"/>
          <w:bCs/>
          <w:sz w:val="22"/>
          <w:szCs w:val="22"/>
          <w:lang w:eastAsia="pl-PL"/>
        </w:rPr>
        <w:t>…</w:t>
      </w:r>
      <w:r w:rsidR="00B7308E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, </w:t>
      </w:r>
      <w:r w:rsidRPr="00BB1F76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</w:t>
      </w:r>
      <w:r w:rsidR="00222B7E" w:rsidRPr="00BB1F76">
        <w:rPr>
          <w:rFonts w:asciiTheme="minorHAnsi" w:hAnsiTheme="minorHAnsi" w:cstheme="minorHAnsi"/>
          <w:bCs/>
          <w:sz w:val="22"/>
          <w:szCs w:val="22"/>
          <w:lang w:eastAsia="pl-PL"/>
        </w:rPr>
        <w:t>e-mail</w:t>
      </w:r>
      <w:proofErr w:type="gramEnd"/>
      <w:r w:rsidR="00222B7E" w:rsidRPr="00BB1F76">
        <w:rPr>
          <w:rFonts w:asciiTheme="minorHAnsi" w:hAnsiTheme="minorHAnsi" w:cstheme="minorHAnsi"/>
          <w:bCs/>
          <w:sz w:val="22"/>
          <w:szCs w:val="22"/>
          <w:lang w:eastAsia="pl-PL"/>
        </w:rPr>
        <w:t>:</w:t>
      </w:r>
      <w:r w:rsidR="00BB1F76" w:rsidRPr="00BB1F76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</w:t>
      </w:r>
      <w:r w:rsidR="007F5A60">
        <w:rPr>
          <w:rFonts w:asciiTheme="minorHAnsi" w:hAnsiTheme="minorHAnsi" w:cstheme="minorHAnsi"/>
          <w:bCs/>
          <w:sz w:val="22"/>
          <w:szCs w:val="22"/>
          <w:lang w:eastAsia="pl-PL"/>
        </w:rPr>
        <w:t>………………………………………………………….</w:t>
      </w:r>
    </w:p>
    <w:p w14:paraId="08651AD6" w14:textId="4437641F" w:rsidR="00BB1F76" w:rsidRPr="00BB1F76" w:rsidRDefault="00B217BC" w:rsidP="006A3405">
      <w:pPr>
        <w:numPr>
          <w:ilvl w:val="0"/>
          <w:numId w:val="14"/>
        </w:numPr>
        <w:suppressAutoHyphens w:val="0"/>
        <w:ind w:left="426" w:hanging="426"/>
        <w:rPr>
          <w:rFonts w:asciiTheme="minorHAnsi" w:hAnsiTheme="minorHAnsi" w:cstheme="minorHAnsi"/>
          <w:lang w:eastAsia="pl-PL"/>
        </w:rPr>
      </w:pPr>
      <w:r w:rsidRPr="00BB1F76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Osobą reprezentującą Wykonawcę w trakcie realizacji </w:t>
      </w:r>
      <w:r w:rsidR="008C103F">
        <w:rPr>
          <w:rFonts w:asciiTheme="minorHAnsi" w:hAnsiTheme="minorHAnsi" w:cstheme="minorHAnsi"/>
          <w:bCs/>
          <w:sz w:val="22"/>
          <w:szCs w:val="22"/>
          <w:lang w:eastAsia="pl-PL"/>
        </w:rPr>
        <w:t>U</w:t>
      </w:r>
      <w:r w:rsidRPr="00BB1F76">
        <w:rPr>
          <w:rFonts w:asciiTheme="minorHAnsi" w:hAnsiTheme="minorHAnsi" w:cstheme="minorHAnsi"/>
          <w:bCs/>
          <w:sz w:val="22"/>
          <w:szCs w:val="22"/>
          <w:lang w:eastAsia="pl-PL"/>
        </w:rPr>
        <w:t>mowy będzie: ……………</w:t>
      </w:r>
      <w:proofErr w:type="gramStart"/>
      <w:r w:rsidRPr="00BB1F76">
        <w:rPr>
          <w:rFonts w:asciiTheme="minorHAnsi" w:hAnsiTheme="minorHAnsi" w:cstheme="minorHAnsi"/>
          <w:bCs/>
          <w:sz w:val="22"/>
          <w:szCs w:val="22"/>
          <w:lang w:eastAsia="pl-PL"/>
        </w:rPr>
        <w:t>……</w:t>
      </w:r>
      <w:r w:rsidR="00BB1F76" w:rsidRPr="00BB1F76">
        <w:rPr>
          <w:rFonts w:asciiTheme="minorHAnsi" w:hAnsiTheme="minorHAnsi" w:cstheme="minorHAnsi"/>
          <w:bCs/>
          <w:sz w:val="22"/>
          <w:szCs w:val="22"/>
          <w:lang w:eastAsia="pl-PL"/>
        </w:rPr>
        <w:t>.</w:t>
      </w:r>
      <w:proofErr w:type="gramEnd"/>
      <w:r w:rsidRPr="00BB1F76">
        <w:rPr>
          <w:rFonts w:asciiTheme="minorHAnsi" w:hAnsiTheme="minorHAnsi" w:cstheme="minorHAnsi"/>
          <w:bCs/>
          <w:sz w:val="22"/>
          <w:szCs w:val="22"/>
          <w:lang w:eastAsia="pl-PL"/>
        </w:rPr>
        <w:t>…</w:t>
      </w:r>
      <w:proofErr w:type="gramStart"/>
      <w:r w:rsidRPr="00BB1F76">
        <w:rPr>
          <w:rFonts w:asciiTheme="minorHAnsi" w:hAnsiTheme="minorHAnsi" w:cstheme="minorHAnsi"/>
          <w:bCs/>
          <w:sz w:val="22"/>
          <w:szCs w:val="22"/>
          <w:lang w:eastAsia="pl-PL"/>
        </w:rPr>
        <w:t>…</w:t>
      </w:r>
      <w:r w:rsidR="00BB1F76">
        <w:rPr>
          <w:rFonts w:asciiTheme="minorHAnsi" w:hAnsiTheme="minorHAnsi" w:cstheme="minorHAnsi"/>
          <w:bCs/>
          <w:sz w:val="22"/>
          <w:szCs w:val="22"/>
          <w:lang w:eastAsia="pl-PL"/>
        </w:rPr>
        <w:t>….</w:t>
      </w:r>
      <w:proofErr w:type="gramEnd"/>
      <w:r w:rsidR="00BB1F76">
        <w:rPr>
          <w:rFonts w:asciiTheme="minorHAnsi" w:hAnsiTheme="minorHAnsi" w:cstheme="minorHAnsi"/>
          <w:bCs/>
          <w:sz w:val="22"/>
          <w:szCs w:val="22"/>
          <w:lang w:eastAsia="pl-PL"/>
        </w:rPr>
        <w:t>.……….</w:t>
      </w:r>
    </w:p>
    <w:p w14:paraId="5F049A53" w14:textId="5E734D30" w:rsidR="00B217BC" w:rsidRPr="00BB1F76" w:rsidRDefault="00B217BC" w:rsidP="00BB1F76">
      <w:pPr>
        <w:suppressAutoHyphens w:val="0"/>
        <w:ind w:left="426"/>
        <w:rPr>
          <w:rFonts w:asciiTheme="minorHAnsi" w:hAnsiTheme="minorHAnsi" w:cstheme="minorHAnsi"/>
          <w:lang w:eastAsia="pl-PL"/>
        </w:rPr>
      </w:pPr>
      <w:r w:rsidRPr="00BB1F76">
        <w:rPr>
          <w:rFonts w:asciiTheme="minorHAnsi" w:hAnsiTheme="minorHAnsi" w:cstheme="minorHAnsi"/>
          <w:bCs/>
          <w:sz w:val="22"/>
          <w:szCs w:val="22"/>
          <w:lang w:eastAsia="pl-PL"/>
        </w:rPr>
        <w:t>tel. ………</w:t>
      </w:r>
      <w:r w:rsidR="00BB1F76" w:rsidRPr="00BB1F76">
        <w:rPr>
          <w:rFonts w:asciiTheme="minorHAnsi" w:hAnsiTheme="minorHAnsi" w:cstheme="minorHAnsi"/>
          <w:bCs/>
          <w:sz w:val="22"/>
          <w:szCs w:val="22"/>
          <w:lang w:eastAsia="pl-PL"/>
        </w:rPr>
        <w:t>……………………………</w:t>
      </w:r>
      <w:proofErr w:type="gramStart"/>
      <w:r w:rsidR="00BB1F76" w:rsidRPr="00BB1F76">
        <w:rPr>
          <w:rFonts w:asciiTheme="minorHAnsi" w:hAnsiTheme="minorHAnsi" w:cstheme="minorHAnsi"/>
          <w:bCs/>
          <w:sz w:val="22"/>
          <w:szCs w:val="22"/>
          <w:lang w:eastAsia="pl-PL"/>
        </w:rPr>
        <w:t>…….</w:t>
      </w:r>
      <w:proofErr w:type="gramEnd"/>
      <w:r w:rsidR="00BB1F76" w:rsidRPr="00BB1F76">
        <w:rPr>
          <w:rFonts w:asciiTheme="minorHAnsi" w:hAnsiTheme="minorHAnsi" w:cstheme="minorHAnsi"/>
          <w:bCs/>
          <w:sz w:val="22"/>
          <w:szCs w:val="22"/>
          <w:lang w:eastAsia="pl-PL"/>
        </w:rPr>
        <w:t>.</w:t>
      </w:r>
      <w:proofErr w:type="gramStart"/>
      <w:r w:rsidRPr="00BB1F76">
        <w:rPr>
          <w:rFonts w:asciiTheme="minorHAnsi" w:hAnsiTheme="minorHAnsi" w:cstheme="minorHAnsi"/>
          <w:bCs/>
          <w:sz w:val="22"/>
          <w:szCs w:val="22"/>
          <w:lang w:eastAsia="pl-PL"/>
        </w:rPr>
        <w:t>…….</w:t>
      </w:r>
      <w:proofErr w:type="gramEnd"/>
      <w:r w:rsidRPr="00BB1F76">
        <w:rPr>
          <w:rFonts w:asciiTheme="minorHAnsi" w:hAnsiTheme="minorHAnsi" w:cstheme="minorHAnsi"/>
          <w:bCs/>
          <w:sz w:val="22"/>
          <w:szCs w:val="22"/>
          <w:lang w:eastAsia="pl-PL"/>
        </w:rPr>
        <w:t>., e-mail: ……………</w:t>
      </w:r>
      <w:r w:rsidR="00BB1F76" w:rsidRPr="00BB1F76">
        <w:rPr>
          <w:rFonts w:asciiTheme="minorHAnsi" w:hAnsiTheme="minorHAnsi" w:cstheme="minorHAnsi"/>
          <w:bCs/>
          <w:sz w:val="22"/>
          <w:szCs w:val="22"/>
          <w:lang w:eastAsia="pl-PL"/>
        </w:rPr>
        <w:t>………………………</w:t>
      </w:r>
    </w:p>
    <w:p w14:paraId="7F759B7D" w14:textId="0924581D" w:rsidR="005754F5" w:rsidRPr="00BA51D2" w:rsidRDefault="00933FE3" w:rsidP="00BA51D2">
      <w:pPr>
        <w:tabs>
          <w:tab w:val="left" w:pos="567"/>
        </w:tabs>
        <w:ind w:left="709" w:hanging="295"/>
        <w:jc w:val="both"/>
        <w:rPr>
          <w:rFonts w:asciiTheme="minorHAnsi" w:eastAsia="Cambria" w:hAnsiTheme="minorHAnsi" w:cstheme="minorHAnsi"/>
        </w:rPr>
      </w:pPr>
      <w:r w:rsidRPr="00BB1F76">
        <w:rPr>
          <w:rFonts w:asciiTheme="minorHAnsi" w:eastAsia="Cambria" w:hAnsiTheme="minorHAnsi" w:cstheme="minorHAnsi"/>
        </w:rPr>
        <w:t xml:space="preserve"> </w:t>
      </w:r>
    </w:p>
    <w:p w14:paraId="3EA87DB7" w14:textId="030F214D" w:rsidR="00C35B1B" w:rsidRDefault="00B217BC" w:rsidP="00482C0E">
      <w:pPr>
        <w:suppressAutoHyphens w:val="0"/>
        <w:spacing w:before="120"/>
        <w:jc w:val="center"/>
        <w:rPr>
          <w:rFonts w:ascii="Calibri" w:hAnsi="Calibri"/>
          <w:b/>
          <w:bCs/>
          <w:sz w:val="22"/>
          <w:szCs w:val="22"/>
          <w:lang w:eastAsia="pl-PL"/>
        </w:rPr>
      </w:pPr>
      <w:r w:rsidRPr="00372D27">
        <w:rPr>
          <w:rFonts w:ascii="Calibri" w:hAnsi="Calibri"/>
          <w:b/>
          <w:bCs/>
          <w:sz w:val="22"/>
          <w:szCs w:val="22"/>
          <w:lang w:eastAsia="pl-PL"/>
        </w:rPr>
        <w:t>§4</w:t>
      </w:r>
    </w:p>
    <w:p w14:paraId="3D40BF10" w14:textId="77777777" w:rsidR="00482C0E" w:rsidRPr="00372D27" w:rsidRDefault="00482C0E" w:rsidP="00482C0E">
      <w:pPr>
        <w:suppressAutoHyphens w:val="0"/>
        <w:spacing w:before="120"/>
        <w:jc w:val="center"/>
        <w:rPr>
          <w:rFonts w:ascii="Calibri" w:hAnsi="Calibri"/>
          <w:b/>
          <w:bCs/>
          <w:sz w:val="22"/>
          <w:szCs w:val="22"/>
          <w:lang w:eastAsia="pl-PL"/>
        </w:rPr>
      </w:pPr>
    </w:p>
    <w:p w14:paraId="232B883C" w14:textId="13A4B347" w:rsidR="00372D27" w:rsidRPr="00372D27" w:rsidRDefault="00372D27" w:rsidP="00461092">
      <w:pPr>
        <w:numPr>
          <w:ilvl w:val="0"/>
          <w:numId w:val="18"/>
        </w:numPr>
        <w:tabs>
          <w:tab w:val="num" w:pos="426"/>
        </w:tabs>
        <w:ind w:left="426" w:hanging="426"/>
        <w:jc w:val="both"/>
        <w:rPr>
          <w:rFonts w:ascii="Calibri" w:hAnsi="Calibri"/>
          <w:sz w:val="22"/>
          <w:szCs w:val="22"/>
          <w:lang w:eastAsia="pl-PL"/>
        </w:rPr>
      </w:pPr>
      <w:r w:rsidRPr="00372D27">
        <w:rPr>
          <w:rFonts w:ascii="Calibri" w:hAnsi="Calibri"/>
          <w:sz w:val="22"/>
          <w:szCs w:val="22"/>
          <w:lang w:eastAsia="pl-PL"/>
        </w:rPr>
        <w:t xml:space="preserve">Zamawiający </w:t>
      </w:r>
      <w:r w:rsidRPr="00945B55">
        <w:rPr>
          <w:rFonts w:ascii="Calibri" w:hAnsi="Calibri"/>
          <w:sz w:val="22"/>
          <w:szCs w:val="22"/>
          <w:lang w:eastAsia="pl-PL"/>
        </w:rPr>
        <w:t xml:space="preserve">powiadomi </w:t>
      </w:r>
      <w:r w:rsidR="00316A4B" w:rsidRPr="00945B55">
        <w:rPr>
          <w:rFonts w:ascii="Calibri" w:hAnsi="Calibri"/>
          <w:sz w:val="22"/>
          <w:szCs w:val="22"/>
          <w:lang w:eastAsia="pl-PL"/>
        </w:rPr>
        <w:t>Wykonawcę</w:t>
      </w:r>
      <w:r w:rsidR="00316A4B" w:rsidRPr="00C405E8">
        <w:rPr>
          <w:rFonts w:ascii="Calibri" w:hAnsi="Calibri"/>
          <w:sz w:val="22"/>
          <w:szCs w:val="22"/>
          <w:lang w:eastAsia="pl-PL"/>
        </w:rPr>
        <w:t xml:space="preserve"> w</w:t>
      </w:r>
      <w:r w:rsidR="00461092" w:rsidRPr="00C405E8">
        <w:rPr>
          <w:rFonts w:ascii="Calibri" w:hAnsi="Calibri"/>
          <w:sz w:val="22"/>
          <w:szCs w:val="22"/>
          <w:lang w:eastAsia="pl-PL"/>
        </w:rPr>
        <w:t xml:space="preserve"> formie dokumentowej</w:t>
      </w:r>
      <w:r w:rsidR="0021431A">
        <w:rPr>
          <w:rFonts w:ascii="Calibri" w:hAnsi="Calibri"/>
          <w:sz w:val="22"/>
          <w:szCs w:val="22"/>
          <w:lang w:eastAsia="pl-PL"/>
        </w:rPr>
        <w:t>,</w:t>
      </w:r>
      <w:r w:rsidR="00461092" w:rsidRPr="00C405E8">
        <w:rPr>
          <w:rFonts w:ascii="Calibri" w:hAnsi="Calibri"/>
          <w:sz w:val="22"/>
          <w:szCs w:val="22"/>
          <w:lang w:eastAsia="pl-PL"/>
        </w:rPr>
        <w:t xml:space="preserve"> tj. za pośrednictwem poczty elektronicznej </w:t>
      </w:r>
      <w:r w:rsidR="00F82EEA">
        <w:rPr>
          <w:rFonts w:ascii="Calibri" w:hAnsi="Calibri"/>
          <w:sz w:val="22"/>
          <w:szCs w:val="22"/>
          <w:lang w:eastAsia="pl-PL"/>
        </w:rPr>
        <w:t xml:space="preserve">na adres e-mail wskazany w </w:t>
      </w:r>
      <w:r w:rsidR="00F82EEA">
        <w:rPr>
          <w:rFonts w:ascii="Calibri" w:hAnsi="Calibri" w:cs="Calibri"/>
          <w:sz w:val="22"/>
          <w:szCs w:val="22"/>
          <w:lang w:eastAsia="pl-PL"/>
        </w:rPr>
        <w:t>§</w:t>
      </w:r>
      <w:r w:rsidR="00F82EEA">
        <w:rPr>
          <w:rFonts w:ascii="Calibri" w:hAnsi="Calibri"/>
          <w:sz w:val="22"/>
          <w:szCs w:val="22"/>
          <w:lang w:eastAsia="pl-PL"/>
        </w:rPr>
        <w:t xml:space="preserve">3 ust. 2 Umowy </w:t>
      </w:r>
      <w:r w:rsidR="00461092" w:rsidRPr="00C405E8">
        <w:rPr>
          <w:rFonts w:ascii="Calibri" w:hAnsi="Calibri"/>
          <w:sz w:val="22"/>
          <w:szCs w:val="22"/>
          <w:lang w:eastAsia="pl-PL"/>
        </w:rPr>
        <w:t xml:space="preserve">lub pisemnie </w:t>
      </w:r>
      <w:r w:rsidRPr="00945B55">
        <w:rPr>
          <w:rFonts w:ascii="Calibri" w:hAnsi="Calibri"/>
          <w:sz w:val="22"/>
          <w:szCs w:val="22"/>
          <w:lang w:eastAsia="pl-PL"/>
        </w:rPr>
        <w:t xml:space="preserve">o wykrytych wadach przedmiotu </w:t>
      </w:r>
      <w:r w:rsidR="008C103F">
        <w:rPr>
          <w:rFonts w:ascii="Calibri" w:hAnsi="Calibri"/>
          <w:sz w:val="22"/>
          <w:szCs w:val="22"/>
          <w:lang w:eastAsia="pl-PL"/>
        </w:rPr>
        <w:t>U</w:t>
      </w:r>
      <w:r w:rsidRPr="00945B55">
        <w:rPr>
          <w:rFonts w:ascii="Calibri" w:hAnsi="Calibri"/>
          <w:sz w:val="22"/>
          <w:szCs w:val="22"/>
          <w:lang w:eastAsia="pl-PL"/>
        </w:rPr>
        <w:t xml:space="preserve">mowy w ciągu 30 dni od </w:t>
      </w:r>
      <w:r w:rsidR="00B73E12" w:rsidRPr="00945B55">
        <w:rPr>
          <w:rFonts w:ascii="Calibri" w:hAnsi="Calibri"/>
          <w:sz w:val="22"/>
          <w:szCs w:val="22"/>
          <w:lang w:eastAsia="pl-PL"/>
        </w:rPr>
        <w:t xml:space="preserve">dnia </w:t>
      </w:r>
      <w:r w:rsidRPr="00945B55">
        <w:rPr>
          <w:rFonts w:ascii="Calibri" w:hAnsi="Calibri"/>
          <w:sz w:val="22"/>
          <w:szCs w:val="22"/>
          <w:lang w:eastAsia="pl-PL"/>
        </w:rPr>
        <w:t>dostawy</w:t>
      </w:r>
      <w:r w:rsidR="0021431A" w:rsidRPr="0021431A">
        <w:rPr>
          <w:rFonts w:ascii="Calibri" w:hAnsi="Calibri"/>
          <w:sz w:val="22"/>
          <w:szCs w:val="22"/>
          <w:lang w:eastAsia="pl-PL"/>
        </w:rPr>
        <w:t>, ustalonym zgodnie z § 2 ust. 7 Umowy</w:t>
      </w:r>
      <w:r w:rsidRPr="00945B55">
        <w:rPr>
          <w:rFonts w:ascii="Calibri" w:hAnsi="Calibri"/>
          <w:sz w:val="22"/>
          <w:szCs w:val="22"/>
          <w:lang w:eastAsia="pl-PL"/>
        </w:rPr>
        <w:t>.</w:t>
      </w:r>
    </w:p>
    <w:p w14:paraId="58162675" w14:textId="5845F286" w:rsidR="00372D27" w:rsidRPr="003C382F" w:rsidRDefault="00372D27" w:rsidP="00461092">
      <w:pPr>
        <w:numPr>
          <w:ilvl w:val="0"/>
          <w:numId w:val="18"/>
        </w:numPr>
        <w:tabs>
          <w:tab w:val="num" w:pos="426"/>
        </w:tabs>
        <w:ind w:left="426" w:hanging="426"/>
        <w:jc w:val="both"/>
        <w:rPr>
          <w:rFonts w:ascii="Calibri" w:hAnsi="Calibri"/>
          <w:sz w:val="22"/>
          <w:szCs w:val="22"/>
          <w:lang w:eastAsia="pl-PL"/>
        </w:rPr>
      </w:pPr>
      <w:r w:rsidRPr="00372D27">
        <w:rPr>
          <w:rFonts w:ascii="Calibri" w:hAnsi="Calibri"/>
          <w:sz w:val="22"/>
          <w:szCs w:val="22"/>
          <w:lang w:eastAsia="pl-PL"/>
        </w:rPr>
        <w:t xml:space="preserve">W przypadku rozstrzygnięcia reklamacji na niekorzyść Wykonawcy dodatkowo pokryje on koszt wymiany </w:t>
      </w:r>
      <w:r w:rsidRPr="003C382F">
        <w:rPr>
          <w:rFonts w:ascii="Calibri" w:hAnsi="Calibri"/>
          <w:sz w:val="22"/>
          <w:szCs w:val="22"/>
          <w:lang w:eastAsia="pl-PL"/>
        </w:rPr>
        <w:t xml:space="preserve">dostarczonego </w:t>
      </w:r>
      <w:r w:rsidRPr="00C405E8">
        <w:rPr>
          <w:rFonts w:ascii="Calibri" w:hAnsi="Calibri"/>
          <w:sz w:val="22"/>
          <w:szCs w:val="22"/>
          <w:lang w:eastAsia="pl-PL"/>
        </w:rPr>
        <w:t xml:space="preserve">przedmiotu </w:t>
      </w:r>
      <w:r w:rsidR="00461092" w:rsidRPr="00C405E8">
        <w:rPr>
          <w:rFonts w:ascii="Calibri" w:hAnsi="Calibri"/>
          <w:sz w:val="22"/>
          <w:szCs w:val="22"/>
          <w:lang w:eastAsia="pl-PL"/>
        </w:rPr>
        <w:t xml:space="preserve">Umowy </w:t>
      </w:r>
      <w:r w:rsidRPr="003C382F">
        <w:rPr>
          <w:rFonts w:ascii="Calibri" w:hAnsi="Calibri"/>
          <w:sz w:val="22"/>
          <w:szCs w:val="22"/>
          <w:lang w:eastAsia="pl-PL"/>
        </w:rPr>
        <w:t xml:space="preserve">na właściwy wynikający z </w:t>
      </w:r>
      <w:r w:rsidR="008C103F">
        <w:rPr>
          <w:rFonts w:ascii="Calibri" w:hAnsi="Calibri"/>
          <w:sz w:val="22"/>
          <w:szCs w:val="22"/>
          <w:lang w:eastAsia="pl-PL"/>
        </w:rPr>
        <w:t>U</w:t>
      </w:r>
      <w:r w:rsidR="00B73E12" w:rsidRPr="00945B55">
        <w:rPr>
          <w:rFonts w:ascii="Calibri" w:hAnsi="Calibri"/>
          <w:sz w:val="22"/>
          <w:szCs w:val="22"/>
          <w:lang w:eastAsia="pl-PL"/>
        </w:rPr>
        <w:t>mowy</w:t>
      </w:r>
      <w:r w:rsidRPr="003C382F">
        <w:rPr>
          <w:rFonts w:ascii="Calibri" w:hAnsi="Calibri"/>
          <w:sz w:val="22"/>
          <w:szCs w:val="22"/>
          <w:lang w:eastAsia="pl-PL"/>
        </w:rPr>
        <w:t xml:space="preserve">. Wymiana nastąpi w </w:t>
      </w:r>
      <w:r w:rsidR="00740940">
        <w:rPr>
          <w:rFonts w:ascii="Calibri" w:hAnsi="Calibri"/>
          <w:sz w:val="22"/>
          <w:szCs w:val="22"/>
          <w:lang w:eastAsia="pl-PL"/>
        </w:rPr>
        <w:t xml:space="preserve">terminie </w:t>
      </w:r>
      <w:r w:rsidRPr="003C382F">
        <w:rPr>
          <w:rFonts w:ascii="Calibri" w:hAnsi="Calibri"/>
          <w:sz w:val="22"/>
          <w:szCs w:val="22"/>
          <w:lang w:eastAsia="pl-PL"/>
        </w:rPr>
        <w:t>3 tygodni od daty zgłoszenia reklamacji.</w:t>
      </w:r>
    </w:p>
    <w:p w14:paraId="5979DF97" w14:textId="0CC977F9" w:rsidR="00372D27" w:rsidRPr="00372D27" w:rsidRDefault="00372D27" w:rsidP="00461092">
      <w:pPr>
        <w:numPr>
          <w:ilvl w:val="0"/>
          <w:numId w:val="18"/>
        </w:numPr>
        <w:tabs>
          <w:tab w:val="num" w:pos="426"/>
        </w:tabs>
        <w:ind w:left="426" w:hanging="426"/>
        <w:jc w:val="both"/>
        <w:rPr>
          <w:rFonts w:ascii="Calibri" w:hAnsi="Calibri"/>
          <w:sz w:val="22"/>
          <w:szCs w:val="22"/>
          <w:lang w:eastAsia="pl-PL"/>
        </w:rPr>
      </w:pPr>
      <w:r w:rsidRPr="003C382F">
        <w:rPr>
          <w:rFonts w:ascii="Calibri" w:hAnsi="Calibri"/>
          <w:sz w:val="22"/>
          <w:szCs w:val="22"/>
          <w:lang w:eastAsia="pl-PL"/>
        </w:rPr>
        <w:t>W przypadku braku realizacji lub realizacji reklamacyjnej</w:t>
      </w:r>
      <w:r w:rsidRPr="00372D27">
        <w:rPr>
          <w:rFonts w:ascii="Calibri" w:hAnsi="Calibri"/>
          <w:sz w:val="22"/>
          <w:szCs w:val="22"/>
          <w:lang w:eastAsia="pl-PL"/>
        </w:rPr>
        <w:t xml:space="preserve"> wymiany przedmiotu </w:t>
      </w:r>
      <w:r w:rsidR="008C103F">
        <w:rPr>
          <w:rFonts w:ascii="Calibri" w:hAnsi="Calibri"/>
          <w:sz w:val="22"/>
          <w:szCs w:val="22"/>
          <w:lang w:eastAsia="pl-PL"/>
        </w:rPr>
        <w:t>U</w:t>
      </w:r>
      <w:r w:rsidRPr="00372D27">
        <w:rPr>
          <w:rFonts w:ascii="Calibri" w:hAnsi="Calibri"/>
          <w:sz w:val="22"/>
          <w:szCs w:val="22"/>
          <w:lang w:eastAsia="pl-PL"/>
        </w:rPr>
        <w:t xml:space="preserve">mowy ze zwłoką powyżej 3 tygodni Zamawiający może rozwiązać </w:t>
      </w:r>
      <w:r w:rsidR="008C103F">
        <w:rPr>
          <w:rFonts w:ascii="Calibri" w:hAnsi="Calibri"/>
          <w:sz w:val="22"/>
          <w:szCs w:val="22"/>
          <w:lang w:eastAsia="pl-PL"/>
        </w:rPr>
        <w:t>U</w:t>
      </w:r>
      <w:r w:rsidRPr="00372D27">
        <w:rPr>
          <w:rFonts w:ascii="Calibri" w:hAnsi="Calibri"/>
          <w:sz w:val="22"/>
          <w:szCs w:val="22"/>
          <w:lang w:eastAsia="pl-PL"/>
        </w:rPr>
        <w:t xml:space="preserve">mowę ze skutkiem natychmiastowym. Rozwiązanie </w:t>
      </w:r>
      <w:r w:rsidR="008C103F">
        <w:rPr>
          <w:rFonts w:ascii="Calibri" w:hAnsi="Calibri"/>
          <w:sz w:val="22"/>
          <w:szCs w:val="22"/>
          <w:lang w:eastAsia="pl-PL"/>
        </w:rPr>
        <w:t>U</w:t>
      </w:r>
      <w:r w:rsidRPr="00372D27">
        <w:rPr>
          <w:rFonts w:ascii="Calibri" w:hAnsi="Calibri"/>
          <w:sz w:val="22"/>
          <w:szCs w:val="22"/>
          <w:lang w:eastAsia="pl-PL"/>
        </w:rPr>
        <w:t xml:space="preserve">mowy przez Zamawiającego z tej przyczyny nie powoduje po stronie Wykonawcy jakichkolwiek uprawnień w zakresie </w:t>
      </w:r>
      <w:r w:rsidR="00F82EEA">
        <w:rPr>
          <w:rFonts w:ascii="Calibri" w:hAnsi="Calibri"/>
          <w:sz w:val="22"/>
          <w:szCs w:val="22"/>
          <w:lang w:eastAsia="pl-PL"/>
        </w:rPr>
        <w:t xml:space="preserve">dochodzenia </w:t>
      </w:r>
      <w:r w:rsidRPr="00372D27">
        <w:rPr>
          <w:rFonts w:ascii="Calibri" w:hAnsi="Calibri"/>
          <w:sz w:val="22"/>
          <w:szCs w:val="22"/>
          <w:lang w:eastAsia="pl-PL"/>
        </w:rPr>
        <w:t xml:space="preserve">kar lub odszkodowań lub żądania zapłaty za dostawy, które nie zostały zrealizowane zgodnie z </w:t>
      </w:r>
      <w:r w:rsidR="008C103F">
        <w:rPr>
          <w:rFonts w:ascii="Calibri" w:hAnsi="Calibri"/>
          <w:sz w:val="22"/>
          <w:szCs w:val="22"/>
          <w:lang w:eastAsia="pl-PL"/>
        </w:rPr>
        <w:t>U</w:t>
      </w:r>
      <w:r w:rsidRPr="00372D27">
        <w:rPr>
          <w:rFonts w:ascii="Calibri" w:hAnsi="Calibri"/>
          <w:sz w:val="22"/>
          <w:szCs w:val="22"/>
          <w:lang w:eastAsia="pl-PL"/>
        </w:rPr>
        <w:t>mową.</w:t>
      </w:r>
    </w:p>
    <w:p w14:paraId="33838DA8" w14:textId="2FF3F2A9" w:rsidR="00372D27" w:rsidRPr="00372D27" w:rsidRDefault="00372D27" w:rsidP="00461092">
      <w:pPr>
        <w:numPr>
          <w:ilvl w:val="0"/>
          <w:numId w:val="18"/>
        </w:numPr>
        <w:tabs>
          <w:tab w:val="num" w:pos="426"/>
        </w:tabs>
        <w:ind w:left="426" w:hanging="426"/>
        <w:jc w:val="both"/>
        <w:rPr>
          <w:rFonts w:ascii="Calibri" w:hAnsi="Calibri"/>
          <w:sz w:val="22"/>
          <w:szCs w:val="22"/>
          <w:lang w:eastAsia="pl-PL"/>
        </w:rPr>
      </w:pPr>
      <w:r w:rsidRPr="00372D27">
        <w:rPr>
          <w:rFonts w:ascii="Calibri" w:eastAsia="Arial" w:hAnsi="Calibri" w:cs="Calibri"/>
          <w:sz w:val="22"/>
          <w:szCs w:val="22"/>
          <w:lang w:eastAsia="pl-PL"/>
        </w:rPr>
        <w:t xml:space="preserve">Wykonawca oświadcza, że </w:t>
      </w:r>
      <w:r w:rsidR="00F82EEA">
        <w:rPr>
          <w:rFonts w:ascii="Calibri" w:eastAsia="Arial" w:hAnsi="Calibri" w:cs="Calibri"/>
          <w:sz w:val="22"/>
          <w:szCs w:val="22"/>
          <w:lang w:eastAsia="pl-PL"/>
        </w:rPr>
        <w:t xml:space="preserve">udziela gwarancji i rękojmi na przedmiot Umowy oraz że </w:t>
      </w:r>
      <w:r w:rsidRPr="00372D27">
        <w:rPr>
          <w:rFonts w:ascii="Calibri" w:eastAsia="Arial" w:hAnsi="Calibri" w:cs="Calibri"/>
          <w:sz w:val="22"/>
          <w:szCs w:val="22"/>
          <w:lang w:eastAsia="pl-PL"/>
        </w:rPr>
        <w:t>objęty gwarancją</w:t>
      </w:r>
      <w:r w:rsidR="00F82EEA">
        <w:rPr>
          <w:rFonts w:ascii="Calibri" w:eastAsia="Arial" w:hAnsi="Calibri" w:cs="Calibri"/>
          <w:sz w:val="22"/>
          <w:szCs w:val="22"/>
          <w:lang w:eastAsia="pl-PL"/>
        </w:rPr>
        <w:t xml:space="preserve"> i rękojmią</w:t>
      </w:r>
      <w:r w:rsidRPr="00372D27">
        <w:rPr>
          <w:rFonts w:ascii="Calibri" w:eastAsia="Arial" w:hAnsi="Calibri" w:cs="Calibri"/>
          <w:sz w:val="22"/>
          <w:szCs w:val="22"/>
          <w:lang w:eastAsia="pl-PL"/>
        </w:rPr>
        <w:t xml:space="preserve"> przedmiot </w:t>
      </w:r>
      <w:r w:rsidR="008C103F">
        <w:rPr>
          <w:rFonts w:ascii="Calibri" w:eastAsia="Arial" w:hAnsi="Calibri" w:cs="Calibri"/>
          <w:sz w:val="22"/>
          <w:szCs w:val="22"/>
          <w:lang w:eastAsia="pl-PL"/>
        </w:rPr>
        <w:t>U</w:t>
      </w:r>
      <w:r w:rsidRPr="00372D27">
        <w:rPr>
          <w:rFonts w:ascii="Calibri" w:eastAsia="Arial" w:hAnsi="Calibri" w:cs="Calibri"/>
          <w:sz w:val="22"/>
          <w:szCs w:val="22"/>
          <w:lang w:eastAsia="pl-PL"/>
        </w:rPr>
        <w:t xml:space="preserve">mowy został wykonany zgodnie z obowiązującymi przepisami, normami oraz jest w pełni przydatny do realizacji przedsięwzięć, dla których został stworzony. </w:t>
      </w:r>
    </w:p>
    <w:p w14:paraId="58DE2BCA" w14:textId="722DA3D2" w:rsidR="00372D27" w:rsidRPr="00372D27" w:rsidRDefault="00372D27" w:rsidP="00461092">
      <w:pPr>
        <w:numPr>
          <w:ilvl w:val="0"/>
          <w:numId w:val="18"/>
        </w:numPr>
        <w:tabs>
          <w:tab w:val="num" w:pos="426"/>
        </w:tabs>
        <w:ind w:left="426" w:hanging="426"/>
        <w:jc w:val="both"/>
        <w:rPr>
          <w:rFonts w:ascii="Calibri" w:hAnsi="Calibri"/>
          <w:sz w:val="22"/>
          <w:szCs w:val="22"/>
          <w:lang w:eastAsia="pl-PL"/>
        </w:rPr>
      </w:pPr>
      <w:r w:rsidRPr="00372D27">
        <w:rPr>
          <w:rFonts w:ascii="Calibri" w:eastAsia="Arial" w:hAnsi="Calibri" w:cs="Calibri"/>
          <w:sz w:val="22"/>
          <w:szCs w:val="22"/>
          <w:lang w:eastAsia="pl-PL"/>
        </w:rPr>
        <w:t xml:space="preserve">Wykonawca ponosi odpowiedzialność z tytułu gwarancji jakości za wady fizyczne i prawne zmniejszające wartość użytkową, techniczną i estetyczną przedmiotu </w:t>
      </w:r>
      <w:r w:rsidR="008C103F">
        <w:rPr>
          <w:rFonts w:ascii="Calibri" w:eastAsia="Arial" w:hAnsi="Calibri" w:cs="Calibri"/>
          <w:sz w:val="22"/>
          <w:szCs w:val="22"/>
          <w:lang w:eastAsia="pl-PL"/>
        </w:rPr>
        <w:t>U</w:t>
      </w:r>
      <w:r w:rsidRPr="00372D27">
        <w:rPr>
          <w:rFonts w:ascii="Calibri" w:eastAsia="Arial" w:hAnsi="Calibri" w:cs="Calibri"/>
          <w:sz w:val="22"/>
          <w:szCs w:val="22"/>
          <w:lang w:eastAsia="pl-PL"/>
        </w:rPr>
        <w:t>mowy lub brak przydatności dla realizacji przedsięwzięć</w:t>
      </w:r>
      <w:r w:rsidR="007C5095">
        <w:rPr>
          <w:rFonts w:ascii="Calibri" w:eastAsia="Arial" w:hAnsi="Calibri" w:cs="Calibri"/>
          <w:sz w:val="22"/>
          <w:szCs w:val="22"/>
          <w:lang w:eastAsia="pl-PL"/>
        </w:rPr>
        <w:t>, o których mowa w ust. 4 powyżej</w:t>
      </w:r>
      <w:r w:rsidRPr="00372D27">
        <w:rPr>
          <w:rFonts w:ascii="Calibri" w:eastAsia="Arial" w:hAnsi="Calibri" w:cs="Calibri"/>
          <w:sz w:val="22"/>
          <w:szCs w:val="22"/>
          <w:lang w:eastAsia="pl-PL"/>
        </w:rPr>
        <w:t>.</w:t>
      </w:r>
    </w:p>
    <w:p w14:paraId="5E42C257" w14:textId="34044B31" w:rsidR="00372D27" w:rsidRPr="00A50310" w:rsidRDefault="00372D27" w:rsidP="00461092">
      <w:pPr>
        <w:numPr>
          <w:ilvl w:val="0"/>
          <w:numId w:val="18"/>
        </w:numPr>
        <w:tabs>
          <w:tab w:val="num" w:pos="426"/>
        </w:tabs>
        <w:ind w:left="426" w:hanging="426"/>
        <w:jc w:val="both"/>
        <w:rPr>
          <w:rFonts w:ascii="Calibri" w:hAnsi="Calibri"/>
          <w:sz w:val="22"/>
          <w:szCs w:val="22"/>
          <w:lang w:eastAsia="pl-PL"/>
        </w:rPr>
      </w:pPr>
      <w:r w:rsidRPr="00372D27">
        <w:rPr>
          <w:rFonts w:ascii="Calibri" w:eastAsia="Arial" w:hAnsi="Calibri" w:cs="Calibri"/>
          <w:sz w:val="22"/>
          <w:szCs w:val="22"/>
          <w:lang w:eastAsia="pl-PL"/>
        </w:rPr>
        <w:t xml:space="preserve">Okres gwarancji </w:t>
      </w:r>
      <w:r w:rsidRPr="00082167">
        <w:rPr>
          <w:rFonts w:ascii="Calibri" w:eastAsia="Arial" w:hAnsi="Calibri" w:cs="Calibri"/>
          <w:sz w:val="22"/>
          <w:szCs w:val="22"/>
          <w:lang w:eastAsia="pl-PL"/>
        </w:rPr>
        <w:t xml:space="preserve">wynosi </w:t>
      </w:r>
      <w:r w:rsidR="00160B0C" w:rsidRPr="00A50310">
        <w:rPr>
          <w:rFonts w:ascii="Calibri" w:eastAsia="Arial" w:hAnsi="Calibri" w:cs="Calibri"/>
          <w:sz w:val="22"/>
          <w:szCs w:val="22"/>
          <w:lang w:eastAsia="pl-PL"/>
        </w:rPr>
        <w:t>12</w:t>
      </w:r>
      <w:r w:rsidR="007A5F5F" w:rsidRPr="00A50310">
        <w:rPr>
          <w:rFonts w:ascii="Calibri" w:eastAsia="Arial" w:hAnsi="Calibri" w:cs="Calibri"/>
          <w:sz w:val="22"/>
          <w:szCs w:val="22"/>
          <w:lang w:eastAsia="pl-PL"/>
        </w:rPr>
        <w:t xml:space="preserve"> miesi</w:t>
      </w:r>
      <w:r w:rsidR="0041656C" w:rsidRPr="00A50310">
        <w:rPr>
          <w:rFonts w:ascii="Calibri" w:eastAsia="Arial" w:hAnsi="Calibri" w:cs="Calibri"/>
          <w:sz w:val="22"/>
          <w:szCs w:val="22"/>
          <w:lang w:eastAsia="pl-PL"/>
        </w:rPr>
        <w:t>ę</w:t>
      </w:r>
      <w:r w:rsidR="002E749F" w:rsidRPr="00A50310">
        <w:rPr>
          <w:rFonts w:ascii="Calibri" w:eastAsia="Arial" w:hAnsi="Calibri" w:cs="Calibri"/>
          <w:sz w:val="22"/>
          <w:szCs w:val="22"/>
          <w:lang w:eastAsia="pl-PL"/>
        </w:rPr>
        <w:t>c</w:t>
      </w:r>
      <w:r w:rsidR="0041656C" w:rsidRPr="00A50310">
        <w:rPr>
          <w:rFonts w:ascii="Calibri" w:eastAsia="Arial" w:hAnsi="Calibri" w:cs="Calibri"/>
          <w:sz w:val="22"/>
          <w:szCs w:val="22"/>
          <w:lang w:eastAsia="pl-PL"/>
        </w:rPr>
        <w:t>y</w:t>
      </w:r>
      <w:r w:rsidR="007A5F5F" w:rsidRPr="00A50310">
        <w:rPr>
          <w:rFonts w:ascii="Calibri" w:eastAsia="Arial" w:hAnsi="Calibri" w:cs="Calibri"/>
          <w:sz w:val="22"/>
          <w:szCs w:val="22"/>
          <w:lang w:eastAsia="pl-PL"/>
        </w:rPr>
        <w:t xml:space="preserve"> </w:t>
      </w:r>
      <w:r w:rsidRPr="00A50310">
        <w:rPr>
          <w:rFonts w:ascii="Calibri" w:eastAsia="Arial" w:hAnsi="Calibri" w:cs="Calibri"/>
          <w:sz w:val="22"/>
          <w:szCs w:val="22"/>
          <w:lang w:eastAsia="pl-PL"/>
        </w:rPr>
        <w:t>licząc od dnia dostawy</w:t>
      </w:r>
      <w:r w:rsidR="0021431A" w:rsidRPr="00A50310">
        <w:rPr>
          <w:rFonts w:ascii="Calibri" w:eastAsia="Arial" w:hAnsi="Calibri" w:cs="Calibri"/>
          <w:sz w:val="22"/>
          <w:szCs w:val="22"/>
          <w:lang w:eastAsia="pl-PL"/>
        </w:rPr>
        <w:t>, ustalonym zgodnie z § 2</w:t>
      </w:r>
      <w:r w:rsidR="007A5F5F" w:rsidRPr="00A50310">
        <w:rPr>
          <w:rFonts w:ascii="Calibri" w:eastAsia="Arial" w:hAnsi="Calibri" w:cs="Calibri"/>
          <w:sz w:val="22"/>
          <w:szCs w:val="22"/>
          <w:lang w:eastAsia="pl-PL"/>
        </w:rPr>
        <w:t xml:space="preserve"> </w:t>
      </w:r>
      <w:r w:rsidR="0041656C" w:rsidRPr="00A50310">
        <w:rPr>
          <w:rFonts w:ascii="Calibri" w:eastAsia="Arial" w:hAnsi="Calibri" w:cs="Calibri"/>
          <w:sz w:val="22"/>
          <w:szCs w:val="22"/>
          <w:lang w:eastAsia="pl-PL"/>
        </w:rPr>
        <w:br/>
      </w:r>
      <w:r w:rsidR="0021431A" w:rsidRPr="00A50310">
        <w:rPr>
          <w:rFonts w:ascii="Calibri" w:eastAsia="Arial" w:hAnsi="Calibri" w:cs="Calibri"/>
          <w:sz w:val="22"/>
          <w:szCs w:val="22"/>
          <w:lang w:eastAsia="pl-PL"/>
        </w:rPr>
        <w:t>ust. 7 Umowy.</w:t>
      </w:r>
      <w:r w:rsidR="00160B0C" w:rsidRPr="00A50310">
        <w:rPr>
          <w:rFonts w:ascii="Calibri" w:eastAsia="Arial" w:hAnsi="Calibri" w:cs="Calibri"/>
          <w:sz w:val="22"/>
          <w:szCs w:val="22"/>
          <w:lang w:eastAsia="pl-PL"/>
        </w:rPr>
        <w:t xml:space="preserve"> Okres rękojmi wynosi 24 miesiące licząc od dnia dostawy</w:t>
      </w:r>
      <w:r w:rsidR="0041656C" w:rsidRPr="00A50310">
        <w:rPr>
          <w:rFonts w:ascii="Calibri" w:eastAsia="Arial" w:hAnsi="Calibri" w:cs="Calibri"/>
          <w:sz w:val="22"/>
          <w:szCs w:val="22"/>
          <w:lang w:eastAsia="pl-PL"/>
        </w:rPr>
        <w:t>, ustalonym zgodnie z § 2 ust. 7 Umowy</w:t>
      </w:r>
      <w:r w:rsidR="00160B0C" w:rsidRPr="00A50310">
        <w:rPr>
          <w:rFonts w:ascii="Calibri" w:eastAsia="Arial" w:hAnsi="Calibri" w:cs="Calibri"/>
          <w:sz w:val="22"/>
          <w:szCs w:val="22"/>
          <w:lang w:eastAsia="pl-PL"/>
        </w:rPr>
        <w:t>.</w:t>
      </w:r>
    </w:p>
    <w:p w14:paraId="42267B44" w14:textId="77777777" w:rsidR="00372D27" w:rsidRPr="00082167" w:rsidRDefault="00372D27" w:rsidP="00461092">
      <w:pPr>
        <w:numPr>
          <w:ilvl w:val="0"/>
          <w:numId w:val="18"/>
        </w:numPr>
        <w:tabs>
          <w:tab w:val="num" w:pos="426"/>
        </w:tabs>
        <w:ind w:left="426" w:hanging="426"/>
        <w:jc w:val="both"/>
        <w:rPr>
          <w:rFonts w:ascii="Calibri" w:hAnsi="Calibri"/>
          <w:sz w:val="22"/>
          <w:szCs w:val="22"/>
          <w:lang w:eastAsia="pl-PL"/>
        </w:rPr>
      </w:pPr>
      <w:r w:rsidRPr="00082167">
        <w:rPr>
          <w:rFonts w:ascii="Calibri" w:eastAsia="Arial" w:hAnsi="Calibri" w:cs="Calibri"/>
          <w:sz w:val="22"/>
          <w:szCs w:val="22"/>
          <w:lang w:eastAsia="pl-PL"/>
        </w:rPr>
        <w:t xml:space="preserve">W okresie gwarancji Wykonawca obowiązany jest do nieodpłatnego usuwania wad. </w:t>
      </w:r>
    </w:p>
    <w:p w14:paraId="5953BC9D" w14:textId="77777777" w:rsidR="00372D27" w:rsidRPr="00082167" w:rsidRDefault="00372D27" w:rsidP="00461092">
      <w:pPr>
        <w:numPr>
          <w:ilvl w:val="0"/>
          <w:numId w:val="18"/>
        </w:numPr>
        <w:tabs>
          <w:tab w:val="num" w:pos="426"/>
        </w:tabs>
        <w:ind w:left="426" w:hanging="426"/>
        <w:jc w:val="both"/>
        <w:rPr>
          <w:rFonts w:ascii="Calibri" w:hAnsi="Calibri"/>
          <w:sz w:val="22"/>
          <w:szCs w:val="22"/>
          <w:lang w:eastAsia="pl-PL"/>
        </w:rPr>
      </w:pPr>
      <w:r w:rsidRPr="00082167">
        <w:rPr>
          <w:rFonts w:ascii="Calibri" w:eastAsia="Arial" w:hAnsi="Calibri" w:cs="Calibri"/>
          <w:sz w:val="22"/>
          <w:szCs w:val="22"/>
          <w:lang w:eastAsia="pl-PL"/>
        </w:rPr>
        <w:t xml:space="preserve">Ustala się poniższe terminy usunięcia wad: </w:t>
      </w:r>
    </w:p>
    <w:p w14:paraId="7C77B5DD" w14:textId="5ED15C92" w:rsidR="00372D27" w:rsidRPr="00082167" w:rsidRDefault="00372D27" w:rsidP="006A3405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before="273" w:line="230" w:lineRule="auto"/>
        <w:ind w:right="-5"/>
        <w:contextualSpacing/>
        <w:jc w:val="both"/>
        <w:rPr>
          <w:rFonts w:ascii="Calibri" w:eastAsia="Arial" w:hAnsi="Calibri" w:cs="Calibri"/>
          <w:sz w:val="22"/>
          <w:szCs w:val="22"/>
          <w:lang w:eastAsia="pl-PL"/>
        </w:rPr>
      </w:pPr>
      <w:r w:rsidRPr="00082167">
        <w:rPr>
          <w:rFonts w:ascii="Calibri" w:eastAsia="Arial" w:hAnsi="Calibri" w:cs="Calibri"/>
          <w:sz w:val="22"/>
          <w:szCs w:val="22"/>
          <w:lang w:eastAsia="pl-PL"/>
        </w:rPr>
        <w:t>jeśli wada uniemożliwia wykorzystanie przedmiotu</w:t>
      </w:r>
      <w:r w:rsidR="001425B6">
        <w:rPr>
          <w:rFonts w:ascii="Calibri" w:eastAsia="Arial" w:hAnsi="Calibri" w:cs="Calibri"/>
          <w:sz w:val="22"/>
          <w:szCs w:val="22"/>
          <w:lang w:eastAsia="pl-PL"/>
        </w:rPr>
        <w:t xml:space="preserve"> Umowy</w:t>
      </w:r>
      <w:r w:rsidRPr="00082167">
        <w:rPr>
          <w:rFonts w:ascii="Calibri" w:eastAsia="Arial" w:hAnsi="Calibri" w:cs="Calibri"/>
          <w:sz w:val="22"/>
          <w:szCs w:val="22"/>
          <w:lang w:eastAsia="pl-PL"/>
        </w:rPr>
        <w:t xml:space="preserve"> </w:t>
      </w:r>
      <w:r w:rsidR="006B72D8" w:rsidRPr="00082167">
        <w:rPr>
          <w:rFonts w:ascii="Calibri" w:eastAsia="Arial" w:hAnsi="Calibri" w:cs="Calibri"/>
          <w:sz w:val="22"/>
          <w:szCs w:val="22"/>
          <w:lang w:eastAsia="pl-PL"/>
        </w:rPr>
        <w:t xml:space="preserve">- </w:t>
      </w:r>
      <w:r w:rsidRPr="00082167">
        <w:rPr>
          <w:rFonts w:ascii="Calibri" w:eastAsia="Arial" w:hAnsi="Calibri" w:cs="Calibri"/>
          <w:sz w:val="22"/>
          <w:szCs w:val="22"/>
          <w:lang w:eastAsia="pl-PL"/>
        </w:rPr>
        <w:t>w terminie 3 tygodni</w:t>
      </w:r>
      <w:r w:rsidR="0021431A" w:rsidRPr="0021431A">
        <w:rPr>
          <w:rFonts w:ascii="Calibri" w:eastAsia="Arial" w:hAnsi="Calibri" w:cs="Calibri"/>
          <w:sz w:val="22"/>
          <w:szCs w:val="22"/>
          <w:lang w:eastAsia="pl-PL"/>
        </w:rPr>
        <w:t xml:space="preserve"> liczonym od chwili powiadomienia, o którym mowa w ust. 1 powyżej, </w:t>
      </w:r>
      <w:r w:rsidRPr="00082167">
        <w:rPr>
          <w:rFonts w:ascii="Calibri" w:eastAsia="Arial" w:hAnsi="Calibri" w:cs="Calibri"/>
          <w:sz w:val="22"/>
          <w:szCs w:val="22"/>
          <w:lang w:eastAsia="pl-PL"/>
        </w:rPr>
        <w:t xml:space="preserve"> </w:t>
      </w:r>
    </w:p>
    <w:p w14:paraId="1788CF88" w14:textId="6347FAB2" w:rsidR="00372D27" w:rsidRPr="00082167" w:rsidRDefault="00372D27" w:rsidP="006A3405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before="273" w:line="230" w:lineRule="auto"/>
        <w:ind w:right="-5"/>
        <w:contextualSpacing/>
        <w:jc w:val="both"/>
        <w:rPr>
          <w:rFonts w:ascii="Calibri" w:eastAsia="Arial" w:hAnsi="Calibri" w:cs="Calibri"/>
          <w:sz w:val="22"/>
          <w:szCs w:val="22"/>
          <w:lang w:eastAsia="pl-PL"/>
        </w:rPr>
      </w:pPr>
      <w:r w:rsidRPr="00082167">
        <w:rPr>
          <w:rFonts w:ascii="Calibri" w:eastAsia="Arial" w:hAnsi="Calibri" w:cs="Calibri"/>
          <w:sz w:val="22"/>
          <w:szCs w:val="22"/>
          <w:lang w:eastAsia="pl-PL"/>
        </w:rPr>
        <w:t xml:space="preserve">w pozostałych </w:t>
      </w:r>
      <w:r w:rsidRPr="00BC10C1">
        <w:rPr>
          <w:rFonts w:ascii="Calibri" w:eastAsia="Arial" w:hAnsi="Calibri" w:cs="Calibri"/>
          <w:sz w:val="22"/>
          <w:szCs w:val="22"/>
          <w:lang w:eastAsia="pl-PL"/>
        </w:rPr>
        <w:t>przypadkach</w:t>
      </w:r>
      <w:r w:rsidR="001425B6" w:rsidRPr="00BC10C1">
        <w:rPr>
          <w:rFonts w:ascii="Calibri" w:eastAsia="Arial" w:hAnsi="Calibri" w:cs="Calibri"/>
          <w:sz w:val="22"/>
          <w:szCs w:val="22"/>
          <w:lang w:eastAsia="pl-PL"/>
        </w:rPr>
        <w:t xml:space="preserve"> </w:t>
      </w:r>
      <w:r w:rsidR="00BE06A1" w:rsidRPr="00BC10C1">
        <w:rPr>
          <w:rFonts w:ascii="Calibri" w:eastAsia="Arial" w:hAnsi="Calibri" w:cs="Calibri"/>
          <w:sz w:val="22"/>
          <w:szCs w:val="22"/>
          <w:lang w:eastAsia="pl-PL"/>
        </w:rPr>
        <w:t>- w</w:t>
      </w:r>
      <w:r w:rsidRPr="00BC10C1">
        <w:rPr>
          <w:rFonts w:ascii="Calibri" w:eastAsia="Arial" w:hAnsi="Calibri" w:cs="Calibri"/>
          <w:sz w:val="22"/>
          <w:szCs w:val="22"/>
          <w:lang w:eastAsia="pl-PL"/>
        </w:rPr>
        <w:t xml:space="preserve"> terminie uzgodnionym w protokole spisanym </w:t>
      </w:r>
      <w:r w:rsidR="00BE06A1" w:rsidRPr="00BC10C1">
        <w:rPr>
          <w:rFonts w:ascii="Calibri" w:eastAsia="Arial" w:hAnsi="Calibri" w:cs="Calibri"/>
          <w:sz w:val="22"/>
          <w:szCs w:val="22"/>
          <w:lang w:eastAsia="pl-PL"/>
        </w:rPr>
        <w:t>przy udziale</w:t>
      </w:r>
      <w:r w:rsidRPr="00BC10C1">
        <w:rPr>
          <w:rFonts w:ascii="Calibri" w:eastAsia="Arial" w:hAnsi="Calibri" w:cs="Calibri"/>
          <w:sz w:val="22"/>
          <w:szCs w:val="22"/>
          <w:lang w:eastAsia="pl-PL"/>
        </w:rPr>
        <w:t xml:space="preserve"> obu </w:t>
      </w:r>
      <w:r w:rsidR="00461092" w:rsidRPr="00BC10C1">
        <w:rPr>
          <w:rFonts w:ascii="Calibri" w:eastAsia="Arial" w:hAnsi="Calibri" w:cs="Calibri"/>
          <w:sz w:val="22"/>
          <w:szCs w:val="22"/>
          <w:lang w:eastAsia="pl-PL"/>
        </w:rPr>
        <w:t>S</w:t>
      </w:r>
      <w:r w:rsidRPr="00BC10C1">
        <w:rPr>
          <w:rFonts w:ascii="Calibri" w:eastAsia="Arial" w:hAnsi="Calibri" w:cs="Calibri"/>
          <w:sz w:val="22"/>
          <w:szCs w:val="22"/>
          <w:lang w:eastAsia="pl-PL"/>
        </w:rPr>
        <w:t>tron nie dłuższym jednak niż</w:t>
      </w:r>
      <w:r w:rsidR="00BD248F" w:rsidRPr="00BC10C1">
        <w:rPr>
          <w:rFonts w:ascii="Calibri" w:eastAsia="Arial" w:hAnsi="Calibri" w:cs="Calibri"/>
          <w:sz w:val="22"/>
          <w:szCs w:val="22"/>
          <w:lang w:eastAsia="pl-PL"/>
        </w:rPr>
        <w:t xml:space="preserve"> 5</w:t>
      </w:r>
      <w:r w:rsidRPr="00BC10C1">
        <w:rPr>
          <w:rFonts w:ascii="Calibri" w:eastAsia="Arial" w:hAnsi="Calibri" w:cs="Calibri"/>
          <w:sz w:val="22"/>
          <w:szCs w:val="22"/>
          <w:lang w:eastAsia="pl-PL"/>
        </w:rPr>
        <w:t xml:space="preserve"> tygodni</w:t>
      </w:r>
      <w:r w:rsidR="0021431A" w:rsidRPr="00BC10C1">
        <w:rPr>
          <w:rFonts w:ascii="Calibri" w:eastAsia="Arial" w:hAnsi="Calibri" w:cs="Calibri"/>
          <w:sz w:val="22"/>
          <w:szCs w:val="22"/>
          <w:lang w:eastAsia="pl-PL"/>
        </w:rPr>
        <w:t xml:space="preserve"> liczony</w:t>
      </w:r>
      <w:r w:rsidR="001425B6" w:rsidRPr="00BC10C1">
        <w:rPr>
          <w:rFonts w:ascii="Calibri" w:eastAsia="Arial" w:hAnsi="Calibri" w:cs="Calibri"/>
          <w:sz w:val="22"/>
          <w:szCs w:val="22"/>
          <w:lang w:eastAsia="pl-PL"/>
        </w:rPr>
        <w:t>ch</w:t>
      </w:r>
      <w:r w:rsidR="0021431A" w:rsidRPr="00BC10C1">
        <w:rPr>
          <w:rFonts w:ascii="Calibri" w:eastAsia="Arial" w:hAnsi="Calibri" w:cs="Calibri"/>
          <w:sz w:val="22"/>
          <w:szCs w:val="22"/>
          <w:lang w:eastAsia="pl-PL"/>
        </w:rPr>
        <w:t xml:space="preserve"> od</w:t>
      </w:r>
      <w:r w:rsidR="0021431A" w:rsidRPr="0021431A">
        <w:rPr>
          <w:rFonts w:ascii="Calibri" w:eastAsia="Arial" w:hAnsi="Calibri" w:cs="Calibri"/>
          <w:sz w:val="22"/>
          <w:szCs w:val="22"/>
          <w:lang w:eastAsia="pl-PL"/>
        </w:rPr>
        <w:t xml:space="preserve"> chwili powiadomienia, o którym mowa w ust. 1 powyżej.</w:t>
      </w:r>
    </w:p>
    <w:p w14:paraId="768E4BC6" w14:textId="222D6C2C" w:rsidR="00372D27" w:rsidRPr="00082167" w:rsidRDefault="00372D27" w:rsidP="006A3405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uppressAutoHyphens w:val="0"/>
        <w:spacing w:before="273" w:line="230" w:lineRule="auto"/>
        <w:ind w:left="426" w:right="-5" w:hanging="426"/>
        <w:contextualSpacing/>
        <w:jc w:val="both"/>
        <w:rPr>
          <w:rFonts w:ascii="Calibri" w:eastAsia="Arial" w:hAnsi="Calibri" w:cs="Calibri"/>
          <w:sz w:val="22"/>
          <w:szCs w:val="22"/>
          <w:lang w:eastAsia="pl-PL"/>
        </w:rPr>
      </w:pPr>
      <w:r w:rsidRPr="00082167">
        <w:rPr>
          <w:rFonts w:ascii="Calibri" w:eastAsia="Arial" w:hAnsi="Calibri" w:cs="Calibri"/>
          <w:sz w:val="22"/>
          <w:szCs w:val="22"/>
          <w:lang w:eastAsia="pl-PL"/>
        </w:rPr>
        <w:t xml:space="preserve">Nie podlegają uprawnieniom z tytułu gwarancji </w:t>
      </w:r>
      <w:r w:rsidR="00F82EEA">
        <w:rPr>
          <w:rFonts w:ascii="Calibri" w:eastAsia="Arial" w:hAnsi="Calibri" w:cs="Calibri"/>
          <w:sz w:val="22"/>
          <w:szCs w:val="22"/>
          <w:lang w:eastAsia="pl-PL"/>
        </w:rPr>
        <w:t xml:space="preserve">i rękojmi </w:t>
      </w:r>
      <w:r w:rsidRPr="00082167">
        <w:rPr>
          <w:rFonts w:ascii="Calibri" w:eastAsia="Arial" w:hAnsi="Calibri" w:cs="Calibri"/>
          <w:sz w:val="22"/>
          <w:szCs w:val="22"/>
          <w:lang w:eastAsia="pl-PL"/>
        </w:rPr>
        <w:t xml:space="preserve">wady powstałe na skutek: </w:t>
      </w:r>
    </w:p>
    <w:p w14:paraId="4BFDF40C" w14:textId="359BF7BC" w:rsidR="00372D27" w:rsidRPr="00082167" w:rsidRDefault="00372D27" w:rsidP="006A3405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before="273" w:line="230" w:lineRule="auto"/>
        <w:ind w:right="-5"/>
        <w:contextualSpacing/>
        <w:jc w:val="both"/>
        <w:rPr>
          <w:rFonts w:ascii="Calibri" w:eastAsia="Arial" w:hAnsi="Calibri" w:cs="Calibri"/>
          <w:sz w:val="22"/>
          <w:szCs w:val="22"/>
          <w:lang w:eastAsia="pl-PL"/>
        </w:rPr>
      </w:pPr>
      <w:r w:rsidRPr="00082167">
        <w:rPr>
          <w:rFonts w:ascii="Calibri" w:eastAsia="Arial" w:hAnsi="Calibri" w:cs="Calibri"/>
          <w:sz w:val="22"/>
          <w:szCs w:val="22"/>
          <w:lang w:eastAsia="pl-PL"/>
        </w:rPr>
        <w:t xml:space="preserve">szkód wynikłych z winy </w:t>
      </w:r>
      <w:r w:rsidR="0021431A" w:rsidRPr="0021431A">
        <w:rPr>
          <w:rFonts w:ascii="Calibri" w:eastAsia="Arial" w:hAnsi="Calibri" w:cs="Calibri"/>
          <w:sz w:val="22"/>
          <w:szCs w:val="22"/>
          <w:lang w:eastAsia="pl-PL"/>
        </w:rPr>
        <w:t>podmiotu korzystającego z przedmiotu Umowy;</w:t>
      </w:r>
    </w:p>
    <w:p w14:paraId="5DB2500F" w14:textId="50FB7D45" w:rsidR="00302D46" w:rsidRPr="00C35B1B" w:rsidRDefault="00372D27" w:rsidP="00C35B1B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before="273" w:line="230" w:lineRule="auto"/>
        <w:ind w:right="-5"/>
        <w:contextualSpacing/>
        <w:jc w:val="both"/>
        <w:rPr>
          <w:rFonts w:ascii="Calibri" w:eastAsia="Arial" w:hAnsi="Calibri" w:cs="Calibri"/>
          <w:sz w:val="22"/>
          <w:szCs w:val="22"/>
          <w:lang w:eastAsia="pl-PL"/>
        </w:rPr>
      </w:pPr>
      <w:r w:rsidRPr="00372D27">
        <w:rPr>
          <w:rFonts w:ascii="Calibri" w:eastAsia="Arial" w:hAnsi="Calibri" w:cs="Calibri"/>
          <w:sz w:val="22"/>
          <w:szCs w:val="22"/>
          <w:lang w:eastAsia="pl-PL"/>
        </w:rPr>
        <w:t xml:space="preserve">siły wyższej. </w:t>
      </w:r>
    </w:p>
    <w:p w14:paraId="14C7DD22" w14:textId="77777777" w:rsidR="00302D46" w:rsidRDefault="00302D46" w:rsidP="0046109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before="273" w:line="230" w:lineRule="auto"/>
        <w:ind w:left="786" w:right="-5"/>
        <w:contextualSpacing/>
        <w:jc w:val="both"/>
        <w:rPr>
          <w:rFonts w:ascii="Calibri" w:eastAsia="Arial" w:hAnsi="Calibri" w:cs="Calibri"/>
          <w:sz w:val="22"/>
          <w:szCs w:val="22"/>
          <w:lang w:eastAsia="pl-PL"/>
        </w:rPr>
      </w:pPr>
    </w:p>
    <w:p w14:paraId="0B439DC5" w14:textId="77777777" w:rsidR="00183836" w:rsidRPr="00461092" w:rsidRDefault="00183836" w:rsidP="0046109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before="273" w:line="230" w:lineRule="auto"/>
        <w:ind w:left="786" w:right="-5"/>
        <w:contextualSpacing/>
        <w:jc w:val="both"/>
        <w:rPr>
          <w:rFonts w:ascii="Calibri" w:eastAsia="Arial" w:hAnsi="Calibri" w:cs="Calibri"/>
          <w:sz w:val="22"/>
          <w:szCs w:val="22"/>
          <w:lang w:eastAsia="pl-PL"/>
        </w:rPr>
      </w:pPr>
    </w:p>
    <w:p w14:paraId="44E93736" w14:textId="59902FCC" w:rsidR="00933FE3" w:rsidRDefault="00933FE3" w:rsidP="00933FE3">
      <w:pPr>
        <w:tabs>
          <w:tab w:val="left" w:pos="284"/>
        </w:tabs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§</w:t>
      </w:r>
      <w:r w:rsidR="00BD7374">
        <w:rPr>
          <w:rFonts w:ascii="Calibri" w:hAnsi="Calibri" w:cs="Calibri"/>
          <w:b/>
          <w:bCs/>
          <w:sz w:val="22"/>
          <w:szCs w:val="22"/>
        </w:rPr>
        <w:t>5</w:t>
      </w:r>
    </w:p>
    <w:p w14:paraId="4D1649EF" w14:textId="77777777" w:rsidR="00C35B1B" w:rsidRDefault="00C35B1B" w:rsidP="00933FE3">
      <w:pPr>
        <w:tabs>
          <w:tab w:val="left" w:pos="284"/>
        </w:tabs>
        <w:jc w:val="center"/>
      </w:pPr>
    </w:p>
    <w:p w14:paraId="425AA22E" w14:textId="4D5211AD" w:rsidR="00571A37" w:rsidRDefault="00BD7374" w:rsidP="00206593">
      <w:pPr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BD7374">
        <w:rPr>
          <w:rFonts w:ascii="Calibri" w:hAnsi="Calibri" w:cs="Calibri"/>
          <w:sz w:val="22"/>
          <w:szCs w:val="22"/>
        </w:rPr>
        <w:t>Wynagrodzenie z</w:t>
      </w:r>
      <w:r w:rsidR="000E4A2B">
        <w:rPr>
          <w:rFonts w:ascii="Calibri" w:hAnsi="Calibri" w:cs="Calibri"/>
          <w:sz w:val="22"/>
          <w:szCs w:val="22"/>
        </w:rPr>
        <w:t>a</w:t>
      </w:r>
      <w:r w:rsidRPr="00BD7374">
        <w:rPr>
          <w:rFonts w:ascii="Calibri" w:hAnsi="Calibri" w:cs="Calibri"/>
          <w:sz w:val="22"/>
          <w:szCs w:val="22"/>
        </w:rPr>
        <w:t xml:space="preserve"> realizację</w:t>
      </w:r>
      <w:r w:rsidR="00461092">
        <w:rPr>
          <w:rFonts w:ascii="Calibri" w:hAnsi="Calibri" w:cs="Calibri"/>
          <w:sz w:val="22"/>
          <w:szCs w:val="22"/>
        </w:rPr>
        <w:t xml:space="preserve"> </w:t>
      </w:r>
      <w:r w:rsidR="00461092" w:rsidRPr="00C405E8">
        <w:rPr>
          <w:rFonts w:ascii="Calibri" w:hAnsi="Calibri" w:cs="Calibri"/>
          <w:sz w:val="22"/>
          <w:szCs w:val="22"/>
        </w:rPr>
        <w:t>przedmiotu Umowy</w:t>
      </w:r>
      <w:r w:rsidRPr="00C405E8">
        <w:rPr>
          <w:rFonts w:ascii="Calibri" w:hAnsi="Calibri" w:cs="Calibri"/>
          <w:sz w:val="22"/>
          <w:szCs w:val="22"/>
        </w:rPr>
        <w:t xml:space="preserve">, o </w:t>
      </w:r>
      <w:r w:rsidRPr="00BD7374">
        <w:rPr>
          <w:rFonts w:ascii="Calibri" w:hAnsi="Calibri" w:cs="Calibri"/>
          <w:sz w:val="22"/>
          <w:szCs w:val="22"/>
        </w:rPr>
        <w:t xml:space="preserve">którym mowa w §1 wynosi: </w:t>
      </w:r>
    </w:p>
    <w:p w14:paraId="6E5840A5" w14:textId="77777777" w:rsidR="00302D46" w:rsidRDefault="00302D46" w:rsidP="00302D46">
      <w:pPr>
        <w:tabs>
          <w:tab w:val="left" w:pos="426"/>
        </w:tabs>
        <w:ind w:left="426"/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553"/>
        <w:gridCol w:w="3817"/>
        <w:gridCol w:w="861"/>
        <w:gridCol w:w="3404"/>
      </w:tblGrid>
      <w:tr w:rsidR="00BB7AFB" w:rsidRPr="00BB7AFB" w14:paraId="5C37E0B3" w14:textId="77777777" w:rsidTr="002B1C1F">
        <w:tc>
          <w:tcPr>
            <w:tcW w:w="562" w:type="dxa"/>
          </w:tcPr>
          <w:p w14:paraId="1DCB5A6A" w14:textId="77777777" w:rsidR="00BB7AFB" w:rsidRPr="00BB7AFB" w:rsidRDefault="00BB7AFB" w:rsidP="00BB7AFB">
            <w:pPr>
              <w:suppressAutoHyphens w:val="0"/>
              <w:jc w:val="center"/>
              <w:rPr>
                <w:rFonts w:ascii="Calibri" w:hAnsi="Calibri"/>
                <w:b/>
                <w:bCs/>
                <w:sz w:val="20"/>
                <w:szCs w:val="20"/>
                <w:lang w:eastAsia="pl-PL"/>
              </w:rPr>
            </w:pPr>
            <w:r w:rsidRPr="00BB7AFB">
              <w:rPr>
                <w:rFonts w:ascii="Calibri" w:hAnsi="Calibri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4328" w:type="dxa"/>
          </w:tcPr>
          <w:p w14:paraId="1D584CDB" w14:textId="6D6B84DF" w:rsidR="00BB7AFB" w:rsidRPr="00BB7AFB" w:rsidRDefault="00BB7AFB" w:rsidP="00BB7AFB">
            <w:pPr>
              <w:suppressAutoHyphens w:val="0"/>
              <w:jc w:val="center"/>
              <w:rPr>
                <w:rFonts w:ascii="Calibri" w:hAnsi="Calibri"/>
                <w:b/>
                <w:bCs/>
                <w:sz w:val="20"/>
                <w:szCs w:val="20"/>
                <w:lang w:eastAsia="pl-PL"/>
              </w:rPr>
            </w:pPr>
            <w:r w:rsidRPr="00BB7AFB">
              <w:rPr>
                <w:rFonts w:ascii="Calibri" w:hAnsi="Calibri"/>
                <w:b/>
                <w:bCs/>
                <w:sz w:val="20"/>
                <w:szCs w:val="20"/>
                <w:lang w:eastAsia="pl-PL"/>
              </w:rPr>
              <w:t>Przedmiot Umowy</w:t>
            </w:r>
          </w:p>
        </w:tc>
        <w:tc>
          <w:tcPr>
            <w:tcW w:w="916" w:type="dxa"/>
          </w:tcPr>
          <w:p w14:paraId="5F8937D0" w14:textId="77777777" w:rsidR="00BB7AFB" w:rsidRPr="00BB7AFB" w:rsidRDefault="00BB7AFB" w:rsidP="00BB7AFB">
            <w:pPr>
              <w:suppressAutoHyphens w:val="0"/>
              <w:jc w:val="center"/>
              <w:rPr>
                <w:rFonts w:ascii="Calibri" w:hAnsi="Calibri"/>
                <w:b/>
                <w:bCs/>
                <w:sz w:val="20"/>
                <w:szCs w:val="20"/>
                <w:lang w:eastAsia="pl-PL"/>
              </w:rPr>
            </w:pPr>
            <w:r w:rsidRPr="00BB7AFB">
              <w:rPr>
                <w:rFonts w:ascii="Calibri" w:hAnsi="Calibri"/>
                <w:b/>
                <w:bCs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3962" w:type="dxa"/>
          </w:tcPr>
          <w:p w14:paraId="2E2F00A1" w14:textId="77777777" w:rsidR="00BB7AFB" w:rsidRPr="00BB7AFB" w:rsidRDefault="00BB7AFB" w:rsidP="00BB7AFB">
            <w:pPr>
              <w:suppressAutoHyphens w:val="0"/>
              <w:jc w:val="center"/>
              <w:rPr>
                <w:rFonts w:ascii="Calibri" w:hAnsi="Calibri"/>
                <w:b/>
                <w:bCs/>
                <w:sz w:val="20"/>
                <w:szCs w:val="20"/>
                <w:lang w:eastAsia="pl-PL"/>
              </w:rPr>
            </w:pPr>
            <w:r w:rsidRPr="00BB7AFB">
              <w:rPr>
                <w:rFonts w:ascii="Calibri" w:hAnsi="Calibri"/>
                <w:b/>
                <w:bCs/>
                <w:sz w:val="20"/>
                <w:szCs w:val="20"/>
                <w:lang w:eastAsia="pl-PL"/>
              </w:rPr>
              <w:t>Cena netto (bez VAT) w PLN</w:t>
            </w:r>
          </w:p>
        </w:tc>
      </w:tr>
      <w:tr w:rsidR="00BB7AFB" w:rsidRPr="00BB7AFB" w14:paraId="3F0E451A" w14:textId="77777777" w:rsidTr="002B1C1F">
        <w:tc>
          <w:tcPr>
            <w:tcW w:w="562" w:type="dxa"/>
            <w:vAlign w:val="center"/>
          </w:tcPr>
          <w:p w14:paraId="66B4266A" w14:textId="77777777" w:rsidR="00BB7AFB" w:rsidRPr="00BB7AFB" w:rsidRDefault="00BB7AFB" w:rsidP="00BB7AFB">
            <w:pPr>
              <w:suppressAutoHyphens w:val="0"/>
              <w:jc w:val="center"/>
              <w:rPr>
                <w:rFonts w:ascii="Calibri" w:hAnsi="Calibri"/>
                <w:sz w:val="18"/>
                <w:szCs w:val="18"/>
                <w:lang w:eastAsia="pl-PL"/>
              </w:rPr>
            </w:pPr>
            <w:r w:rsidRPr="00BB7AFB">
              <w:rPr>
                <w:rFonts w:ascii="Calibri" w:hAnsi="Calibri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4328" w:type="dxa"/>
          </w:tcPr>
          <w:p w14:paraId="389A05A0" w14:textId="127D6C3D" w:rsidR="00BB7AFB" w:rsidRPr="00BB7AFB" w:rsidRDefault="002E749F" w:rsidP="002E749F">
            <w:pPr>
              <w:suppressAutoHyphens w:val="0"/>
              <w:contextualSpacing/>
              <w:rPr>
                <w:rFonts w:ascii="Calibri" w:hAnsi="Calibri"/>
                <w:sz w:val="22"/>
                <w:szCs w:val="22"/>
                <w:lang w:eastAsia="pl-PL"/>
              </w:rPr>
            </w:pPr>
            <w:r w:rsidRPr="002E749F">
              <w:rPr>
                <w:rFonts w:ascii="Calibri" w:hAnsi="Calibri"/>
                <w:sz w:val="20"/>
                <w:szCs w:val="20"/>
                <w:lang w:eastAsia="pl-PL"/>
              </w:rPr>
              <w:t>Dostawa</w:t>
            </w:r>
            <w:r w:rsidR="00F12478" w:rsidRPr="00F12478">
              <w:rPr>
                <w:rFonts w:ascii="Calibri" w:hAnsi="Calibri"/>
                <w:sz w:val="20"/>
                <w:szCs w:val="20"/>
                <w:lang w:eastAsia="pl-PL"/>
              </w:rPr>
              <w:t xml:space="preserve"> przewodu </w:t>
            </w:r>
            <w:r w:rsidR="00F12478" w:rsidRPr="00A50310">
              <w:rPr>
                <w:rFonts w:ascii="Calibri" w:hAnsi="Calibri"/>
                <w:sz w:val="20"/>
                <w:szCs w:val="20"/>
                <w:lang w:eastAsia="pl-PL"/>
              </w:rPr>
              <w:t xml:space="preserve">elastycznego </w:t>
            </w:r>
            <w:proofErr w:type="spellStart"/>
            <w:r w:rsidR="00160B0C" w:rsidRPr="00A50310">
              <w:rPr>
                <w:rFonts w:ascii="Calibri" w:hAnsi="Calibri"/>
                <w:sz w:val="20"/>
                <w:szCs w:val="20"/>
                <w:lang w:eastAsia="pl-PL"/>
              </w:rPr>
              <w:t>Mandals</w:t>
            </w:r>
            <w:proofErr w:type="spellEnd"/>
            <w:r w:rsidR="00160B0C" w:rsidRPr="00A50310">
              <w:rPr>
                <w:rFonts w:ascii="Calibri" w:hAnsi="Calibr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160B0C" w:rsidRPr="00A50310">
              <w:rPr>
                <w:rFonts w:ascii="Calibri" w:hAnsi="Calibri"/>
                <w:sz w:val="20"/>
                <w:szCs w:val="20"/>
                <w:lang w:eastAsia="pl-PL"/>
              </w:rPr>
              <w:t>Wellman</w:t>
            </w:r>
            <w:proofErr w:type="spellEnd"/>
            <w:r w:rsidR="00160B0C" w:rsidRPr="00A50310">
              <w:rPr>
                <w:rFonts w:ascii="Calibri" w:hAnsi="Calibri"/>
                <w:sz w:val="20"/>
                <w:szCs w:val="20"/>
                <w:lang w:eastAsia="pl-PL"/>
              </w:rPr>
              <w:t xml:space="preserve"> </w:t>
            </w:r>
            <w:r w:rsidR="00F12478" w:rsidRPr="00A50310">
              <w:rPr>
                <w:rFonts w:ascii="Calibri" w:hAnsi="Calibri"/>
                <w:sz w:val="20"/>
                <w:szCs w:val="20"/>
                <w:lang w:eastAsia="pl-PL"/>
              </w:rPr>
              <w:t xml:space="preserve">4” </w:t>
            </w:r>
            <w:r w:rsidR="00D76D08" w:rsidRPr="00A50310">
              <w:rPr>
                <w:rFonts w:ascii="Calibri" w:hAnsi="Calibri"/>
                <w:sz w:val="20"/>
                <w:szCs w:val="20"/>
                <w:lang w:eastAsia="pl-PL"/>
              </w:rPr>
              <w:t>57</w:t>
            </w:r>
            <w:r w:rsidR="00F12478" w:rsidRPr="00A50310">
              <w:rPr>
                <w:rFonts w:ascii="Calibri" w:hAnsi="Calibr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F12478" w:rsidRPr="00A50310">
              <w:rPr>
                <w:rFonts w:ascii="Calibri" w:hAnsi="Calibri"/>
                <w:sz w:val="20"/>
                <w:szCs w:val="20"/>
                <w:lang w:eastAsia="pl-PL"/>
              </w:rPr>
              <w:t>mb</w:t>
            </w:r>
            <w:proofErr w:type="spellEnd"/>
            <w:r w:rsidR="00F12478" w:rsidRPr="00A50310">
              <w:rPr>
                <w:rFonts w:ascii="Calibri" w:hAnsi="Calibri"/>
                <w:sz w:val="20"/>
                <w:szCs w:val="20"/>
                <w:lang w:eastAsia="pl-PL"/>
              </w:rPr>
              <w:t xml:space="preserve"> do zab</w:t>
            </w:r>
            <w:r w:rsidR="00F12478" w:rsidRPr="00F12478">
              <w:rPr>
                <w:rFonts w:ascii="Calibri" w:hAnsi="Calibri"/>
                <w:sz w:val="20"/>
                <w:szCs w:val="20"/>
                <w:lang w:eastAsia="pl-PL"/>
              </w:rPr>
              <w:t xml:space="preserve">udowy głębinowych agregatów pompowych w studni głębinowej nr </w:t>
            </w:r>
            <w:r w:rsidR="00D76D08">
              <w:rPr>
                <w:rFonts w:ascii="Calibri" w:hAnsi="Calibri"/>
                <w:sz w:val="20"/>
                <w:szCs w:val="20"/>
                <w:lang w:eastAsia="pl-PL"/>
              </w:rPr>
              <w:t>1</w:t>
            </w:r>
            <w:r w:rsidR="00F12478" w:rsidRPr="00F12478">
              <w:rPr>
                <w:rFonts w:ascii="Calibri" w:hAnsi="Calibri"/>
                <w:sz w:val="20"/>
                <w:szCs w:val="20"/>
                <w:lang w:eastAsia="pl-PL"/>
              </w:rPr>
              <w:t xml:space="preserve"> w Unisławiu Śląskim. Przewód elastyczny przeznaczony do wody pitnej</w:t>
            </w:r>
          </w:p>
        </w:tc>
        <w:tc>
          <w:tcPr>
            <w:tcW w:w="916" w:type="dxa"/>
            <w:vAlign w:val="center"/>
          </w:tcPr>
          <w:p w14:paraId="07D69E99" w14:textId="3DA52E9A" w:rsidR="00BB7AFB" w:rsidRPr="00BB7AFB" w:rsidRDefault="00D76D08" w:rsidP="00BB7AFB">
            <w:pPr>
              <w:suppressAutoHyphens w:val="0"/>
              <w:jc w:val="center"/>
              <w:rPr>
                <w:rFonts w:ascii="Calibri" w:hAnsi="Calibri"/>
                <w:sz w:val="18"/>
                <w:szCs w:val="18"/>
                <w:lang w:eastAsia="pl-PL"/>
              </w:rPr>
            </w:pPr>
            <w:r>
              <w:rPr>
                <w:rFonts w:ascii="Calibri" w:hAnsi="Calibri"/>
                <w:sz w:val="18"/>
                <w:szCs w:val="18"/>
                <w:lang w:eastAsia="pl-PL"/>
              </w:rPr>
              <w:t>57</w:t>
            </w:r>
            <w:r w:rsidR="00F12478">
              <w:rPr>
                <w:rFonts w:ascii="Calibri" w:hAnsi="Calibri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F12478">
              <w:rPr>
                <w:rFonts w:ascii="Calibri" w:hAnsi="Calibri"/>
                <w:sz w:val="18"/>
                <w:szCs w:val="18"/>
                <w:lang w:eastAsia="pl-PL"/>
              </w:rPr>
              <w:t>mb</w:t>
            </w:r>
            <w:proofErr w:type="spellEnd"/>
          </w:p>
        </w:tc>
        <w:tc>
          <w:tcPr>
            <w:tcW w:w="3962" w:type="dxa"/>
          </w:tcPr>
          <w:p w14:paraId="4F8F1465" w14:textId="77777777" w:rsidR="00BB7AFB" w:rsidRPr="00BB7AFB" w:rsidRDefault="00BB7AFB" w:rsidP="00BB7AFB">
            <w:pPr>
              <w:suppressAutoHyphens w:val="0"/>
              <w:rPr>
                <w:rFonts w:ascii="Calibri" w:hAnsi="Calibri"/>
                <w:sz w:val="22"/>
                <w:szCs w:val="22"/>
                <w:lang w:eastAsia="pl-PL"/>
              </w:rPr>
            </w:pPr>
          </w:p>
        </w:tc>
      </w:tr>
    </w:tbl>
    <w:p w14:paraId="75BBF799" w14:textId="77777777" w:rsidR="00302D46" w:rsidRPr="00206593" w:rsidRDefault="00302D46" w:rsidP="00302D46">
      <w:pPr>
        <w:tabs>
          <w:tab w:val="left" w:pos="426"/>
        </w:tabs>
        <w:ind w:left="426"/>
        <w:jc w:val="both"/>
        <w:rPr>
          <w:rFonts w:ascii="Calibri" w:hAnsi="Calibri" w:cs="Calibri"/>
          <w:sz w:val="22"/>
          <w:szCs w:val="22"/>
        </w:rPr>
      </w:pPr>
    </w:p>
    <w:p w14:paraId="31F3A811" w14:textId="388A19E7" w:rsidR="00BD7374" w:rsidRPr="00C405E8" w:rsidRDefault="00BD7374" w:rsidP="00571A37">
      <w:pPr>
        <w:tabs>
          <w:tab w:val="left" w:pos="426"/>
        </w:tabs>
        <w:ind w:left="426"/>
        <w:jc w:val="both"/>
        <w:rPr>
          <w:rFonts w:ascii="Calibri" w:hAnsi="Calibri" w:cs="Calibri"/>
          <w:b/>
          <w:sz w:val="22"/>
          <w:szCs w:val="22"/>
        </w:rPr>
      </w:pPr>
      <w:r w:rsidRPr="008B50BD">
        <w:rPr>
          <w:rFonts w:ascii="Calibri" w:hAnsi="Calibri" w:cs="Calibri"/>
          <w:b/>
          <w:sz w:val="22"/>
          <w:szCs w:val="22"/>
        </w:rPr>
        <w:t xml:space="preserve">Cena (bez podatku VAT) za całość </w:t>
      </w:r>
      <w:r w:rsidR="00461092" w:rsidRPr="00C405E8">
        <w:rPr>
          <w:rFonts w:ascii="Calibri" w:hAnsi="Calibri" w:cs="Calibri"/>
          <w:b/>
          <w:sz w:val="22"/>
          <w:szCs w:val="22"/>
        </w:rPr>
        <w:t>przedmiotu Umowy</w:t>
      </w:r>
      <w:r w:rsidRPr="00C405E8">
        <w:rPr>
          <w:rFonts w:ascii="Calibri" w:hAnsi="Calibri" w:cs="Calibri"/>
          <w:b/>
          <w:sz w:val="22"/>
          <w:szCs w:val="22"/>
        </w:rPr>
        <w:t xml:space="preserve">: </w:t>
      </w:r>
      <w:r w:rsidRPr="00C405E8">
        <w:rPr>
          <w:bCs/>
          <w:sz w:val="22"/>
          <w:szCs w:val="22"/>
        </w:rPr>
        <w:t>………</w:t>
      </w:r>
      <w:proofErr w:type="gramStart"/>
      <w:r w:rsidRPr="00C405E8">
        <w:rPr>
          <w:bCs/>
          <w:sz w:val="22"/>
          <w:szCs w:val="22"/>
        </w:rPr>
        <w:t>…….</w:t>
      </w:r>
      <w:proofErr w:type="gramEnd"/>
      <w:r w:rsidRPr="00C405E8">
        <w:rPr>
          <w:bCs/>
          <w:sz w:val="22"/>
          <w:szCs w:val="22"/>
        </w:rPr>
        <w:t>…</w:t>
      </w:r>
      <w:proofErr w:type="gramStart"/>
      <w:r w:rsidRPr="00C405E8">
        <w:rPr>
          <w:bCs/>
          <w:sz w:val="22"/>
          <w:szCs w:val="22"/>
        </w:rPr>
        <w:t>…….</w:t>
      </w:r>
      <w:proofErr w:type="gramEnd"/>
      <w:r w:rsidRPr="00C405E8">
        <w:rPr>
          <w:bCs/>
          <w:sz w:val="22"/>
          <w:szCs w:val="22"/>
        </w:rPr>
        <w:t>.</w:t>
      </w:r>
      <w:r w:rsidRPr="00C405E8">
        <w:rPr>
          <w:rFonts w:ascii="Calibri" w:hAnsi="Calibri" w:cs="Calibri"/>
          <w:b/>
          <w:sz w:val="22"/>
          <w:szCs w:val="22"/>
        </w:rPr>
        <w:t xml:space="preserve"> zł</w:t>
      </w:r>
    </w:p>
    <w:p w14:paraId="6B83530A" w14:textId="4C1463D1" w:rsidR="00BD7374" w:rsidRPr="00C405E8" w:rsidRDefault="00BD7374" w:rsidP="00BD7374">
      <w:pPr>
        <w:tabs>
          <w:tab w:val="left" w:pos="426"/>
        </w:tabs>
        <w:ind w:left="426"/>
        <w:jc w:val="both"/>
        <w:rPr>
          <w:rFonts w:ascii="Calibri" w:hAnsi="Calibri" w:cs="Calibri"/>
          <w:b/>
          <w:sz w:val="22"/>
          <w:szCs w:val="22"/>
        </w:rPr>
      </w:pPr>
      <w:r w:rsidRPr="00C405E8">
        <w:rPr>
          <w:rFonts w:ascii="Calibri" w:hAnsi="Calibri" w:cs="Calibri"/>
          <w:b/>
          <w:sz w:val="22"/>
          <w:szCs w:val="22"/>
        </w:rPr>
        <w:t xml:space="preserve">podatek VAT </w:t>
      </w:r>
      <w:r w:rsidR="0021669F" w:rsidRPr="00C405E8">
        <w:rPr>
          <w:rFonts w:ascii="Calibri" w:hAnsi="Calibri" w:cs="Calibri"/>
          <w:b/>
          <w:sz w:val="22"/>
          <w:szCs w:val="22"/>
        </w:rPr>
        <w:t xml:space="preserve">za całość </w:t>
      </w:r>
      <w:r w:rsidR="00461092" w:rsidRPr="00C405E8">
        <w:rPr>
          <w:rFonts w:ascii="Calibri" w:hAnsi="Calibri" w:cs="Calibri"/>
          <w:b/>
          <w:sz w:val="22"/>
          <w:szCs w:val="22"/>
        </w:rPr>
        <w:t>przedmiotu Umowy</w:t>
      </w:r>
      <w:r w:rsidRPr="00C405E8">
        <w:rPr>
          <w:rFonts w:ascii="Calibri" w:hAnsi="Calibri" w:cs="Calibri"/>
          <w:b/>
          <w:sz w:val="22"/>
          <w:szCs w:val="22"/>
        </w:rPr>
        <w:t xml:space="preserve">: </w:t>
      </w:r>
      <w:r w:rsidR="00461092" w:rsidRPr="00C405E8">
        <w:rPr>
          <w:sz w:val="22"/>
          <w:szCs w:val="22"/>
        </w:rPr>
        <w:t>………</w:t>
      </w:r>
      <w:proofErr w:type="gramStart"/>
      <w:r w:rsidR="00461092" w:rsidRPr="00C405E8">
        <w:rPr>
          <w:sz w:val="22"/>
          <w:szCs w:val="22"/>
        </w:rPr>
        <w:t>…….</w:t>
      </w:r>
      <w:proofErr w:type="gramEnd"/>
      <w:r w:rsidR="00461092" w:rsidRPr="00C405E8">
        <w:rPr>
          <w:sz w:val="22"/>
          <w:szCs w:val="22"/>
        </w:rPr>
        <w:t>………</w:t>
      </w:r>
      <w:r w:rsidR="00BE06A1">
        <w:rPr>
          <w:sz w:val="22"/>
          <w:szCs w:val="22"/>
        </w:rPr>
        <w:t>……………</w:t>
      </w:r>
      <w:r w:rsidRPr="00C405E8">
        <w:rPr>
          <w:rFonts w:ascii="Calibri" w:hAnsi="Calibri" w:cs="Calibri"/>
          <w:b/>
          <w:sz w:val="22"/>
          <w:szCs w:val="22"/>
        </w:rPr>
        <w:t xml:space="preserve"> zł</w:t>
      </w:r>
    </w:p>
    <w:p w14:paraId="28158FAF" w14:textId="4583E745" w:rsidR="00BD7374" w:rsidRPr="00C405E8" w:rsidRDefault="00BD7374" w:rsidP="00BD7374">
      <w:pPr>
        <w:tabs>
          <w:tab w:val="left" w:pos="426"/>
        </w:tabs>
        <w:ind w:left="426"/>
        <w:jc w:val="both"/>
        <w:rPr>
          <w:rFonts w:ascii="Calibri" w:hAnsi="Calibri" w:cs="Calibri"/>
          <w:b/>
          <w:sz w:val="22"/>
          <w:szCs w:val="22"/>
        </w:rPr>
      </w:pPr>
      <w:r w:rsidRPr="00C405E8">
        <w:rPr>
          <w:rFonts w:ascii="Calibri" w:hAnsi="Calibri" w:cs="Calibri"/>
          <w:b/>
          <w:sz w:val="22"/>
          <w:szCs w:val="22"/>
        </w:rPr>
        <w:t xml:space="preserve">Cena brutto za całość </w:t>
      </w:r>
      <w:r w:rsidR="00461092" w:rsidRPr="00C405E8">
        <w:rPr>
          <w:rFonts w:ascii="Calibri" w:hAnsi="Calibri" w:cs="Calibri"/>
          <w:b/>
          <w:sz w:val="22"/>
          <w:szCs w:val="22"/>
        </w:rPr>
        <w:t>przedmiotu Umowy</w:t>
      </w:r>
      <w:r w:rsidRPr="00C405E8">
        <w:rPr>
          <w:rFonts w:ascii="Calibri" w:hAnsi="Calibri" w:cs="Calibri"/>
          <w:b/>
          <w:sz w:val="22"/>
          <w:szCs w:val="22"/>
        </w:rPr>
        <w:t xml:space="preserve">: </w:t>
      </w:r>
      <w:r w:rsidR="00461092" w:rsidRPr="00C405E8">
        <w:rPr>
          <w:bCs/>
          <w:sz w:val="22"/>
          <w:szCs w:val="22"/>
        </w:rPr>
        <w:t>………</w:t>
      </w:r>
      <w:proofErr w:type="gramStart"/>
      <w:r w:rsidR="00461092" w:rsidRPr="00C405E8">
        <w:rPr>
          <w:bCs/>
          <w:sz w:val="22"/>
          <w:szCs w:val="22"/>
        </w:rPr>
        <w:t>…….</w:t>
      </w:r>
      <w:proofErr w:type="gramEnd"/>
      <w:r w:rsidR="00461092" w:rsidRPr="00C405E8">
        <w:rPr>
          <w:bCs/>
          <w:sz w:val="22"/>
          <w:szCs w:val="22"/>
        </w:rPr>
        <w:t>………</w:t>
      </w:r>
      <w:r w:rsidR="00BE06A1">
        <w:rPr>
          <w:bCs/>
          <w:sz w:val="22"/>
          <w:szCs w:val="22"/>
        </w:rPr>
        <w:t>………</w:t>
      </w:r>
      <w:proofErr w:type="gramStart"/>
      <w:r w:rsidR="00BE06A1">
        <w:rPr>
          <w:bCs/>
          <w:sz w:val="22"/>
          <w:szCs w:val="22"/>
        </w:rPr>
        <w:t>…….</w:t>
      </w:r>
      <w:proofErr w:type="gramEnd"/>
      <w:r w:rsidR="00461092" w:rsidRPr="00C405E8">
        <w:rPr>
          <w:bCs/>
          <w:sz w:val="22"/>
          <w:szCs w:val="22"/>
        </w:rPr>
        <w:t>.</w:t>
      </w:r>
      <w:r w:rsidRPr="00C405E8">
        <w:rPr>
          <w:rFonts w:ascii="Calibri" w:hAnsi="Calibri" w:cs="Calibri"/>
          <w:b/>
          <w:sz w:val="22"/>
          <w:szCs w:val="22"/>
        </w:rPr>
        <w:t xml:space="preserve"> zł</w:t>
      </w:r>
    </w:p>
    <w:p w14:paraId="0E6433CA" w14:textId="2A0B9786" w:rsidR="0021669F" w:rsidRPr="00B44C65" w:rsidRDefault="00BD7374" w:rsidP="00B44C65">
      <w:pPr>
        <w:tabs>
          <w:tab w:val="left" w:pos="426"/>
        </w:tabs>
        <w:ind w:left="426"/>
        <w:jc w:val="both"/>
        <w:rPr>
          <w:rFonts w:ascii="Calibri" w:hAnsi="Calibri" w:cs="Calibri"/>
          <w:b/>
          <w:i/>
          <w:sz w:val="22"/>
          <w:szCs w:val="22"/>
        </w:rPr>
      </w:pPr>
      <w:r w:rsidRPr="008B50BD">
        <w:rPr>
          <w:rFonts w:ascii="Calibri" w:hAnsi="Calibri" w:cs="Calibri"/>
          <w:b/>
          <w:sz w:val="22"/>
          <w:szCs w:val="22"/>
        </w:rPr>
        <w:t xml:space="preserve">słownie brutto: </w:t>
      </w:r>
      <w:r w:rsidR="00461092" w:rsidRPr="00461092">
        <w:rPr>
          <w:bCs/>
          <w:iCs/>
          <w:sz w:val="22"/>
          <w:szCs w:val="22"/>
        </w:rPr>
        <w:t>………</w:t>
      </w:r>
      <w:proofErr w:type="gramStart"/>
      <w:r w:rsidR="00461092" w:rsidRPr="00461092">
        <w:rPr>
          <w:bCs/>
          <w:iCs/>
          <w:sz w:val="22"/>
          <w:szCs w:val="22"/>
        </w:rPr>
        <w:t>…….</w:t>
      </w:r>
      <w:proofErr w:type="gramEnd"/>
      <w:r w:rsidR="00461092" w:rsidRPr="00461092">
        <w:rPr>
          <w:bCs/>
          <w:iCs/>
          <w:sz w:val="22"/>
          <w:szCs w:val="22"/>
        </w:rPr>
        <w:t>………</w:t>
      </w:r>
      <w:r w:rsidR="00BE06A1">
        <w:rPr>
          <w:bCs/>
          <w:iCs/>
          <w:sz w:val="22"/>
          <w:szCs w:val="22"/>
        </w:rPr>
        <w:t>……………………………</w:t>
      </w:r>
      <w:proofErr w:type="gramStart"/>
      <w:r w:rsidR="00BE06A1">
        <w:rPr>
          <w:bCs/>
          <w:iCs/>
          <w:sz w:val="22"/>
          <w:szCs w:val="22"/>
        </w:rPr>
        <w:t>…….</w:t>
      </w:r>
      <w:proofErr w:type="gramEnd"/>
      <w:r w:rsidR="00BE06A1">
        <w:rPr>
          <w:bCs/>
          <w:iCs/>
          <w:sz w:val="22"/>
          <w:szCs w:val="22"/>
        </w:rPr>
        <w:t>.</w:t>
      </w:r>
      <w:r w:rsidRPr="008B50BD">
        <w:rPr>
          <w:rFonts w:ascii="Calibri" w:hAnsi="Calibri" w:cs="Calibri"/>
          <w:b/>
          <w:i/>
          <w:sz w:val="22"/>
          <w:szCs w:val="22"/>
        </w:rPr>
        <w:t xml:space="preserve"> </w:t>
      </w:r>
      <w:proofErr w:type="gramStart"/>
      <w:r w:rsidRPr="00461092">
        <w:rPr>
          <w:bCs/>
          <w:iCs/>
          <w:sz w:val="22"/>
          <w:szCs w:val="22"/>
        </w:rPr>
        <w:t>….</w:t>
      </w:r>
      <w:proofErr w:type="gramEnd"/>
      <w:r w:rsidRPr="008B50BD">
        <w:rPr>
          <w:rFonts w:ascii="Calibri" w:hAnsi="Calibri" w:cs="Calibri"/>
          <w:b/>
          <w:i/>
          <w:sz w:val="22"/>
          <w:szCs w:val="22"/>
        </w:rPr>
        <w:t>/100</w:t>
      </w:r>
      <w:r w:rsidR="00461092">
        <w:rPr>
          <w:rFonts w:ascii="Calibri" w:hAnsi="Calibri" w:cs="Calibri"/>
          <w:b/>
          <w:i/>
          <w:sz w:val="22"/>
          <w:szCs w:val="22"/>
        </w:rPr>
        <w:t>.</w:t>
      </w:r>
    </w:p>
    <w:p w14:paraId="083F4DF7" w14:textId="0ECD2E95" w:rsidR="003C382F" w:rsidRPr="003C382F" w:rsidRDefault="00933FE3" w:rsidP="003C382F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contextualSpacing/>
        <w:jc w:val="both"/>
      </w:pPr>
      <w:r>
        <w:rPr>
          <w:rFonts w:ascii="Calibri" w:hAnsi="Calibri" w:cs="Calibri"/>
          <w:sz w:val="22"/>
          <w:szCs w:val="22"/>
        </w:rPr>
        <w:t xml:space="preserve">Wynagrodzenie obejmuje wszelkie koszty </w:t>
      </w:r>
      <w:r>
        <w:rPr>
          <w:rFonts w:ascii="Calibri" w:hAnsi="Calibri" w:cs="Calibri"/>
          <w:iCs/>
          <w:sz w:val="22"/>
          <w:szCs w:val="22"/>
        </w:rPr>
        <w:t xml:space="preserve">wynikające z dokumentacji przetargowej oraz niezbędne do </w:t>
      </w:r>
      <w:r w:rsidR="00461092" w:rsidRPr="00C405E8">
        <w:rPr>
          <w:rFonts w:ascii="Calibri" w:hAnsi="Calibri" w:cs="Calibri"/>
          <w:sz w:val="22"/>
          <w:szCs w:val="22"/>
        </w:rPr>
        <w:t xml:space="preserve">realizacji przedmiotu Umowy </w:t>
      </w:r>
      <w:r w:rsidRPr="00C405E8">
        <w:rPr>
          <w:rFonts w:ascii="Calibri" w:hAnsi="Calibri" w:cs="Calibri"/>
          <w:sz w:val="22"/>
          <w:szCs w:val="22"/>
        </w:rPr>
        <w:t xml:space="preserve">oraz wszystkie obowiązujące w Polsce podatki, opłaty celne i inne opłaty związane z realizacją przedmiotu </w:t>
      </w:r>
      <w:r w:rsidR="00461092" w:rsidRPr="00C405E8">
        <w:rPr>
          <w:rFonts w:ascii="Calibri" w:hAnsi="Calibri" w:cs="Calibri"/>
          <w:sz w:val="22"/>
          <w:szCs w:val="22"/>
        </w:rPr>
        <w:t>Umowy</w:t>
      </w:r>
      <w:r w:rsidRPr="00C405E8">
        <w:rPr>
          <w:rFonts w:ascii="Calibri" w:hAnsi="Calibri" w:cs="Calibri"/>
          <w:sz w:val="22"/>
          <w:szCs w:val="22"/>
        </w:rPr>
        <w:t xml:space="preserve">. </w:t>
      </w:r>
      <w:r>
        <w:rPr>
          <w:rFonts w:ascii="Calibri" w:hAnsi="Calibri" w:cs="Calibri"/>
          <w:sz w:val="22"/>
          <w:szCs w:val="22"/>
        </w:rPr>
        <w:t>Wykonawca oświadcza, że koszty ubezpieczenia, transportu, opakowania, oznakowania, dokumentacji zawarte s</w:t>
      </w:r>
      <w:r>
        <w:rPr>
          <w:rFonts w:ascii="Calibri" w:eastAsia="TTE1A227F8t00" w:hAnsi="Calibri" w:cs="Calibri"/>
          <w:sz w:val="22"/>
          <w:szCs w:val="22"/>
        </w:rPr>
        <w:t xml:space="preserve">ą odpowiednio </w:t>
      </w:r>
      <w:r w:rsidR="00AB15C5">
        <w:rPr>
          <w:rFonts w:ascii="Calibri" w:eastAsia="TTE1A227F8t00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w </w:t>
      </w:r>
      <w:r w:rsidR="004B336F" w:rsidRPr="00C405E8">
        <w:rPr>
          <w:rFonts w:ascii="Calibri" w:hAnsi="Calibri" w:cs="Calibri"/>
          <w:sz w:val="22"/>
          <w:szCs w:val="22"/>
        </w:rPr>
        <w:t xml:space="preserve">wynagrodzeniu określonym </w:t>
      </w:r>
      <w:r w:rsidRPr="00C405E8">
        <w:rPr>
          <w:rFonts w:ascii="Calibri" w:hAnsi="Calibri" w:cs="Calibri"/>
          <w:sz w:val="22"/>
          <w:szCs w:val="22"/>
        </w:rPr>
        <w:t xml:space="preserve">w </w:t>
      </w:r>
      <w:r>
        <w:rPr>
          <w:rFonts w:ascii="Calibri" w:hAnsi="Calibri" w:cs="Calibri"/>
          <w:sz w:val="22"/>
          <w:szCs w:val="22"/>
        </w:rPr>
        <w:t>ust. 1</w:t>
      </w:r>
      <w:r w:rsidR="0021431A">
        <w:rPr>
          <w:rFonts w:ascii="Calibri" w:hAnsi="Calibri" w:cs="Calibri"/>
          <w:sz w:val="22"/>
          <w:szCs w:val="22"/>
        </w:rPr>
        <w:t xml:space="preserve"> powyżej</w:t>
      </w:r>
      <w:r w:rsidR="00BD7374">
        <w:rPr>
          <w:rFonts w:ascii="Calibri" w:hAnsi="Calibri" w:cs="Calibri"/>
          <w:sz w:val="22"/>
          <w:szCs w:val="22"/>
        </w:rPr>
        <w:t>.</w:t>
      </w:r>
    </w:p>
    <w:p w14:paraId="20E03614" w14:textId="69E6EE46" w:rsidR="003C382F" w:rsidRPr="003C382F" w:rsidRDefault="003C382F" w:rsidP="003C382F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contextualSpacing/>
        <w:jc w:val="both"/>
      </w:pPr>
      <w:r w:rsidRPr="003C382F">
        <w:rPr>
          <w:rFonts w:ascii="Calibri" w:hAnsi="Calibri" w:cs="Calibri"/>
          <w:sz w:val="22"/>
          <w:szCs w:val="22"/>
        </w:rPr>
        <w:t xml:space="preserve">Strony dopuszczają możliwość zmiany wynagrodzenia Wykonawcy w przypadku zmiany powszechnie obowiązujących przepisów dotyczących obowiązującej stawki podatku od towarów i usług. W takiej sytuacji do wynagrodzenia Wykonawcy zostanie doliczony podatek od towarów </w:t>
      </w:r>
      <w:r w:rsidR="00AB15C5">
        <w:rPr>
          <w:rFonts w:ascii="Calibri" w:hAnsi="Calibri" w:cs="Calibri"/>
          <w:sz w:val="22"/>
          <w:szCs w:val="22"/>
        </w:rPr>
        <w:br/>
      </w:r>
      <w:r w:rsidRPr="003C382F">
        <w:rPr>
          <w:rFonts w:ascii="Calibri" w:hAnsi="Calibri" w:cs="Calibri"/>
          <w:sz w:val="22"/>
          <w:szCs w:val="22"/>
        </w:rPr>
        <w:t>i usług (VAT) w wysokości obowiązującej w dniu wystawienia faktur.</w:t>
      </w:r>
    </w:p>
    <w:p w14:paraId="00D96F32" w14:textId="64BD082E" w:rsidR="00D905FC" w:rsidRPr="003C382F" w:rsidRDefault="00BD7374" w:rsidP="003C382F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D7374">
        <w:rPr>
          <w:rFonts w:ascii="Calibri" w:hAnsi="Calibri" w:cs="Calibri"/>
          <w:sz w:val="22"/>
          <w:szCs w:val="22"/>
        </w:rPr>
        <w:t>Wynagrodzenie będzie wypłacone po</w:t>
      </w:r>
      <w:r w:rsidR="006D041F">
        <w:rPr>
          <w:rFonts w:ascii="Calibri" w:hAnsi="Calibri" w:cs="Calibri"/>
          <w:sz w:val="22"/>
          <w:szCs w:val="22"/>
        </w:rPr>
        <w:t xml:space="preserve"> realizacji </w:t>
      </w:r>
      <w:r w:rsidR="00BB1F76">
        <w:rPr>
          <w:rFonts w:ascii="Calibri" w:hAnsi="Calibri" w:cs="Calibri"/>
          <w:sz w:val="22"/>
          <w:szCs w:val="22"/>
        </w:rPr>
        <w:t>dostawy</w:t>
      </w:r>
      <w:r w:rsidR="006D041F">
        <w:rPr>
          <w:rFonts w:ascii="Calibri" w:hAnsi="Calibri" w:cs="Calibri"/>
          <w:sz w:val="22"/>
          <w:szCs w:val="22"/>
        </w:rPr>
        <w:t xml:space="preserve">, co zostanie potwierdzone </w:t>
      </w:r>
      <w:r w:rsidRPr="00BD7374">
        <w:rPr>
          <w:rFonts w:ascii="Calibri" w:hAnsi="Calibri" w:cs="Calibri"/>
          <w:sz w:val="22"/>
          <w:szCs w:val="22"/>
        </w:rPr>
        <w:t>obustronn</w:t>
      </w:r>
      <w:r w:rsidR="006D041F">
        <w:rPr>
          <w:rFonts w:ascii="Calibri" w:hAnsi="Calibri" w:cs="Calibri"/>
          <w:sz w:val="22"/>
          <w:szCs w:val="22"/>
        </w:rPr>
        <w:t>ie</w:t>
      </w:r>
      <w:r w:rsidRPr="00BD7374">
        <w:rPr>
          <w:rFonts w:ascii="Calibri" w:hAnsi="Calibri" w:cs="Calibri"/>
          <w:sz w:val="22"/>
          <w:szCs w:val="22"/>
        </w:rPr>
        <w:t xml:space="preserve"> podpisan</w:t>
      </w:r>
      <w:r w:rsidR="006D041F">
        <w:rPr>
          <w:rFonts w:ascii="Calibri" w:hAnsi="Calibri" w:cs="Calibri"/>
          <w:sz w:val="22"/>
          <w:szCs w:val="22"/>
        </w:rPr>
        <w:t>y</w:t>
      </w:r>
      <w:r w:rsidR="00BB1F76">
        <w:rPr>
          <w:rFonts w:ascii="Calibri" w:hAnsi="Calibri" w:cs="Calibri"/>
          <w:sz w:val="22"/>
          <w:szCs w:val="22"/>
        </w:rPr>
        <w:t>m</w:t>
      </w:r>
      <w:r w:rsidRPr="00BD7374">
        <w:rPr>
          <w:rFonts w:ascii="Calibri" w:hAnsi="Calibri" w:cs="Calibri"/>
          <w:sz w:val="22"/>
          <w:szCs w:val="22"/>
        </w:rPr>
        <w:t xml:space="preserve"> </w:t>
      </w:r>
      <w:r w:rsidR="00EA2C94">
        <w:rPr>
          <w:rFonts w:ascii="Calibri" w:hAnsi="Calibri" w:cs="Calibri"/>
          <w:sz w:val="22"/>
          <w:szCs w:val="22"/>
        </w:rPr>
        <w:t xml:space="preserve">bezusterkowym </w:t>
      </w:r>
      <w:r w:rsidRPr="00BD7374">
        <w:rPr>
          <w:rFonts w:ascii="Calibri" w:hAnsi="Calibri" w:cs="Calibri"/>
          <w:sz w:val="22"/>
          <w:szCs w:val="22"/>
        </w:rPr>
        <w:t>protokoł</w:t>
      </w:r>
      <w:r w:rsidR="00BB1F76">
        <w:rPr>
          <w:rFonts w:ascii="Calibri" w:hAnsi="Calibri" w:cs="Calibri"/>
          <w:sz w:val="22"/>
          <w:szCs w:val="22"/>
        </w:rPr>
        <w:t>em odbioru końcowego</w:t>
      </w:r>
      <w:r w:rsidRPr="00BD7374">
        <w:rPr>
          <w:rFonts w:ascii="Calibri" w:hAnsi="Calibri" w:cs="Calibri"/>
          <w:sz w:val="22"/>
          <w:szCs w:val="22"/>
        </w:rPr>
        <w:t>, któr</w:t>
      </w:r>
      <w:r w:rsidR="00BB1F76">
        <w:rPr>
          <w:rFonts w:ascii="Calibri" w:hAnsi="Calibri" w:cs="Calibri"/>
          <w:sz w:val="22"/>
          <w:szCs w:val="22"/>
        </w:rPr>
        <w:t>y</w:t>
      </w:r>
      <w:r w:rsidRPr="00BD7374">
        <w:rPr>
          <w:rFonts w:ascii="Calibri" w:hAnsi="Calibri" w:cs="Calibri"/>
          <w:sz w:val="22"/>
          <w:szCs w:val="22"/>
        </w:rPr>
        <w:t xml:space="preserve"> </w:t>
      </w:r>
      <w:r w:rsidR="006D041F">
        <w:rPr>
          <w:rFonts w:ascii="Calibri" w:hAnsi="Calibri" w:cs="Calibri"/>
          <w:sz w:val="22"/>
          <w:szCs w:val="22"/>
        </w:rPr>
        <w:t>będ</w:t>
      </w:r>
      <w:r w:rsidR="00BB1F76">
        <w:rPr>
          <w:rFonts w:ascii="Calibri" w:hAnsi="Calibri" w:cs="Calibri"/>
          <w:sz w:val="22"/>
          <w:szCs w:val="22"/>
        </w:rPr>
        <w:t>zie</w:t>
      </w:r>
      <w:r w:rsidRPr="00BD7374">
        <w:rPr>
          <w:rFonts w:ascii="Calibri" w:hAnsi="Calibri" w:cs="Calibri"/>
          <w:sz w:val="22"/>
          <w:szCs w:val="22"/>
        </w:rPr>
        <w:t xml:space="preserve"> podstawą do wystawienia faktur</w:t>
      </w:r>
      <w:r w:rsidR="00BB1F76">
        <w:rPr>
          <w:rFonts w:ascii="Calibri" w:hAnsi="Calibri" w:cs="Calibri"/>
          <w:sz w:val="22"/>
          <w:szCs w:val="22"/>
        </w:rPr>
        <w:t>y</w:t>
      </w:r>
      <w:r w:rsidRPr="00BD7374">
        <w:rPr>
          <w:rFonts w:ascii="Calibri" w:hAnsi="Calibri" w:cs="Calibri"/>
          <w:sz w:val="22"/>
          <w:szCs w:val="22"/>
        </w:rPr>
        <w:t xml:space="preserve"> VAT.</w:t>
      </w:r>
      <w:r w:rsidRPr="003C382F">
        <w:rPr>
          <w:rFonts w:ascii="Calibri" w:hAnsi="Calibri" w:cs="Calibri"/>
          <w:sz w:val="22"/>
          <w:szCs w:val="22"/>
        </w:rPr>
        <w:t xml:space="preserve"> </w:t>
      </w:r>
      <w:r w:rsidR="007A32B6" w:rsidRPr="003C382F">
        <w:rPr>
          <w:rFonts w:ascii="Calibri" w:hAnsi="Calibri" w:cs="Calibri"/>
          <w:sz w:val="22"/>
          <w:szCs w:val="22"/>
        </w:rPr>
        <w:t xml:space="preserve"> </w:t>
      </w:r>
    </w:p>
    <w:p w14:paraId="55B87625" w14:textId="536FE57A" w:rsidR="003C382F" w:rsidRPr="00945B55" w:rsidRDefault="00933FE3" w:rsidP="003C382F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contextualSpacing/>
        <w:jc w:val="both"/>
      </w:pPr>
      <w:r>
        <w:rPr>
          <w:rFonts w:ascii="Calibri" w:hAnsi="Calibri" w:cs="Calibri"/>
          <w:sz w:val="22"/>
          <w:szCs w:val="22"/>
        </w:rPr>
        <w:t xml:space="preserve">Zamawiający zobowiązuje się dokonać zapłaty </w:t>
      </w:r>
      <w:r w:rsidRPr="00057AAE">
        <w:rPr>
          <w:rFonts w:ascii="Calibri" w:hAnsi="Calibri" w:cs="Calibri"/>
          <w:sz w:val="22"/>
          <w:szCs w:val="22"/>
        </w:rPr>
        <w:t>należności</w:t>
      </w:r>
      <w:r w:rsidR="007A32B6" w:rsidRPr="00057AAE">
        <w:rPr>
          <w:rFonts w:ascii="Calibri" w:hAnsi="Calibri" w:cs="Calibri"/>
          <w:sz w:val="22"/>
          <w:szCs w:val="22"/>
        </w:rPr>
        <w:t xml:space="preserve">, </w:t>
      </w:r>
      <w:r w:rsidRPr="00057AAE">
        <w:rPr>
          <w:rFonts w:ascii="Calibri" w:hAnsi="Calibri" w:cs="Calibri"/>
          <w:sz w:val="22"/>
          <w:szCs w:val="22"/>
        </w:rPr>
        <w:t xml:space="preserve">w ciągu 30 dni </w:t>
      </w:r>
      <w:r w:rsidR="00EC1722" w:rsidRPr="00057AAE">
        <w:rPr>
          <w:rFonts w:ascii="Calibri" w:hAnsi="Calibri" w:cs="Calibri"/>
          <w:sz w:val="22"/>
          <w:szCs w:val="22"/>
        </w:rPr>
        <w:t xml:space="preserve">od dnia otrzymania </w:t>
      </w:r>
      <w:r w:rsidR="0021431A" w:rsidRPr="0021431A">
        <w:rPr>
          <w:rFonts w:ascii="Calibri" w:hAnsi="Calibri" w:cs="Calibri"/>
          <w:sz w:val="22"/>
          <w:szCs w:val="22"/>
        </w:rPr>
        <w:t xml:space="preserve">prawidłowo wystawionej </w:t>
      </w:r>
      <w:r w:rsidRPr="00057AAE">
        <w:rPr>
          <w:rFonts w:ascii="Calibri" w:hAnsi="Calibri" w:cs="Calibri"/>
          <w:sz w:val="22"/>
          <w:szCs w:val="22"/>
        </w:rPr>
        <w:t>faktury VAT</w:t>
      </w:r>
      <w:r>
        <w:rPr>
          <w:rFonts w:ascii="Calibri" w:hAnsi="Calibri" w:cs="Calibri"/>
          <w:sz w:val="22"/>
          <w:szCs w:val="22"/>
        </w:rPr>
        <w:t xml:space="preserve">, przelewem na </w:t>
      </w:r>
      <w:r w:rsidR="0021431A">
        <w:rPr>
          <w:rFonts w:ascii="Calibri" w:hAnsi="Calibri" w:cs="Calibri"/>
          <w:sz w:val="22"/>
          <w:szCs w:val="22"/>
        </w:rPr>
        <w:t>rachunek</w:t>
      </w:r>
      <w:r>
        <w:rPr>
          <w:rFonts w:ascii="Calibri" w:hAnsi="Calibri" w:cs="Calibri"/>
          <w:sz w:val="22"/>
          <w:szCs w:val="22"/>
        </w:rPr>
        <w:t xml:space="preserve"> bankow</w:t>
      </w:r>
      <w:r w:rsidR="0021431A">
        <w:rPr>
          <w:rFonts w:ascii="Calibri" w:hAnsi="Calibri" w:cs="Calibri"/>
          <w:sz w:val="22"/>
          <w:szCs w:val="22"/>
        </w:rPr>
        <w:t>y</w:t>
      </w:r>
      <w:r>
        <w:rPr>
          <w:rFonts w:ascii="Calibri" w:hAnsi="Calibri" w:cs="Calibri"/>
          <w:sz w:val="22"/>
          <w:szCs w:val="22"/>
        </w:rPr>
        <w:t xml:space="preserve"> Wykonawcy wskazan</w:t>
      </w:r>
      <w:r w:rsidR="0021431A">
        <w:rPr>
          <w:rFonts w:ascii="Calibri" w:hAnsi="Calibri" w:cs="Calibri"/>
          <w:sz w:val="22"/>
          <w:szCs w:val="22"/>
        </w:rPr>
        <w:t>y</w:t>
      </w:r>
      <w:r>
        <w:rPr>
          <w:rFonts w:ascii="Calibri" w:hAnsi="Calibri" w:cs="Calibri"/>
          <w:sz w:val="22"/>
          <w:szCs w:val="22"/>
        </w:rPr>
        <w:t xml:space="preserve"> na otrzymanej</w:t>
      </w:r>
      <w:r w:rsidR="0021431A" w:rsidRPr="0021431A">
        <w:rPr>
          <w:rFonts w:ascii="Calibri" w:hAnsi="Calibri" w:cs="Calibri"/>
          <w:sz w:val="22"/>
          <w:szCs w:val="22"/>
        </w:rPr>
        <w:t>, prawidłowo wystawionej</w:t>
      </w:r>
      <w:r w:rsidR="0021431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fakturze VAT</w:t>
      </w:r>
      <w:r w:rsidR="0021431A">
        <w:rPr>
          <w:rFonts w:ascii="Calibri" w:hAnsi="Calibri" w:cs="Calibri"/>
          <w:sz w:val="22"/>
          <w:szCs w:val="22"/>
        </w:rPr>
        <w:t>. Z</w:t>
      </w:r>
      <w:r>
        <w:rPr>
          <w:rFonts w:ascii="Calibri" w:hAnsi="Calibri" w:cs="Calibri"/>
          <w:sz w:val="22"/>
          <w:szCs w:val="22"/>
        </w:rPr>
        <w:t xml:space="preserve">a dzień zapłaty przyjmuje się dzień obciążenia rachunku bankowego </w:t>
      </w:r>
      <w:r w:rsidRPr="00945B55">
        <w:rPr>
          <w:rFonts w:ascii="Calibri" w:hAnsi="Calibri" w:cs="Calibri"/>
          <w:sz w:val="22"/>
          <w:szCs w:val="22"/>
        </w:rPr>
        <w:t xml:space="preserve">Zamawiającego. </w:t>
      </w:r>
    </w:p>
    <w:p w14:paraId="6B8C4154" w14:textId="16D7FDC9" w:rsidR="003C382F" w:rsidRPr="003C382F" w:rsidRDefault="003C382F" w:rsidP="003C382F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contextualSpacing/>
        <w:jc w:val="both"/>
        <w:rPr>
          <w:color w:val="FF0000"/>
          <w:sz w:val="22"/>
          <w:szCs w:val="22"/>
        </w:rPr>
      </w:pPr>
      <w:r w:rsidRPr="00945B55">
        <w:rPr>
          <w:rFonts w:ascii="Calibri" w:hAnsi="Calibri"/>
          <w:sz w:val="22"/>
          <w:szCs w:val="22"/>
        </w:rPr>
        <w:t xml:space="preserve">Jeżeli przepisy prawa nie stanowią inaczej Zamawiający i Wykonawca akceptują, że zapłata </w:t>
      </w:r>
      <w:r w:rsidR="007C52FC">
        <w:rPr>
          <w:rFonts w:ascii="Calibri" w:hAnsi="Calibri"/>
          <w:sz w:val="22"/>
          <w:szCs w:val="22"/>
        </w:rPr>
        <w:br/>
      </w:r>
      <w:r w:rsidRPr="00945B55">
        <w:rPr>
          <w:rFonts w:ascii="Calibri" w:hAnsi="Calibri"/>
          <w:sz w:val="22"/>
          <w:szCs w:val="22"/>
        </w:rPr>
        <w:t>za</w:t>
      </w:r>
      <w:r w:rsidR="00945B55" w:rsidRPr="00945B55">
        <w:rPr>
          <w:rFonts w:ascii="Calibri" w:hAnsi="Calibri"/>
          <w:sz w:val="22"/>
          <w:szCs w:val="22"/>
        </w:rPr>
        <w:t xml:space="preserve"> </w:t>
      </w:r>
      <w:r w:rsidR="00924DCF" w:rsidRPr="00945B55">
        <w:rPr>
          <w:rFonts w:ascii="Calibri" w:hAnsi="Calibri"/>
          <w:sz w:val="22"/>
          <w:szCs w:val="22"/>
        </w:rPr>
        <w:t xml:space="preserve">przedmiot </w:t>
      </w:r>
      <w:r w:rsidR="008C103F">
        <w:rPr>
          <w:rFonts w:ascii="Calibri" w:hAnsi="Calibri"/>
          <w:sz w:val="22"/>
          <w:szCs w:val="22"/>
        </w:rPr>
        <w:t>U</w:t>
      </w:r>
      <w:r w:rsidR="00924DCF" w:rsidRPr="00945B55">
        <w:rPr>
          <w:rFonts w:ascii="Calibri" w:hAnsi="Calibri"/>
          <w:sz w:val="22"/>
          <w:szCs w:val="22"/>
        </w:rPr>
        <w:t xml:space="preserve">mowy </w:t>
      </w:r>
      <w:r w:rsidRPr="003C382F">
        <w:rPr>
          <w:rFonts w:ascii="Calibri" w:hAnsi="Calibri"/>
          <w:sz w:val="22"/>
          <w:szCs w:val="22"/>
        </w:rPr>
        <w:t xml:space="preserve">będzie dokonywana z uwzględnieniem mechanizmu podzielonej płatności, </w:t>
      </w:r>
      <w:r w:rsidR="006B72D8">
        <w:rPr>
          <w:rFonts w:ascii="Calibri" w:hAnsi="Calibri"/>
          <w:sz w:val="22"/>
          <w:szCs w:val="22"/>
        </w:rPr>
        <w:br/>
      </w:r>
      <w:r w:rsidRPr="003C382F">
        <w:rPr>
          <w:rFonts w:ascii="Calibri" w:hAnsi="Calibri"/>
          <w:sz w:val="22"/>
          <w:szCs w:val="22"/>
        </w:rPr>
        <w:t xml:space="preserve">o którym mowa w art. 108a ustawy z dnia </w:t>
      </w:r>
      <w:r w:rsidR="00FB7D0B" w:rsidRPr="003C382F">
        <w:rPr>
          <w:rFonts w:ascii="Calibri" w:hAnsi="Calibri"/>
          <w:sz w:val="22"/>
          <w:szCs w:val="22"/>
        </w:rPr>
        <w:t>11 marca</w:t>
      </w:r>
      <w:r w:rsidRPr="003C382F">
        <w:rPr>
          <w:rFonts w:ascii="Calibri" w:hAnsi="Calibri"/>
          <w:sz w:val="22"/>
          <w:szCs w:val="22"/>
        </w:rPr>
        <w:t xml:space="preserve"> 2004 r. o podatku od towarów i usług </w:t>
      </w:r>
      <w:r w:rsidR="006B72D8">
        <w:rPr>
          <w:rFonts w:ascii="Calibri" w:hAnsi="Calibri"/>
          <w:sz w:val="22"/>
          <w:szCs w:val="22"/>
        </w:rPr>
        <w:br/>
      </w:r>
      <w:r w:rsidRPr="003C382F">
        <w:rPr>
          <w:rFonts w:ascii="Calibri" w:hAnsi="Calibri"/>
          <w:sz w:val="22"/>
          <w:szCs w:val="22"/>
        </w:rPr>
        <w:t>(</w:t>
      </w:r>
      <w:r w:rsidRPr="003C382F">
        <w:rPr>
          <w:rFonts w:ascii="Calibri" w:hAnsi="Calibri" w:cs="Arial"/>
          <w:sz w:val="22"/>
          <w:szCs w:val="22"/>
        </w:rPr>
        <w:t>Dz. U. z 202</w:t>
      </w:r>
      <w:r w:rsidR="0021431A">
        <w:rPr>
          <w:rFonts w:ascii="Calibri" w:hAnsi="Calibri" w:cs="Arial"/>
          <w:sz w:val="22"/>
          <w:szCs w:val="22"/>
        </w:rPr>
        <w:t>5</w:t>
      </w:r>
      <w:r w:rsidRPr="003C382F">
        <w:rPr>
          <w:rFonts w:ascii="Calibri" w:hAnsi="Calibri" w:cs="Arial"/>
          <w:sz w:val="22"/>
          <w:szCs w:val="22"/>
        </w:rPr>
        <w:t xml:space="preserve"> r., poz. </w:t>
      </w:r>
      <w:r w:rsidR="0021431A">
        <w:rPr>
          <w:rFonts w:ascii="Calibri" w:hAnsi="Calibri" w:cs="Arial"/>
          <w:sz w:val="22"/>
          <w:szCs w:val="22"/>
        </w:rPr>
        <w:t>775</w:t>
      </w:r>
      <w:r w:rsidRPr="003C382F">
        <w:rPr>
          <w:rFonts w:ascii="Calibri" w:hAnsi="Calibri" w:cs="Arial"/>
          <w:sz w:val="22"/>
          <w:szCs w:val="22"/>
        </w:rPr>
        <w:t xml:space="preserve"> z </w:t>
      </w:r>
      <w:proofErr w:type="spellStart"/>
      <w:r w:rsidRPr="003C382F">
        <w:rPr>
          <w:rFonts w:ascii="Calibri" w:hAnsi="Calibri" w:cs="Arial"/>
          <w:sz w:val="22"/>
          <w:szCs w:val="22"/>
        </w:rPr>
        <w:t>późn</w:t>
      </w:r>
      <w:proofErr w:type="spellEnd"/>
      <w:r w:rsidRPr="003C382F">
        <w:rPr>
          <w:rFonts w:ascii="Calibri" w:hAnsi="Calibri" w:cs="Arial"/>
          <w:sz w:val="22"/>
          <w:szCs w:val="22"/>
        </w:rPr>
        <w:t xml:space="preserve">. zm.). Zamawiający oświadcza, że będzie realizować płatności </w:t>
      </w:r>
      <w:r w:rsidR="006B72D8">
        <w:rPr>
          <w:rFonts w:ascii="Calibri" w:hAnsi="Calibri" w:cs="Arial"/>
          <w:sz w:val="22"/>
          <w:szCs w:val="22"/>
        </w:rPr>
        <w:br/>
      </w:r>
      <w:r w:rsidRPr="003C382F">
        <w:rPr>
          <w:rFonts w:ascii="Calibri" w:hAnsi="Calibri" w:cs="Arial"/>
          <w:sz w:val="22"/>
          <w:szCs w:val="22"/>
        </w:rPr>
        <w:t xml:space="preserve">za faktury z zastosowaniem mechanizmu podzielonej płatności (tzw. </w:t>
      </w:r>
      <w:proofErr w:type="spellStart"/>
      <w:r w:rsidRPr="003C382F">
        <w:rPr>
          <w:rFonts w:ascii="Calibri" w:hAnsi="Calibri" w:cs="Arial"/>
          <w:sz w:val="22"/>
          <w:szCs w:val="22"/>
        </w:rPr>
        <w:t>split</w:t>
      </w:r>
      <w:proofErr w:type="spellEnd"/>
      <w:r w:rsidRPr="003C382F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3C382F">
        <w:rPr>
          <w:rFonts w:ascii="Calibri" w:hAnsi="Calibri" w:cs="Arial"/>
          <w:sz w:val="22"/>
          <w:szCs w:val="22"/>
        </w:rPr>
        <w:t>payment</w:t>
      </w:r>
      <w:proofErr w:type="spellEnd"/>
      <w:r w:rsidRPr="003C382F">
        <w:rPr>
          <w:rFonts w:ascii="Calibri" w:hAnsi="Calibri" w:cs="Arial"/>
          <w:sz w:val="22"/>
          <w:szCs w:val="22"/>
        </w:rPr>
        <w:t xml:space="preserve">). </w:t>
      </w:r>
      <w:r w:rsidR="006B72D8">
        <w:rPr>
          <w:rFonts w:ascii="Calibri" w:hAnsi="Calibri" w:cs="Arial"/>
          <w:sz w:val="22"/>
          <w:szCs w:val="22"/>
        </w:rPr>
        <w:br/>
      </w:r>
      <w:r w:rsidRPr="003C382F">
        <w:rPr>
          <w:rFonts w:ascii="Calibri" w:hAnsi="Calibri" w:cs="Arial"/>
          <w:sz w:val="22"/>
          <w:szCs w:val="22"/>
        </w:rPr>
        <w:t xml:space="preserve">Zapłatę w tym systemie uznaje się za dokonanie płatności w wyznaczonym terminie na </w:t>
      </w:r>
      <w:r w:rsidR="0021431A">
        <w:rPr>
          <w:rFonts w:ascii="Calibri" w:hAnsi="Calibri" w:cs="Arial"/>
          <w:sz w:val="22"/>
          <w:szCs w:val="22"/>
        </w:rPr>
        <w:t>rachunek bankowy</w:t>
      </w:r>
      <w:r w:rsidRPr="003C382F">
        <w:rPr>
          <w:rFonts w:ascii="Calibri" w:hAnsi="Calibri" w:cs="Arial"/>
          <w:sz w:val="22"/>
          <w:szCs w:val="22"/>
        </w:rPr>
        <w:t xml:space="preserve"> wskazan</w:t>
      </w:r>
      <w:r w:rsidR="0021431A">
        <w:rPr>
          <w:rFonts w:ascii="Calibri" w:hAnsi="Calibri" w:cs="Arial"/>
          <w:sz w:val="22"/>
          <w:szCs w:val="22"/>
        </w:rPr>
        <w:t>y</w:t>
      </w:r>
      <w:r w:rsidRPr="003C382F">
        <w:rPr>
          <w:rFonts w:ascii="Calibri" w:hAnsi="Calibri" w:cs="Arial"/>
          <w:sz w:val="22"/>
          <w:szCs w:val="22"/>
        </w:rPr>
        <w:t xml:space="preserve"> przez Wykonawcę. Wykonawca oświadcza, że wyraża zgodę na dokonywanie przez Zamawiającego płatności w systemie podzielonej płatności (tzw. </w:t>
      </w:r>
      <w:proofErr w:type="spellStart"/>
      <w:r w:rsidRPr="003C382F">
        <w:rPr>
          <w:rFonts w:ascii="Calibri" w:hAnsi="Calibri" w:cs="Arial"/>
          <w:sz w:val="22"/>
          <w:szCs w:val="22"/>
        </w:rPr>
        <w:t>split</w:t>
      </w:r>
      <w:proofErr w:type="spellEnd"/>
      <w:r w:rsidRPr="003C382F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3C382F">
        <w:rPr>
          <w:rFonts w:ascii="Calibri" w:hAnsi="Calibri" w:cs="Arial"/>
          <w:sz w:val="22"/>
          <w:szCs w:val="22"/>
        </w:rPr>
        <w:t>payment</w:t>
      </w:r>
      <w:proofErr w:type="spellEnd"/>
      <w:r w:rsidRPr="003C382F">
        <w:rPr>
          <w:rFonts w:ascii="Calibri" w:hAnsi="Calibri" w:cs="Arial"/>
          <w:sz w:val="22"/>
          <w:szCs w:val="22"/>
        </w:rPr>
        <w:t xml:space="preserve">). Wystawiane faktury będą posiadały zapis </w:t>
      </w:r>
      <w:r w:rsidRPr="003C382F">
        <w:rPr>
          <w:rFonts w:ascii="Calibri" w:hAnsi="Calibri"/>
          <w:sz w:val="22"/>
          <w:szCs w:val="22"/>
        </w:rPr>
        <w:t xml:space="preserve">„mechanizm podzielonej płatności”.  </w:t>
      </w:r>
    </w:p>
    <w:p w14:paraId="701A93DF" w14:textId="06C3696B" w:rsidR="003C382F" w:rsidRPr="00380F82" w:rsidRDefault="003C382F" w:rsidP="003C382F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contextualSpacing/>
        <w:jc w:val="both"/>
        <w:rPr>
          <w:color w:val="FF0000"/>
          <w:sz w:val="22"/>
          <w:szCs w:val="22"/>
        </w:rPr>
      </w:pPr>
      <w:r w:rsidRPr="003C382F">
        <w:rPr>
          <w:rFonts w:ascii="Calibri" w:hAnsi="Calibri" w:cs="CIDFont+F2"/>
          <w:sz w:val="22"/>
          <w:szCs w:val="22"/>
        </w:rPr>
        <w:t>Zamawiający</w:t>
      </w:r>
      <w:r w:rsidRPr="003C382F">
        <w:rPr>
          <w:rFonts w:ascii="Calibri" w:hAnsi="Calibri" w:cs="CIDFont+F3"/>
          <w:sz w:val="22"/>
          <w:szCs w:val="22"/>
        </w:rPr>
        <w:t xml:space="preserve"> oświadcza, że </w:t>
      </w:r>
      <w:r w:rsidRPr="003C382F">
        <w:rPr>
          <w:rFonts w:ascii="Calibri" w:hAnsi="Calibri"/>
          <w:sz w:val="22"/>
          <w:szCs w:val="22"/>
        </w:rPr>
        <w:t xml:space="preserve">w świetle wymogu przewidzianego przez art. 4c ustawy z dnia 8 marca 2013 r. o przeciwdziałaniu nadmiernym opóźnieniom w transakcjach handlowych </w:t>
      </w:r>
      <w:r w:rsidR="007C52FC">
        <w:rPr>
          <w:rFonts w:ascii="Calibri" w:hAnsi="Calibri"/>
          <w:sz w:val="22"/>
          <w:szCs w:val="22"/>
        </w:rPr>
        <w:br/>
      </w:r>
      <w:r w:rsidRPr="003C382F">
        <w:rPr>
          <w:rFonts w:ascii="Calibri" w:hAnsi="Calibri"/>
          <w:sz w:val="22"/>
          <w:szCs w:val="22"/>
        </w:rPr>
        <w:t>(</w:t>
      </w:r>
      <w:r w:rsidRPr="003C382F">
        <w:rPr>
          <w:rFonts w:ascii="Calibri" w:hAnsi="Calibri"/>
          <w:bCs/>
          <w:sz w:val="22"/>
          <w:szCs w:val="22"/>
        </w:rPr>
        <w:t>Dz. U. z 2023</w:t>
      </w:r>
      <w:r>
        <w:rPr>
          <w:rFonts w:ascii="Calibri" w:hAnsi="Calibri"/>
          <w:bCs/>
          <w:sz w:val="22"/>
          <w:szCs w:val="22"/>
        </w:rPr>
        <w:t xml:space="preserve"> </w:t>
      </w:r>
      <w:r w:rsidRPr="003C382F">
        <w:rPr>
          <w:rFonts w:ascii="Calibri" w:hAnsi="Calibri"/>
          <w:bCs/>
          <w:sz w:val="22"/>
          <w:szCs w:val="22"/>
        </w:rPr>
        <w:t xml:space="preserve">r., poz. 1790 z </w:t>
      </w:r>
      <w:proofErr w:type="spellStart"/>
      <w:r w:rsidRPr="003C382F">
        <w:rPr>
          <w:rFonts w:ascii="Calibri" w:hAnsi="Calibri"/>
          <w:bCs/>
          <w:sz w:val="22"/>
          <w:szCs w:val="22"/>
        </w:rPr>
        <w:t>późn</w:t>
      </w:r>
      <w:proofErr w:type="spellEnd"/>
      <w:r w:rsidRPr="003C382F">
        <w:rPr>
          <w:rFonts w:ascii="Calibri" w:hAnsi="Calibri"/>
          <w:bCs/>
          <w:sz w:val="22"/>
          <w:szCs w:val="22"/>
        </w:rPr>
        <w:t>. zm.</w:t>
      </w:r>
      <w:r w:rsidRPr="003C382F">
        <w:rPr>
          <w:rFonts w:ascii="Calibri" w:hAnsi="Calibri"/>
          <w:sz w:val="22"/>
          <w:szCs w:val="22"/>
        </w:rPr>
        <w:t xml:space="preserve">) posiada status dużego przedsiębiorcy w rozumieniu </w:t>
      </w:r>
      <w:r w:rsidR="007C52FC">
        <w:rPr>
          <w:rFonts w:ascii="Calibri" w:hAnsi="Calibri"/>
          <w:sz w:val="22"/>
          <w:szCs w:val="22"/>
        </w:rPr>
        <w:br/>
      </w:r>
      <w:r w:rsidRPr="003C382F">
        <w:rPr>
          <w:rFonts w:ascii="Calibri" w:hAnsi="Calibri"/>
          <w:sz w:val="22"/>
          <w:szCs w:val="22"/>
        </w:rPr>
        <w:t>w/w ustawy.</w:t>
      </w:r>
    </w:p>
    <w:p w14:paraId="18BA80D1" w14:textId="77777777" w:rsidR="00380F82" w:rsidRPr="00380F82" w:rsidRDefault="00380F82" w:rsidP="00380F82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contextualSpacing/>
        <w:jc w:val="both"/>
        <w:rPr>
          <w:rFonts w:ascii="Calibri" w:hAnsi="Calibri" w:cs="Calibri"/>
          <w:sz w:val="22"/>
          <w:szCs w:val="22"/>
        </w:rPr>
      </w:pPr>
      <w:r w:rsidRPr="00380F82">
        <w:rPr>
          <w:rFonts w:ascii="Calibri" w:hAnsi="Calibri" w:cs="Calibri"/>
          <w:sz w:val="22"/>
          <w:szCs w:val="22"/>
        </w:rPr>
        <w:t xml:space="preserve">Strony zgodnie postanawiają, że wykonawca wystawia faktury zgodnie z ustawą z dnia 11 marca 2004 r. o podatku od towarów i usług oraz przepisami dotyczącymi Krajowego Systemu e-Faktur (dalej </w:t>
      </w:r>
      <w:proofErr w:type="spellStart"/>
      <w:r w:rsidRPr="00380F82">
        <w:rPr>
          <w:rFonts w:ascii="Calibri" w:hAnsi="Calibri" w:cs="Calibri"/>
          <w:sz w:val="22"/>
          <w:szCs w:val="22"/>
        </w:rPr>
        <w:t>KSeF</w:t>
      </w:r>
      <w:proofErr w:type="spellEnd"/>
      <w:r w:rsidRPr="00380F82">
        <w:rPr>
          <w:rFonts w:ascii="Calibri" w:hAnsi="Calibri" w:cs="Calibri"/>
          <w:sz w:val="22"/>
          <w:szCs w:val="22"/>
        </w:rPr>
        <w:t xml:space="preserve">), w tym przepisami regulującymi tryby szczególne (online/awaryjne) wystawiania i przekazywania faktur, o ile mają zastosowanie. </w:t>
      </w:r>
    </w:p>
    <w:p w14:paraId="45EC8746" w14:textId="19C0B4EB" w:rsidR="00380F82" w:rsidRPr="00380F82" w:rsidRDefault="00380F82" w:rsidP="00380F82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contextualSpacing/>
        <w:jc w:val="both"/>
        <w:rPr>
          <w:rFonts w:ascii="Calibri" w:hAnsi="Calibri" w:cs="Calibri"/>
          <w:sz w:val="22"/>
          <w:szCs w:val="22"/>
        </w:rPr>
      </w:pPr>
      <w:r w:rsidRPr="00380F82">
        <w:rPr>
          <w:rFonts w:ascii="Calibri" w:hAnsi="Calibri" w:cs="Calibri"/>
          <w:sz w:val="22"/>
          <w:szCs w:val="22"/>
        </w:rPr>
        <w:lastRenderedPageBreak/>
        <w:t xml:space="preserve">Przez „fakturę ustrukturyzowaną” strony rozumieją fakturę wystawioną przy użyciu </w:t>
      </w:r>
      <w:proofErr w:type="spellStart"/>
      <w:r w:rsidRPr="00380F82">
        <w:rPr>
          <w:rFonts w:ascii="Calibri" w:hAnsi="Calibri" w:cs="Calibri"/>
          <w:sz w:val="22"/>
          <w:szCs w:val="22"/>
        </w:rPr>
        <w:t>KSeF</w:t>
      </w:r>
      <w:proofErr w:type="spellEnd"/>
      <w:r w:rsidRPr="00380F82">
        <w:rPr>
          <w:rFonts w:ascii="Calibri" w:hAnsi="Calibri" w:cs="Calibri"/>
          <w:sz w:val="22"/>
          <w:szCs w:val="22"/>
        </w:rPr>
        <w:t xml:space="preserve">, która uzyskuje walor faktury ustrukturyzowanej po nadaniu numeru identyfikującego tej faktury </w:t>
      </w:r>
      <w:r w:rsidR="00160B0C">
        <w:rPr>
          <w:rFonts w:ascii="Calibri" w:hAnsi="Calibri" w:cs="Calibri"/>
          <w:sz w:val="22"/>
          <w:szCs w:val="22"/>
        </w:rPr>
        <w:br/>
      </w:r>
      <w:r w:rsidRPr="00380F82">
        <w:rPr>
          <w:rFonts w:ascii="Calibri" w:hAnsi="Calibri" w:cs="Calibri"/>
          <w:sz w:val="22"/>
          <w:szCs w:val="22"/>
        </w:rPr>
        <w:t xml:space="preserve">w </w:t>
      </w:r>
      <w:proofErr w:type="spellStart"/>
      <w:r w:rsidRPr="00380F82">
        <w:rPr>
          <w:rFonts w:ascii="Calibri" w:hAnsi="Calibri" w:cs="Calibri"/>
          <w:sz w:val="22"/>
          <w:szCs w:val="22"/>
        </w:rPr>
        <w:t>KSeF</w:t>
      </w:r>
      <w:proofErr w:type="spellEnd"/>
      <w:r w:rsidRPr="00380F82">
        <w:rPr>
          <w:rFonts w:ascii="Calibri" w:hAnsi="Calibri" w:cs="Calibri"/>
          <w:sz w:val="22"/>
          <w:szCs w:val="22"/>
        </w:rPr>
        <w:t xml:space="preserve">, z zastrzeżeniem trybów offline/awaryjnych przewidzianych przepisami. </w:t>
      </w:r>
    </w:p>
    <w:p w14:paraId="1E0E6EDC" w14:textId="77777777" w:rsidR="00380F82" w:rsidRPr="00380F82" w:rsidRDefault="00380F82" w:rsidP="00380F82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contextualSpacing/>
        <w:jc w:val="both"/>
        <w:rPr>
          <w:rFonts w:ascii="Calibri" w:hAnsi="Calibri" w:cs="Calibri"/>
          <w:sz w:val="22"/>
          <w:szCs w:val="22"/>
        </w:rPr>
      </w:pPr>
      <w:r w:rsidRPr="00380F82">
        <w:rPr>
          <w:rFonts w:ascii="Calibri" w:hAnsi="Calibri" w:cs="Calibri"/>
          <w:sz w:val="22"/>
          <w:szCs w:val="22"/>
        </w:rPr>
        <w:t>Faktury będą wystawiane przez wykonawcę na:</w:t>
      </w:r>
    </w:p>
    <w:p w14:paraId="2ABFAD03" w14:textId="77777777" w:rsidR="00380F82" w:rsidRPr="00380F82" w:rsidRDefault="00380F82" w:rsidP="00380F82">
      <w:pPr>
        <w:pStyle w:val="Akapitzlist"/>
        <w:tabs>
          <w:tab w:val="left" w:pos="426"/>
        </w:tabs>
        <w:ind w:left="426"/>
        <w:contextualSpacing/>
        <w:jc w:val="both"/>
        <w:rPr>
          <w:rFonts w:ascii="Calibri" w:hAnsi="Calibri" w:cs="Calibri"/>
          <w:sz w:val="22"/>
          <w:szCs w:val="22"/>
        </w:rPr>
      </w:pPr>
      <w:r w:rsidRPr="00380F82">
        <w:rPr>
          <w:rFonts w:ascii="Calibri" w:hAnsi="Calibri" w:cs="Calibri"/>
          <w:sz w:val="22"/>
          <w:szCs w:val="22"/>
        </w:rPr>
        <w:t>•</w:t>
      </w:r>
      <w:r w:rsidRPr="00380F82">
        <w:rPr>
          <w:rFonts w:ascii="Calibri" w:hAnsi="Calibri" w:cs="Calibri"/>
          <w:sz w:val="22"/>
          <w:szCs w:val="22"/>
        </w:rPr>
        <w:tab/>
        <w:t xml:space="preserve">Nabywca – Wałbrzyskie Przedsiębiorstwo Wodociągów i Kanalizacji Sp. z o.o. </w:t>
      </w:r>
      <w:r w:rsidRPr="00380F82">
        <w:rPr>
          <w:rFonts w:ascii="Calibri" w:hAnsi="Calibri" w:cs="Calibri"/>
          <w:sz w:val="22"/>
          <w:szCs w:val="22"/>
        </w:rPr>
        <w:br/>
        <w:t>Al. Wyzwolenia 39, 58-300 Wałbrzych</w:t>
      </w:r>
    </w:p>
    <w:p w14:paraId="165D23AF" w14:textId="77777777" w:rsidR="00380F82" w:rsidRPr="00380F82" w:rsidRDefault="00380F82" w:rsidP="00380F82">
      <w:pPr>
        <w:pStyle w:val="Akapitzlist"/>
        <w:tabs>
          <w:tab w:val="left" w:pos="426"/>
        </w:tabs>
        <w:ind w:left="426"/>
        <w:contextualSpacing/>
        <w:jc w:val="both"/>
        <w:rPr>
          <w:rFonts w:ascii="Calibri" w:hAnsi="Calibri" w:cs="Calibri"/>
          <w:sz w:val="22"/>
          <w:szCs w:val="22"/>
        </w:rPr>
      </w:pPr>
      <w:r w:rsidRPr="00380F82">
        <w:rPr>
          <w:rFonts w:ascii="Calibri" w:hAnsi="Calibri" w:cs="Calibri"/>
          <w:sz w:val="22"/>
          <w:szCs w:val="22"/>
        </w:rPr>
        <w:t>•</w:t>
      </w:r>
      <w:r w:rsidRPr="00380F82">
        <w:rPr>
          <w:rFonts w:ascii="Calibri" w:hAnsi="Calibri" w:cs="Calibri"/>
          <w:sz w:val="22"/>
          <w:szCs w:val="22"/>
        </w:rPr>
        <w:tab/>
        <w:t>Identyfikator/adres zamawiającego w PEF: NIP 886-26-49-062</w:t>
      </w:r>
    </w:p>
    <w:p w14:paraId="3F8C54B1" w14:textId="77777777" w:rsidR="00380F82" w:rsidRPr="00380F82" w:rsidRDefault="00380F82" w:rsidP="00160B0C">
      <w:pPr>
        <w:pStyle w:val="Akapitzlist"/>
        <w:numPr>
          <w:ilvl w:val="0"/>
          <w:numId w:val="2"/>
        </w:numPr>
        <w:tabs>
          <w:tab w:val="left" w:pos="426"/>
        </w:tabs>
        <w:ind w:left="425" w:hanging="426"/>
        <w:contextualSpacing/>
        <w:jc w:val="both"/>
        <w:rPr>
          <w:rFonts w:ascii="Calibri" w:hAnsi="Calibri" w:cs="Calibri"/>
          <w:sz w:val="22"/>
          <w:szCs w:val="22"/>
        </w:rPr>
      </w:pPr>
      <w:r w:rsidRPr="00380F82">
        <w:rPr>
          <w:rFonts w:ascii="Calibri" w:hAnsi="Calibri" w:cs="Calibri"/>
          <w:sz w:val="22"/>
          <w:szCs w:val="22"/>
        </w:rPr>
        <w:t xml:space="preserve">Za dzień doręczenia faktury wystawionej w innej formie niż w </w:t>
      </w:r>
      <w:proofErr w:type="spellStart"/>
      <w:r w:rsidRPr="00380F82">
        <w:rPr>
          <w:rFonts w:ascii="Calibri" w:hAnsi="Calibri" w:cs="Calibri"/>
          <w:sz w:val="22"/>
          <w:szCs w:val="22"/>
        </w:rPr>
        <w:t>KSeF</w:t>
      </w:r>
      <w:proofErr w:type="spellEnd"/>
      <w:r w:rsidRPr="00380F82">
        <w:rPr>
          <w:rFonts w:ascii="Calibri" w:hAnsi="Calibri" w:cs="Calibri"/>
          <w:sz w:val="22"/>
          <w:szCs w:val="22"/>
        </w:rPr>
        <w:t xml:space="preserve"> uznaje się odpowiednio:</w:t>
      </w:r>
    </w:p>
    <w:p w14:paraId="0599E425" w14:textId="77777777" w:rsidR="00380F82" w:rsidRPr="00380F82" w:rsidRDefault="00380F82" w:rsidP="00160B0C">
      <w:pPr>
        <w:pStyle w:val="Akapitzlist"/>
        <w:tabs>
          <w:tab w:val="left" w:pos="426"/>
        </w:tabs>
        <w:ind w:left="425"/>
        <w:contextualSpacing/>
        <w:jc w:val="both"/>
        <w:rPr>
          <w:rFonts w:ascii="Calibri" w:hAnsi="Calibri" w:cs="Calibri"/>
          <w:sz w:val="22"/>
          <w:szCs w:val="22"/>
        </w:rPr>
      </w:pPr>
      <w:r w:rsidRPr="00380F82">
        <w:rPr>
          <w:rFonts w:ascii="Calibri" w:hAnsi="Calibri" w:cs="Calibri"/>
          <w:sz w:val="22"/>
          <w:szCs w:val="22"/>
        </w:rPr>
        <w:t>1)</w:t>
      </w:r>
      <w:r w:rsidRPr="00380F82">
        <w:rPr>
          <w:rFonts w:ascii="Calibri" w:hAnsi="Calibri" w:cs="Calibri"/>
          <w:sz w:val="22"/>
          <w:szCs w:val="22"/>
        </w:rPr>
        <w:tab/>
        <w:t>dzień potwierdzenia otrzymania wiadomości e-mail zawierającej fakturę w formacie pliku PDF – jeżeli potwierdzenie to nastąpiło nie później niż w terminie 1 dnia roboczego od dnia wysłania tej wiadomości;</w:t>
      </w:r>
    </w:p>
    <w:p w14:paraId="7BD20ABF" w14:textId="77777777" w:rsidR="00380F82" w:rsidRPr="00380F82" w:rsidRDefault="00380F82" w:rsidP="00160B0C">
      <w:pPr>
        <w:pStyle w:val="Akapitzlist"/>
        <w:tabs>
          <w:tab w:val="left" w:pos="426"/>
        </w:tabs>
        <w:ind w:left="425"/>
        <w:contextualSpacing/>
        <w:jc w:val="both"/>
        <w:rPr>
          <w:rFonts w:ascii="Calibri" w:hAnsi="Calibri" w:cs="Calibri"/>
          <w:sz w:val="22"/>
          <w:szCs w:val="22"/>
        </w:rPr>
      </w:pPr>
      <w:r w:rsidRPr="00380F82">
        <w:rPr>
          <w:rFonts w:ascii="Calibri" w:hAnsi="Calibri" w:cs="Calibri"/>
          <w:sz w:val="22"/>
          <w:szCs w:val="22"/>
        </w:rPr>
        <w:t>2)</w:t>
      </w:r>
      <w:r w:rsidRPr="00380F82">
        <w:rPr>
          <w:rFonts w:ascii="Calibri" w:hAnsi="Calibri" w:cs="Calibri"/>
          <w:sz w:val="22"/>
          <w:szCs w:val="22"/>
        </w:rPr>
        <w:tab/>
        <w:t>w razie braku potwierdzenia w terminie, o którym mowa w pkt 1) – dzień wysłania faktury na prawidłowy adres e-mail, tj.: cok@wpwik.pl pod warunkiem, że wiadomość nie została zwrócona komunikatem o niedostarczeniu;</w:t>
      </w:r>
    </w:p>
    <w:p w14:paraId="43F34124" w14:textId="77777777" w:rsidR="00380F82" w:rsidRPr="00380F82" w:rsidRDefault="00380F82" w:rsidP="00160B0C">
      <w:pPr>
        <w:pStyle w:val="Akapitzlist"/>
        <w:tabs>
          <w:tab w:val="left" w:pos="426"/>
        </w:tabs>
        <w:ind w:left="425"/>
        <w:contextualSpacing/>
        <w:jc w:val="both"/>
        <w:rPr>
          <w:rFonts w:ascii="Calibri" w:hAnsi="Calibri" w:cs="Calibri"/>
          <w:sz w:val="22"/>
          <w:szCs w:val="22"/>
        </w:rPr>
      </w:pPr>
      <w:r w:rsidRPr="00380F82">
        <w:rPr>
          <w:rFonts w:ascii="Calibri" w:hAnsi="Calibri" w:cs="Calibri"/>
          <w:sz w:val="22"/>
          <w:szCs w:val="22"/>
        </w:rPr>
        <w:t>3)</w:t>
      </w:r>
      <w:r w:rsidRPr="00380F82">
        <w:rPr>
          <w:rFonts w:ascii="Calibri" w:hAnsi="Calibri" w:cs="Calibri"/>
          <w:sz w:val="22"/>
          <w:szCs w:val="22"/>
        </w:rPr>
        <w:tab/>
        <w:t>datę wpływu papierowej faktury na adres siedziby Zamawiającego.</w:t>
      </w:r>
    </w:p>
    <w:p w14:paraId="6616D060" w14:textId="77777777" w:rsidR="00380F82" w:rsidRPr="00380F82" w:rsidRDefault="00380F82" w:rsidP="00160B0C">
      <w:pPr>
        <w:pStyle w:val="Akapitzlist"/>
        <w:numPr>
          <w:ilvl w:val="0"/>
          <w:numId w:val="2"/>
        </w:numPr>
        <w:tabs>
          <w:tab w:val="left" w:pos="426"/>
        </w:tabs>
        <w:ind w:left="425" w:hanging="426"/>
        <w:contextualSpacing/>
        <w:jc w:val="both"/>
        <w:rPr>
          <w:rFonts w:ascii="Calibri" w:hAnsi="Calibri" w:cs="Calibri"/>
          <w:sz w:val="22"/>
          <w:szCs w:val="22"/>
        </w:rPr>
      </w:pPr>
      <w:r w:rsidRPr="00380F82">
        <w:rPr>
          <w:rFonts w:ascii="Calibri" w:hAnsi="Calibri" w:cs="Calibri"/>
          <w:sz w:val="22"/>
          <w:szCs w:val="22"/>
        </w:rPr>
        <w:t xml:space="preserve">Za dzień doręczenia faktury wystawionej w </w:t>
      </w:r>
      <w:proofErr w:type="spellStart"/>
      <w:r w:rsidRPr="00380F82">
        <w:rPr>
          <w:rFonts w:ascii="Calibri" w:hAnsi="Calibri" w:cs="Calibri"/>
          <w:sz w:val="22"/>
          <w:szCs w:val="22"/>
        </w:rPr>
        <w:t>KSeF</w:t>
      </w:r>
      <w:proofErr w:type="spellEnd"/>
      <w:r w:rsidRPr="00380F82">
        <w:rPr>
          <w:rFonts w:ascii="Calibri" w:hAnsi="Calibri" w:cs="Calibri"/>
          <w:sz w:val="22"/>
          <w:szCs w:val="22"/>
        </w:rPr>
        <w:t xml:space="preserve"> uznaje się dzień przydzielenia jej numeru w </w:t>
      </w:r>
      <w:proofErr w:type="spellStart"/>
      <w:r w:rsidRPr="00380F82">
        <w:rPr>
          <w:rFonts w:ascii="Calibri" w:hAnsi="Calibri" w:cs="Calibri"/>
          <w:sz w:val="22"/>
          <w:szCs w:val="22"/>
        </w:rPr>
        <w:t>KSeF</w:t>
      </w:r>
      <w:proofErr w:type="spellEnd"/>
      <w:r w:rsidRPr="00380F82">
        <w:rPr>
          <w:rFonts w:ascii="Calibri" w:hAnsi="Calibri" w:cs="Calibri"/>
          <w:sz w:val="22"/>
          <w:szCs w:val="22"/>
        </w:rPr>
        <w:t xml:space="preserve">, z zastrzeżeniem zapisów poniżej. </w:t>
      </w:r>
    </w:p>
    <w:p w14:paraId="1444EBF6" w14:textId="3E8E3B02" w:rsidR="00380F82" w:rsidRPr="00380F82" w:rsidRDefault="00380F82" w:rsidP="00160B0C">
      <w:pPr>
        <w:pStyle w:val="Akapitzlist"/>
        <w:numPr>
          <w:ilvl w:val="0"/>
          <w:numId w:val="2"/>
        </w:numPr>
        <w:tabs>
          <w:tab w:val="left" w:pos="426"/>
        </w:tabs>
        <w:ind w:left="425" w:hanging="426"/>
        <w:contextualSpacing/>
        <w:jc w:val="both"/>
        <w:rPr>
          <w:rFonts w:ascii="Calibri" w:hAnsi="Calibri" w:cs="Calibri"/>
          <w:sz w:val="22"/>
          <w:szCs w:val="22"/>
        </w:rPr>
      </w:pPr>
      <w:r w:rsidRPr="00380F82">
        <w:rPr>
          <w:rFonts w:ascii="Calibri" w:hAnsi="Calibri" w:cs="Calibri"/>
          <w:sz w:val="22"/>
          <w:szCs w:val="22"/>
        </w:rPr>
        <w:t xml:space="preserve">W przypadku awarii </w:t>
      </w:r>
      <w:proofErr w:type="spellStart"/>
      <w:r w:rsidRPr="00380F82">
        <w:rPr>
          <w:rFonts w:ascii="Calibri" w:hAnsi="Calibri" w:cs="Calibri"/>
          <w:sz w:val="22"/>
          <w:szCs w:val="22"/>
        </w:rPr>
        <w:t>KSeF</w:t>
      </w:r>
      <w:proofErr w:type="spellEnd"/>
      <w:r w:rsidRPr="00380F82">
        <w:rPr>
          <w:rFonts w:ascii="Calibri" w:hAnsi="Calibri" w:cs="Calibri"/>
          <w:sz w:val="22"/>
          <w:szCs w:val="22"/>
        </w:rPr>
        <w:t xml:space="preserve"> wykonawca doręcza fakturę zgodnie z zasadami określonymi </w:t>
      </w:r>
      <w:r w:rsidRPr="00BD0E56">
        <w:rPr>
          <w:rFonts w:ascii="Calibri" w:hAnsi="Calibri" w:cs="Calibri"/>
          <w:sz w:val="22"/>
          <w:szCs w:val="22"/>
        </w:rPr>
        <w:t> </w:t>
      </w:r>
      <w:r w:rsidR="00160B0C" w:rsidRPr="00BD0E56">
        <w:rPr>
          <w:rFonts w:ascii="Calibri" w:hAnsi="Calibri" w:cs="Calibri"/>
          <w:sz w:val="22"/>
          <w:szCs w:val="22"/>
        </w:rPr>
        <w:t xml:space="preserve"> ust. 11</w:t>
      </w:r>
      <w:r w:rsidRPr="00380F82">
        <w:rPr>
          <w:rFonts w:ascii="Calibri" w:hAnsi="Calibri" w:cs="Calibri"/>
          <w:sz w:val="22"/>
          <w:szCs w:val="22"/>
        </w:rPr>
        <w:t xml:space="preserve">, z tym zastrzeżeniem, że jeżeli numer </w:t>
      </w:r>
      <w:proofErr w:type="spellStart"/>
      <w:r w:rsidRPr="00380F82">
        <w:rPr>
          <w:rFonts w:ascii="Calibri" w:hAnsi="Calibri" w:cs="Calibri"/>
          <w:sz w:val="22"/>
          <w:szCs w:val="22"/>
        </w:rPr>
        <w:t>KSeF</w:t>
      </w:r>
      <w:proofErr w:type="spellEnd"/>
      <w:r w:rsidRPr="00380F82">
        <w:rPr>
          <w:rFonts w:ascii="Calibri" w:hAnsi="Calibri" w:cs="Calibri"/>
          <w:sz w:val="22"/>
          <w:szCs w:val="22"/>
        </w:rPr>
        <w:t xml:space="preserve"> zostanie przydzielony do tej faktury przed dniem doręczenia ustalonym zgodnie z </w:t>
      </w:r>
      <w:r w:rsidR="00160B0C" w:rsidRPr="00BD0E56">
        <w:rPr>
          <w:rFonts w:ascii="Calibri" w:hAnsi="Calibri" w:cs="Calibri"/>
          <w:sz w:val="22"/>
          <w:szCs w:val="22"/>
        </w:rPr>
        <w:t>ust. 11</w:t>
      </w:r>
      <w:r w:rsidRPr="00380F82">
        <w:rPr>
          <w:rFonts w:ascii="Calibri" w:hAnsi="Calibri" w:cs="Calibri"/>
          <w:sz w:val="22"/>
          <w:szCs w:val="22"/>
        </w:rPr>
        <w:t xml:space="preserve">, za dzień doręczenia w rozumieniu niniejszej umowy uznaje się dzień przydzielenia numeru </w:t>
      </w:r>
      <w:proofErr w:type="spellStart"/>
      <w:r w:rsidRPr="00380F82">
        <w:rPr>
          <w:rFonts w:ascii="Calibri" w:hAnsi="Calibri" w:cs="Calibri"/>
          <w:sz w:val="22"/>
          <w:szCs w:val="22"/>
        </w:rPr>
        <w:t>KSeF</w:t>
      </w:r>
      <w:proofErr w:type="spellEnd"/>
      <w:r w:rsidRPr="00380F82">
        <w:rPr>
          <w:rFonts w:ascii="Calibri" w:hAnsi="Calibri" w:cs="Calibri"/>
          <w:sz w:val="22"/>
          <w:szCs w:val="22"/>
        </w:rPr>
        <w:t xml:space="preserve">. Przez awarię </w:t>
      </w:r>
      <w:proofErr w:type="spellStart"/>
      <w:r w:rsidRPr="00380F82">
        <w:rPr>
          <w:rFonts w:ascii="Calibri" w:hAnsi="Calibri" w:cs="Calibri"/>
          <w:sz w:val="22"/>
          <w:szCs w:val="22"/>
        </w:rPr>
        <w:t>KSeF</w:t>
      </w:r>
      <w:proofErr w:type="spellEnd"/>
      <w:r w:rsidRPr="00380F82">
        <w:rPr>
          <w:rFonts w:ascii="Calibri" w:hAnsi="Calibri" w:cs="Calibri"/>
          <w:sz w:val="22"/>
          <w:szCs w:val="22"/>
        </w:rPr>
        <w:t xml:space="preserve"> strony rozumieją niedostępność systemu </w:t>
      </w:r>
      <w:proofErr w:type="spellStart"/>
      <w:r w:rsidRPr="00380F82">
        <w:rPr>
          <w:rFonts w:ascii="Calibri" w:hAnsi="Calibri" w:cs="Calibri"/>
          <w:sz w:val="22"/>
          <w:szCs w:val="22"/>
        </w:rPr>
        <w:t>KSeF</w:t>
      </w:r>
      <w:proofErr w:type="spellEnd"/>
      <w:r w:rsidRPr="00380F82">
        <w:rPr>
          <w:rFonts w:ascii="Calibri" w:hAnsi="Calibri" w:cs="Calibri"/>
          <w:sz w:val="22"/>
          <w:szCs w:val="22"/>
        </w:rPr>
        <w:t xml:space="preserve"> po stronie podmiotu prowadzącego system.</w:t>
      </w:r>
    </w:p>
    <w:p w14:paraId="5E3F6928" w14:textId="6F339B62" w:rsidR="00380F82" w:rsidRPr="00380F82" w:rsidRDefault="00380F82" w:rsidP="00160B0C">
      <w:pPr>
        <w:pStyle w:val="Akapitzlist"/>
        <w:numPr>
          <w:ilvl w:val="0"/>
          <w:numId w:val="2"/>
        </w:numPr>
        <w:tabs>
          <w:tab w:val="left" w:pos="426"/>
        </w:tabs>
        <w:ind w:left="425" w:hanging="426"/>
        <w:contextualSpacing/>
        <w:jc w:val="both"/>
        <w:rPr>
          <w:rFonts w:ascii="Calibri" w:hAnsi="Calibri" w:cs="Calibri"/>
          <w:sz w:val="22"/>
          <w:szCs w:val="22"/>
        </w:rPr>
      </w:pPr>
      <w:r w:rsidRPr="00380F82">
        <w:rPr>
          <w:rFonts w:ascii="Calibri" w:hAnsi="Calibri" w:cs="Calibri"/>
          <w:sz w:val="22"/>
          <w:szCs w:val="22"/>
        </w:rPr>
        <w:t xml:space="preserve">W przypadku nieodstępności </w:t>
      </w:r>
      <w:proofErr w:type="spellStart"/>
      <w:r w:rsidRPr="00380F82">
        <w:rPr>
          <w:rFonts w:ascii="Calibri" w:hAnsi="Calibri" w:cs="Calibri"/>
          <w:sz w:val="22"/>
          <w:szCs w:val="22"/>
        </w:rPr>
        <w:t>KSeF</w:t>
      </w:r>
      <w:proofErr w:type="spellEnd"/>
      <w:r w:rsidRPr="00380F82">
        <w:rPr>
          <w:rFonts w:ascii="Calibri" w:hAnsi="Calibri" w:cs="Calibri"/>
          <w:sz w:val="22"/>
          <w:szCs w:val="22"/>
        </w:rPr>
        <w:t xml:space="preserve"> po stronie Wykonawcy za dzień doręczenia faktury uznaje się dzień przydzielenia jej numer w </w:t>
      </w:r>
      <w:proofErr w:type="spellStart"/>
      <w:r w:rsidRPr="00380F82">
        <w:rPr>
          <w:rFonts w:ascii="Calibri" w:hAnsi="Calibri" w:cs="Calibri"/>
          <w:sz w:val="22"/>
          <w:szCs w:val="22"/>
        </w:rPr>
        <w:t>KSeF</w:t>
      </w:r>
      <w:proofErr w:type="spellEnd"/>
      <w:r w:rsidRPr="00380F82">
        <w:rPr>
          <w:rFonts w:ascii="Calibri" w:hAnsi="Calibri" w:cs="Calibri"/>
          <w:sz w:val="22"/>
          <w:szCs w:val="22"/>
        </w:rPr>
        <w:t xml:space="preserve">, przy czym przez niedostępność strony rozumieją sytuację, o której stanowi art. 106ne ust. 4 ustawy o podatku od towarów i usług, a także tryb offline24, </w:t>
      </w:r>
      <w:r w:rsidR="00160B0C">
        <w:rPr>
          <w:rFonts w:ascii="Calibri" w:hAnsi="Calibri" w:cs="Calibri"/>
          <w:sz w:val="22"/>
          <w:szCs w:val="22"/>
        </w:rPr>
        <w:br/>
      </w:r>
      <w:r w:rsidRPr="00380F82">
        <w:rPr>
          <w:rFonts w:ascii="Calibri" w:hAnsi="Calibri" w:cs="Calibri"/>
          <w:sz w:val="22"/>
          <w:szCs w:val="22"/>
        </w:rPr>
        <w:t xml:space="preserve">o którym mowa w art. 106 </w:t>
      </w:r>
      <w:proofErr w:type="spellStart"/>
      <w:r w:rsidRPr="00380F82">
        <w:rPr>
          <w:rFonts w:ascii="Calibri" w:hAnsi="Calibri" w:cs="Calibri"/>
          <w:sz w:val="22"/>
          <w:szCs w:val="22"/>
        </w:rPr>
        <w:t>nda</w:t>
      </w:r>
      <w:proofErr w:type="spellEnd"/>
      <w:r w:rsidRPr="00380F82">
        <w:rPr>
          <w:rFonts w:ascii="Calibri" w:hAnsi="Calibri" w:cs="Calibri"/>
          <w:sz w:val="22"/>
          <w:szCs w:val="22"/>
        </w:rPr>
        <w:t xml:space="preserve"> ust. 1 i 2 ustawy o podatku od towarów i usług.</w:t>
      </w:r>
    </w:p>
    <w:p w14:paraId="41B21F2A" w14:textId="77777777" w:rsidR="00380F82" w:rsidRPr="00380F82" w:rsidRDefault="00380F82" w:rsidP="00160B0C">
      <w:pPr>
        <w:pStyle w:val="Akapitzlist"/>
        <w:numPr>
          <w:ilvl w:val="0"/>
          <w:numId w:val="2"/>
        </w:numPr>
        <w:tabs>
          <w:tab w:val="left" w:pos="426"/>
        </w:tabs>
        <w:ind w:left="425" w:hanging="426"/>
        <w:contextualSpacing/>
        <w:jc w:val="both"/>
        <w:rPr>
          <w:rFonts w:ascii="Calibri" w:hAnsi="Calibri" w:cs="Calibri"/>
          <w:sz w:val="22"/>
          <w:szCs w:val="22"/>
        </w:rPr>
      </w:pPr>
      <w:r w:rsidRPr="00380F82">
        <w:rPr>
          <w:rFonts w:ascii="Calibri" w:hAnsi="Calibri" w:cs="Calibri"/>
          <w:sz w:val="22"/>
          <w:szCs w:val="22"/>
        </w:rPr>
        <w:t xml:space="preserve">Zamawiający zastrzega, że płatność nastąpi na podstawie prawidłowo wystawionej faktury, za którą strony uznają fakturę wystawioną zgodnie z przepisami prawa oraz prawidłową pod względem formalnym i rachunkowym, a także </w:t>
      </w:r>
      <w:r w:rsidRPr="00160B0C">
        <w:rPr>
          <w:rFonts w:ascii="Calibri" w:hAnsi="Calibri" w:cs="Calibri"/>
          <w:sz w:val="22"/>
          <w:szCs w:val="22"/>
        </w:rPr>
        <w:t>zawierającą w swojej treści numer umowy.</w:t>
      </w:r>
      <w:r w:rsidRPr="00380F82">
        <w:rPr>
          <w:rFonts w:ascii="Calibri" w:hAnsi="Calibri" w:cs="Calibri"/>
          <w:sz w:val="22"/>
          <w:szCs w:val="22"/>
        </w:rPr>
        <w:t xml:space="preserve"> Jeżeli faktura nie zawiera danych niezbędnych do jej przyporządkowania do umowy (w szczególności numeru umowy/zamówienia) albo zawiera błędy rachunkowe lub formalne, uniemożliwiające dokonanie płatności, termin płatności biegnie od dnia otrzymania faktury korygującej lub faktury wystawionej prawidłowo.</w:t>
      </w:r>
    </w:p>
    <w:p w14:paraId="69625CDB" w14:textId="77777777" w:rsidR="00380F82" w:rsidRPr="00380F82" w:rsidRDefault="00380F82" w:rsidP="00160B0C">
      <w:pPr>
        <w:pStyle w:val="Akapitzlist"/>
        <w:numPr>
          <w:ilvl w:val="0"/>
          <w:numId w:val="2"/>
        </w:numPr>
        <w:tabs>
          <w:tab w:val="left" w:pos="426"/>
        </w:tabs>
        <w:ind w:left="425" w:hanging="426"/>
        <w:contextualSpacing/>
        <w:jc w:val="both"/>
        <w:rPr>
          <w:rFonts w:ascii="Calibri" w:hAnsi="Calibri" w:cs="Calibri"/>
          <w:sz w:val="22"/>
          <w:szCs w:val="22"/>
        </w:rPr>
      </w:pPr>
      <w:r w:rsidRPr="00380F82">
        <w:rPr>
          <w:rFonts w:ascii="Calibri" w:hAnsi="Calibri" w:cs="Calibri"/>
          <w:sz w:val="22"/>
          <w:szCs w:val="22"/>
        </w:rPr>
        <w:t xml:space="preserve">W przypadku wystawienie przez Wykonawcę nieprawidłowej faktury VAT, zamawiający ma prawo odmówić jej przyjęcia i wstrzymać zapłatę do czasu doręczenia prawidłowo wystawionej faktury, a Wykonawca nie ma prawa żądać zapłacenia jakichkolwiek odsetek ustawowych za opóźnienie wynikające z przekroczenia terminu płatności błędnie wystawionej faktury. </w:t>
      </w:r>
    </w:p>
    <w:p w14:paraId="7D912C26" w14:textId="77777777" w:rsidR="00380F82" w:rsidRPr="00380F82" w:rsidRDefault="00380F82" w:rsidP="00160B0C">
      <w:pPr>
        <w:pStyle w:val="Akapitzlist"/>
        <w:numPr>
          <w:ilvl w:val="0"/>
          <w:numId w:val="2"/>
        </w:numPr>
        <w:tabs>
          <w:tab w:val="left" w:pos="426"/>
        </w:tabs>
        <w:ind w:left="425" w:hanging="426"/>
        <w:contextualSpacing/>
        <w:jc w:val="both"/>
        <w:rPr>
          <w:rFonts w:ascii="Calibri" w:hAnsi="Calibri" w:cs="Calibri"/>
          <w:sz w:val="22"/>
          <w:szCs w:val="22"/>
        </w:rPr>
      </w:pPr>
      <w:r w:rsidRPr="00380F82">
        <w:rPr>
          <w:rFonts w:ascii="Calibri" w:hAnsi="Calibri" w:cs="Calibri"/>
          <w:sz w:val="22"/>
          <w:szCs w:val="22"/>
        </w:rPr>
        <w:t xml:space="preserve">Załączniki do faktur, które nie mogą zgodnie z obowiązującymi przepisami stanowić załącznika do faktury wystawionej w </w:t>
      </w:r>
      <w:proofErr w:type="spellStart"/>
      <w:r w:rsidRPr="00380F82">
        <w:rPr>
          <w:rFonts w:ascii="Calibri" w:hAnsi="Calibri" w:cs="Calibri"/>
          <w:sz w:val="22"/>
          <w:szCs w:val="22"/>
        </w:rPr>
        <w:t>KSeF</w:t>
      </w:r>
      <w:proofErr w:type="spellEnd"/>
      <w:r w:rsidRPr="00380F82">
        <w:rPr>
          <w:rFonts w:ascii="Calibri" w:hAnsi="Calibri" w:cs="Calibri"/>
          <w:sz w:val="22"/>
          <w:szCs w:val="22"/>
        </w:rPr>
        <w:t xml:space="preserve">, należy przesłać w formie elektronicznej w formacie pliku PDF za pośrednictwem poczty elektronicznej na adres e-mail: cok@wpwik.pl lub w formie papierowej na adres siedziby Zamawiającego. </w:t>
      </w:r>
    </w:p>
    <w:p w14:paraId="2C239E4C" w14:textId="33A63CAE" w:rsidR="00380F82" w:rsidRPr="00380F82" w:rsidRDefault="00380F82" w:rsidP="00160B0C">
      <w:pPr>
        <w:pStyle w:val="Akapitzlist"/>
        <w:numPr>
          <w:ilvl w:val="0"/>
          <w:numId w:val="2"/>
        </w:numPr>
        <w:tabs>
          <w:tab w:val="left" w:pos="426"/>
        </w:tabs>
        <w:ind w:left="425" w:hanging="426"/>
        <w:contextualSpacing/>
        <w:jc w:val="both"/>
        <w:rPr>
          <w:rFonts w:ascii="Calibri" w:hAnsi="Calibri" w:cs="Calibri"/>
          <w:sz w:val="22"/>
          <w:szCs w:val="22"/>
        </w:rPr>
      </w:pPr>
      <w:r w:rsidRPr="00380F82">
        <w:rPr>
          <w:rFonts w:ascii="Calibri" w:hAnsi="Calibri" w:cs="Calibri"/>
          <w:sz w:val="22"/>
          <w:szCs w:val="22"/>
        </w:rPr>
        <w:t>Cesja wierzytelności wynikająca z niniejszej Umowy może nastąpić jedynie za uprzednią pisemną zgodą Zamawiającego.</w:t>
      </w:r>
    </w:p>
    <w:p w14:paraId="1A69A0C1" w14:textId="77777777" w:rsidR="00482C0E" w:rsidRDefault="00482C0E" w:rsidP="003D1374">
      <w:pPr>
        <w:tabs>
          <w:tab w:val="left" w:pos="284"/>
        </w:tabs>
        <w:rPr>
          <w:rFonts w:ascii="Calibri" w:hAnsi="Calibri" w:cs="Calibri"/>
          <w:b/>
          <w:bCs/>
          <w:sz w:val="22"/>
          <w:szCs w:val="22"/>
        </w:rPr>
      </w:pPr>
    </w:p>
    <w:p w14:paraId="626E7C38" w14:textId="516F2D4E" w:rsidR="00933FE3" w:rsidRDefault="00933FE3" w:rsidP="00933FE3">
      <w:pPr>
        <w:tabs>
          <w:tab w:val="left" w:pos="284"/>
        </w:tabs>
        <w:ind w:left="284" w:hanging="295"/>
        <w:jc w:val="center"/>
        <w:rPr>
          <w:rFonts w:ascii="Calibri" w:hAnsi="Calibri" w:cs="Calibri"/>
          <w:b/>
          <w:bCs/>
          <w:sz w:val="22"/>
          <w:szCs w:val="22"/>
        </w:rPr>
      </w:pPr>
      <w:r w:rsidRPr="008E7B04">
        <w:rPr>
          <w:rFonts w:ascii="Calibri" w:hAnsi="Calibri" w:cs="Calibri"/>
          <w:b/>
          <w:bCs/>
          <w:sz w:val="22"/>
          <w:szCs w:val="22"/>
        </w:rPr>
        <w:t>§</w:t>
      </w:r>
      <w:r w:rsidR="00BD7374" w:rsidRPr="008E7B04">
        <w:rPr>
          <w:rFonts w:ascii="Calibri" w:hAnsi="Calibri" w:cs="Calibri"/>
          <w:b/>
          <w:bCs/>
          <w:sz w:val="22"/>
          <w:szCs w:val="22"/>
        </w:rPr>
        <w:t>6</w:t>
      </w:r>
    </w:p>
    <w:p w14:paraId="27C4AF4D" w14:textId="77777777" w:rsidR="00C35B1B" w:rsidRPr="008E7B04" w:rsidRDefault="00C35B1B" w:rsidP="00933FE3">
      <w:pPr>
        <w:tabs>
          <w:tab w:val="left" w:pos="284"/>
        </w:tabs>
        <w:ind w:left="284" w:hanging="295"/>
        <w:jc w:val="center"/>
        <w:rPr>
          <w:sz w:val="22"/>
          <w:szCs w:val="22"/>
        </w:rPr>
      </w:pPr>
    </w:p>
    <w:p w14:paraId="592F3C45" w14:textId="49A75EAB" w:rsidR="008E7B04" w:rsidRPr="008E7B04" w:rsidRDefault="008E7B04" w:rsidP="006A3405">
      <w:pPr>
        <w:numPr>
          <w:ilvl w:val="0"/>
          <w:numId w:val="22"/>
        </w:numPr>
        <w:tabs>
          <w:tab w:val="num" w:pos="426"/>
        </w:tabs>
        <w:suppressAutoHyphens w:val="0"/>
        <w:ind w:left="426" w:hanging="426"/>
        <w:jc w:val="both"/>
        <w:rPr>
          <w:rFonts w:ascii="Calibri" w:hAnsi="Calibri"/>
          <w:sz w:val="22"/>
          <w:szCs w:val="22"/>
          <w:lang w:eastAsia="pl-PL"/>
        </w:rPr>
      </w:pPr>
      <w:bookmarkStart w:id="4" w:name="_Hlk186454880"/>
      <w:r w:rsidRPr="008E7B04">
        <w:rPr>
          <w:rFonts w:ascii="Calibri" w:hAnsi="Calibri"/>
          <w:sz w:val="22"/>
          <w:szCs w:val="22"/>
          <w:lang w:eastAsia="pl-PL"/>
        </w:rPr>
        <w:t xml:space="preserve">W razie wystąpienia istotnej okoliczności powodującej, że wykonanie </w:t>
      </w:r>
      <w:r w:rsidR="008C103F">
        <w:rPr>
          <w:rFonts w:ascii="Calibri" w:hAnsi="Calibri"/>
          <w:sz w:val="22"/>
          <w:szCs w:val="22"/>
          <w:lang w:eastAsia="pl-PL"/>
        </w:rPr>
        <w:t>U</w:t>
      </w:r>
      <w:r w:rsidRPr="008E7B04">
        <w:rPr>
          <w:rFonts w:ascii="Calibri" w:hAnsi="Calibri"/>
          <w:sz w:val="22"/>
          <w:szCs w:val="22"/>
          <w:lang w:eastAsia="pl-PL"/>
        </w:rPr>
        <w:t xml:space="preserve">mowy nie leży w interesie publicznym, czego nie można było przewidzieć w chwili zawarcia </w:t>
      </w:r>
      <w:r w:rsidR="008C103F">
        <w:rPr>
          <w:rFonts w:ascii="Calibri" w:hAnsi="Calibri"/>
          <w:sz w:val="22"/>
          <w:szCs w:val="22"/>
          <w:lang w:eastAsia="pl-PL"/>
        </w:rPr>
        <w:t>U</w:t>
      </w:r>
      <w:r w:rsidRPr="008E7B04">
        <w:rPr>
          <w:rFonts w:ascii="Calibri" w:hAnsi="Calibri"/>
          <w:sz w:val="22"/>
          <w:szCs w:val="22"/>
          <w:lang w:eastAsia="pl-PL"/>
        </w:rPr>
        <w:t xml:space="preserve">mowy, Zamawiający może odstąpić od </w:t>
      </w:r>
      <w:r w:rsidR="008C103F">
        <w:rPr>
          <w:rFonts w:ascii="Calibri" w:hAnsi="Calibri"/>
          <w:sz w:val="22"/>
          <w:szCs w:val="22"/>
          <w:lang w:eastAsia="pl-PL"/>
        </w:rPr>
        <w:t>U</w:t>
      </w:r>
      <w:r w:rsidRPr="008E7B04">
        <w:rPr>
          <w:rFonts w:ascii="Calibri" w:hAnsi="Calibri"/>
          <w:sz w:val="22"/>
          <w:szCs w:val="22"/>
          <w:lang w:eastAsia="pl-PL"/>
        </w:rPr>
        <w:t xml:space="preserve">mowy/rozwiązać </w:t>
      </w:r>
      <w:r w:rsidR="008C103F">
        <w:rPr>
          <w:rFonts w:ascii="Calibri" w:hAnsi="Calibri"/>
          <w:sz w:val="22"/>
          <w:szCs w:val="22"/>
          <w:lang w:eastAsia="pl-PL"/>
        </w:rPr>
        <w:t>U</w:t>
      </w:r>
      <w:r w:rsidRPr="008E7B04">
        <w:rPr>
          <w:rFonts w:ascii="Calibri" w:hAnsi="Calibri"/>
          <w:sz w:val="22"/>
          <w:szCs w:val="22"/>
          <w:lang w:eastAsia="pl-PL"/>
        </w:rPr>
        <w:t>mowę w terminie 30 dni od powzięcia wiadomości o powyższych okolicznościach</w:t>
      </w:r>
      <w:r w:rsidR="00DA55BB">
        <w:rPr>
          <w:rFonts w:ascii="Calibri" w:hAnsi="Calibri"/>
          <w:sz w:val="22"/>
          <w:szCs w:val="22"/>
          <w:lang w:eastAsia="pl-PL"/>
        </w:rPr>
        <w:t>.</w:t>
      </w:r>
    </w:p>
    <w:p w14:paraId="1DC08D91" w14:textId="65CB8FBF" w:rsidR="00945B55" w:rsidRDefault="008E7B04" w:rsidP="006A3405">
      <w:pPr>
        <w:numPr>
          <w:ilvl w:val="0"/>
          <w:numId w:val="22"/>
        </w:numPr>
        <w:tabs>
          <w:tab w:val="num" w:pos="426"/>
        </w:tabs>
        <w:suppressAutoHyphens w:val="0"/>
        <w:ind w:left="426" w:hanging="426"/>
        <w:jc w:val="both"/>
        <w:rPr>
          <w:rFonts w:ascii="Calibri" w:hAnsi="Calibri"/>
          <w:sz w:val="22"/>
          <w:szCs w:val="22"/>
          <w:lang w:eastAsia="pl-PL"/>
        </w:rPr>
      </w:pPr>
      <w:r w:rsidRPr="008E7B04">
        <w:rPr>
          <w:rFonts w:ascii="Calibri" w:hAnsi="Calibri"/>
          <w:sz w:val="22"/>
          <w:szCs w:val="22"/>
          <w:lang w:eastAsia="pl-PL"/>
        </w:rPr>
        <w:lastRenderedPageBreak/>
        <w:t xml:space="preserve">Zamawiający może niezwłocznie odstąpić od </w:t>
      </w:r>
      <w:r w:rsidR="008C103F">
        <w:rPr>
          <w:rFonts w:ascii="Calibri" w:hAnsi="Calibri"/>
          <w:sz w:val="22"/>
          <w:szCs w:val="22"/>
          <w:lang w:eastAsia="pl-PL"/>
        </w:rPr>
        <w:t>U</w:t>
      </w:r>
      <w:r w:rsidRPr="008E7B04">
        <w:rPr>
          <w:rFonts w:ascii="Calibri" w:hAnsi="Calibri"/>
          <w:sz w:val="22"/>
          <w:szCs w:val="22"/>
          <w:lang w:eastAsia="pl-PL"/>
        </w:rPr>
        <w:t xml:space="preserve">mowy/rozwiązać </w:t>
      </w:r>
      <w:r w:rsidR="008C103F">
        <w:rPr>
          <w:rFonts w:ascii="Calibri" w:hAnsi="Calibri"/>
          <w:sz w:val="22"/>
          <w:szCs w:val="22"/>
          <w:lang w:eastAsia="pl-PL"/>
        </w:rPr>
        <w:t>U</w:t>
      </w:r>
      <w:r w:rsidRPr="008E7B04">
        <w:rPr>
          <w:rFonts w:ascii="Calibri" w:hAnsi="Calibri"/>
          <w:sz w:val="22"/>
          <w:szCs w:val="22"/>
          <w:lang w:eastAsia="pl-PL"/>
        </w:rPr>
        <w:t xml:space="preserve">mowę, jeżeli Wykonawca </w:t>
      </w:r>
      <w:r w:rsidRPr="00C405E8">
        <w:rPr>
          <w:rFonts w:ascii="Calibri" w:hAnsi="Calibri"/>
          <w:sz w:val="22"/>
          <w:szCs w:val="22"/>
          <w:lang w:eastAsia="pl-PL"/>
        </w:rPr>
        <w:t xml:space="preserve">wykonuje </w:t>
      </w:r>
      <w:r w:rsidR="004B336F" w:rsidRPr="00C405E8">
        <w:rPr>
          <w:rFonts w:ascii="Calibri" w:hAnsi="Calibri"/>
          <w:sz w:val="22"/>
          <w:szCs w:val="22"/>
          <w:lang w:eastAsia="pl-PL"/>
        </w:rPr>
        <w:t>przedmiot Umowy</w:t>
      </w:r>
      <w:r w:rsidRPr="00C405E8">
        <w:rPr>
          <w:rFonts w:ascii="Calibri" w:hAnsi="Calibri"/>
          <w:sz w:val="22"/>
          <w:szCs w:val="22"/>
          <w:lang w:eastAsia="pl-PL"/>
        </w:rPr>
        <w:t xml:space="preserve"> nienależycie, niezgodnie z </w:t>
      </w:r>
      <w:r w:rsidR="008C103F" w:rsidRPr="00C405E8">
        <w:rPr>
          <w:rFonts w:ascii="Calibri" w:hAnsi="Calibri"/>
          <w:sz w:val="22"/>
          <w:szCs w:val="22"/>
          <w:lang w:eastAsia="pl-PL"/>
        </w:rPr>
        <w:t>U</w:t>
      </w:r>
      <w:r w:rsidRPr="00C405E8">
        <w:rPr>
          <w:rFonts w:ascii="Calibri" w:hAnsi="Calibri"/>
          <w:sz w:val="22"/>
          <w:szCs w:val="22"/>
          <w:lang w:eastAsia="pl-PL"/>
        </w:rPr>
        <w:t xml:space="preserve">mową, bez uzasadnionych przyczyn </w:t>
      </w:r>
      <w:r w:rsidR="007C52FC">
        <w:rPr>
          <w:rFonts w:ascii="Calibri" w:hAnsi="Calibri"/>
          <w:sz w:val="22"/>
          <w:szCs w:val="22"/>
          <w:lang w:eastAsia="pl-PL"/>
        </w:rPr>
        <w:br/>
      </w:r>
      <w:r w:rsidRPr="00C405E8">
        <w:rPr>
          <w:rFonts w:ascii="Calibri" w:hAnsi="Calibri"/>
          <w:sz w:val="22"/>
          <w:szCs w:val="22"/>
          <w:lang w:eastAsia="pl-PL"/>
        </w:rPr>
        <w:t xml:space="preserve">nie przystąpił do realizacji </w:t>
      </w:r>
      <w:r w:rsidR="004B336F" w:rsidRPr="00C405E8">
        <w:rPr>
          <w:rFonts w:ascii="Calibri" w:hAnsi="Calibri"/>
          <w:sz w:val="22"/>
          <w:szCs w:val="22"/>
          <w:lang w:eastAsia="pl-PL"/>
        </w:rPr>
        <w:t>przedmiot Umowy</w:t>
      </w:r>
      <w:r w:rsidRPr="00C405E8">
        <w:rPr>
          <w:rFonts w:ascii="Calibri" w:hAnsi="Calibri"/>
          <w:sz w:val="22"/>
          <w:szCs w:val="22"/>
          <w:lang w:eastAsia="pl-PL"/>
        </w:rPr>
        <w:t xml:space="preserve">. </w:t>
      </w:r>
      <w:bookmarkEnd w:id="4"/>
    </w:p>
    <w:p w14:paraId="57C057EF" w14:textId="025318B6" w:rsidR="00F82EEA" w:rsidRDefault="00F82EEA" w:rsidP="006A3405">
      <w:pPr>
        <w:numPr>
          <w:ilvl w:val="0"/>
          <w:numId w:val="22"/>
        </w:numPr>
        <w:tabs>
          <w:tab w:val="num" w:pos="426"/>
        </w:tabs>
        <w:suppressAutoHyphens w:val="0"/>
        <w:ind w:left="426" w:hanging="426"/>
        <w:jc w:val="both"/>
        <w:rPr>
          <w:rFonts w:ascii="Calibri" w:hAnsi="Calibri"/>
          <w:sz w:val="22"/>
          <w:szCs w:val="22"/>
          <w:lang w:eastAsia="pl-PL"/>
        </w:rPr>
      </w:pPr>
      <w:r>
        <w:rPr>
          <w:rFonts w:ascii="Calibri" w:hAnsi="Calibri"/>
          <w:sz w:val="22"/>
          <w:szCs w:val="22"/>
          <w:lang w:eastAsia="pl-PL"/>
        </w:rPr>
        <w:t>Odstąpienie od Umowy/rozwiązanie Umowy powinno nastąpić w formie pisemnej pod rygorem nieważności takiego oświadczenia i musi zawierać uzasadnienie.</w:t>
      </w:r>
    </w:p>
    <w:p w14:paraId="7E10294F" w14:textId="5B49EF9F" w:rsidR="00F82EEA" w:rsidRDefault="00F82EEA" w:rsidP="006A3405">
      <w:pPr>
        <w:numPr>
          <w:ilvl w:val="0"/>
          <w:numId w:val="22"/>
        </w:numPr>
        <w:tabs>
          <w:tab w:val="num" w:pos="426"/>
        </w:tabs>
        <w:suppressAutoHyphens w:val="0"/>
        <w:ind w:left="426" w:hanging="426"/>
        <w:jc w:val="both"/>
        <w:rPr>
          <w:rFonts w:ascii="Calibri" w:hAnsi="Calibri"/>
          <w:sz w:val="22"/>
          <w:szCs w:val="22"/>
          <w:lang w:eastAsia="pl-PL"/>
        </w:rPr>
      </w:pPr>
      <w:r>
        <w:rPr>
          <w:rFonts w:ascii="Calibri" w:hAnsi="Calibri"/>
          <w:sz w:val="22"/>
          <w:szCs w:val="22"/>
          <w:lang w:eastAsia="pl-PL"/>
        </w:rPr>
        <w:t xml:space="preserve">Odstąpienie od Umowy/rozwiązanie Umowy powinno nastąpić niezwłocznie, jednak nie później niż w terminie 30 dni od dnia powstania przyczyny </w:t>
      </w:r>
      <w:r w:rsidR="001425B6">
        <w:rPr>
          <w:rFonts w:ascii="Calibri" w:hAnsi="Calibri"/>
          <w:sz w:val="22"/>
          <w:szCs w:val="22"/>
          <w:lang w:eastAsia="pl-PL"/>
        </w:rPr>
        <w:t>uzasadniającej</w:t>
      </w:r>
      <w:r>
        <w:rPr>
          <w:rFonts w:ascii="Calibri" w:hAnsi="Calibri"/>
          <w:sz w:val="22"/>
          <w:szCs w:val="22"/>
          <w:lang w:eastAsia="pl-PL"/>
        </w:rPr>
        <w:t xml:space="preserve"> odstąpieni</w:t>
      </w:r>
      <w:r w:rsidR="001425B6">
        <w:rPr>
          <w:rFonts w:ascii="Calibri" w:hAnsi="Calibri"/>
          <w:sz w:val="22"/>
          <w:szCs w:val="22"/>
          <w:lang w:eastAsia="pl-PL"/>
        </w:rPr>
        <w:t>e</w:t>
      </w:r>
      <w:r>
        <w:rPr>
          <w:rFonts w:ascii="Calibri" w:hAnsi="Calibri"/>
          <w:sz w:val="22"/>
          <w:szCs w:val="22"/>
          <w:lang w:eastAsia="pl-PL"/>
        </w:rPr>
        <w:t>/rozwiązani</w:t>
      </w:r>
      <w:r w:rsidR="001425B6">
        <w:rPr>
          <w:rFonts w:ascii="Calibri" w:hAnsi="Calibri"/>
          <w:sz w:val="22"/>
          <w:szCs w:val="22"/>
          <w:lang w:eastAsia="pl-PL"/>
        </w:rPr>
        <w:t>e</w:t>
      </w:r>
      <w:r>
        <w:rPr>
          <w:rFonts w:ascii="Calibri" w:hAnsi="Calibri"/>
          <w:sz w:val="22"/>
          <w:szCs w:val="22"/>
          <w:lang w:eastAsia="pl-PL"/>
        </w:rPr>
        <w:t xml:space="preserve"> Umowy.</w:t>
      </w:r>
    </w:p>
    <w:p w14:paraId="7B5D95A8" w14:textId="77777777" w:rsidR="00BA51D2" w:rsidRDefault="00BA51D2" w:rsidP="00C35B1B">
      <w:pPr>
        <w:suppressAutoHyphens w:val="0"/>
        <w:rPr>
          <w:rFonts w:ascii="Calibri" w:hAnsi="Calibri" w:cs="Calibri"/>
          <w:b/>
          <w:bCs/>
          <w:sz w:val="22"/>
          <w:szCs w:val="22"/>
        </w:rPr>
      </w:pPr>
    </w:p>
    <w:p w14:paraId="1473DB02" w14:textId="5AB20B05" w:rsidR="00933FE3" w:rsidRDefault="00933FE3" w:rsidP="006B72D8">
      <w:pPr>
        <w:suppressAutoHyphens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945B55">
        <w:rPr>
          <w:rFonts w:ascii="Calibri" w:hAnsi="Calibri" w:cs="Calibri"/>
          <w:b/>
          <w:bCs/>
          <w:sz w:val="22"/>
          <w:szCs w:val="22"/>
        </w:rPr>
        <w:t>§</w:t>
      </w:r>
      <w:r w:rsidR="00BD7374" w:rsidRPr="00945B55">
        <w:rPr>
          <w:rFonts w:ascii="Calibri" w:hAnsi="Calibri" w:cs="Calibri"/>
          <w:b/>
          <w:bCs/>
          <w:sz w:val="22"/>
          <w:szCs w:val="22"/>
        </w:rPr>
        <w:t>7</w:t>
      </w:r>
    </w:p>
    <w:p w14:paraId="0E078185" w14:textId="77777777" w:rsidR="00C35B1B" w:rsidRPr="00945B55" w:rsidRDefault="00C35B1B" w:rsidP="006B72D8">
      <w:pPr>
        <w:suppressAutoHyphens w:val="0"/>
        <w:jc w:val="center"/>
        <w:rPr>
          <w:rFonts w:ascii="Calibri" w:hAnsi="Calibri"/>
          <w:sz w:val="22"/>
          <w:szCs w:val="22"/>
          <w:lang w:eastAsia="pl-PL"/>
        </w:rPr>
      </w:pPr>
    </w:p>
    <w:p w14:paraId="1B6D8CBA" w14:textId="39FA1B35" w:rsidR="003C382F" w:rsidRPr="003C382F" w:rsidRDefault="003C382F" w:rsidP="006A3405">
      <w:pPr>
        <w:numPr>
          <w:ilvl w:val="0"/>
          <w:numId w:val="21"/>
        </w:numPr>
        <w:tabs>
          <w:tab w:val="left" w:pos="426"/>
        </w:tabs>
        <w:suppressAutoHyphens w:val="0"/>
        <w:ind w:left="426" w:hanging="426"/>
        <w:jc w:val="both"/>
        <w:rPr>
          <w:rFonts w:ascii="Calibri" w:hAnsi="Calibri"/>
          <w:sz w:val="22"/>
          <w:szCs w:val="22"/>
          <w:lang w:eastAsia="pl-PL"/>
        </w:rPr>
      </w:pPr>
      <w:r w:rsidRPr="003C382F">
        <w:rPr>
          <w:rFonts w:ascii="Calibri" w:hAnsi="Calibri"/>
          <w:sz w:val="22"/>
          <w:szCs w:val="22"/>
          <w:lang w:eastAsia="pl-PL"/>
        </w:rPr>
        <w:t xml:space="preserve">W przypadku rezygnacji lub nieprzystąpienia </w:t>
      </w:r>
      <w:r w:rsidR="00F82EEA">
        <w:rPr>
          <w:rFonts w:ascii="Calibri" w:hAnsi="Calibri"/>
          <w:sz w:val="22"/>
          <w:szCs w:val="22"/>
          <w:lang w:eastAsia="pl-PL"/>
        </w:rPr>
        <w:t>przez Wykonawcę</w:t>
      </w:r>
      <w:r w:rsidRPr="003C382F">
        <w:rPr>
          <w:rFonts w:ascii="Calibri" w:hAnsi="Calibri"/>
          <w:sz w:val="22"/>
          <w:szCs w:val="22"/>
          <w:lang w:eastAsia="pl-PL"/>
        </w:rPr>
        <w:t xml:space="preserve">, z przyczyn leżących po stronie Wykonawcy do realizacji </w:t>
      </w:r>
      <w:r w:rsidR="00F82EEA">
        <w:rPr>
          <w:rFonts w:ascii="Calibri" w:hAnsi="Calibri"/>
          <w:sz w:val="22"/>
          <w:szCs w:val="22"/>
          <w:lang w:eastAsia="pl-PL"/>
        </w:rPr>
        <w:t>przedmiotu</w:t>
      </w:r>
      <w:r w:rsidRPr="003C382F">
        <w:rPr>
          <w:rFonts w:ascii="Calibri" w:hAnsi="Calibri"/>
          <w:sz w:val="22"/>
          <w:szCs w:val="22"/>
          <w:lang w:eastAsia="pl-PL"/>
        </w:rPr>
        <w:t xml:space="preserve"> </w:t>
      </w:r>
      <w:r w:rsidR="008C103F">
        <w:rPr>
          <w:rFonts w:ascii="Calibri" w:hAnsi="Calibri"/>
          <w:sz w:val="22"/>
          <w:szCs w:val="22"/>
          <w:lang w:eastAsia="pl-PL"/>
        </w:rPr>
        <w:t>U</w:t>
      </w:r>
      <w:r w:rsidRPr="003C382F">
        <w:rPr>
          <w:rFonts w:ascii="Calibri" w:hAnsi="Calibri"/>
          <w:sz w:val="22"/>
          <w:szCs w:val="22"/>
          <w:lang w:eastAsia="pl-PL"/>
        </w:rPr>
        <w:t xml:space="preserve">mowy zapłaci on Zamawiającemu karę </w:t>
      </w:r>
      <w:r w:rsidR="0021431A">
        <w:rPr>
          <w:rFonts w:ascii="Calibri" w:hAnsi="Calibri"/>
          <w:sz w:val="22"/>
          <w:szCs w:val="22"/>
          <w:lang w:eastAsia="pl-PL"/>
        </w:rPr>
        <w:t xml:space="preserve">umowną </w:t>
      </w:r>
      <w:r w:rsidR="0021431A">
        <w:rPr>
          <w:rFonts w:ascii="Calibri" w:hAnsi="Calibri"/>
          <w:sz w:val="22"/>
          <w:szCs w:val="22"/>
          <w:lang w:eastAsia="pl-PL"/>
        </w:rPr>
        <w:br/>
      </w:r>
      <w:r w:rsidRPr="003C382F">
        <w:rPr>
          <w:rFonts w:ascii="Calibri" w:hAnsi="Calibri"/>
          <w:sz w:val="22"/>
          <w:szCs w:val="22"/>
          <w:lang w:eastAsia="pl-PL"/>
        </w:rPr>
        <w:t xml:space="preserve">w wysokości 10 % </w:t>
      </w:r>
      <w:r w:rsidR="004B336F" w:rsidRPr="00C405E8">
        <w:rPr>
          <w:rFonts w:ascii="Calibri" w:hAnsi="Calibri"/>
          <w:sz w:val="22"/>
          <w:szCs w:val="22"/>
          <w:lang w:eastAsia="pl-PL"/>
        </w:rPr>
        <w:t xml:space="preserve">wynagrodzenia brutto określonego </w:t>
      </w:r>
      <w:r w:rsidRPr="00C405E8">
        <w:rPr>
          <w:rFonts w:ascii="Calibri" w:hAnsi="Calibri"/>
          <w:sz w:val="22"/>
          <w:szCs w:val="22"/>
          <w:lang w:eastAsia="pl-PL"/>
        </w:rPr>
        <w:t xml:space="preserve">w </w:t>
      </w:r>
      <w:r w:rsidRPr="003C382F">
        <w:rPr>
          <w:rFonts w:ascii="Calibri" w:hAnsi="Calibri"/>
          <w:sz w:val="22"/>
          <w:szCs w:val="22"/>
          <w:lang w:eastAsia="pl-PL"/>
        </w:rPr>
        <w:t xml:space="preserve">§ </w:t>
      </w:r>
      <w:r>
        <w:rPr>
          <w:rFonts w:ascii="Calibri" w:hAnsi="Calibri"/>
          <w:sz w:val="22"/>
          <w:szCs w:val="22"/>
          <w:lang w:eastAsia="pl-PL"/>
        </w:rPr>
        <w:t>5</w:t>
      </w:r>
      <w:r w:rsidRPr="003C382F">
        <w:rPr>
          <w:rFonts w:ascii="Calibri" w:hAnsi="Calibri"/>
          <w:sz w:val="22"/>
          <w:szCs w:val="22"/>
          <w:lang w:eastAsia="pl-PL"/>
        </w:rPr>
        <w:t xml:space="preserve"> ust. 1</w:t>
      </w:r>
      <w:r w:rsidR="00F82EEA">
        <w:rPr>
          <w:rFonts w:ascii="Calibri" w:hAnsi="Calibri"/>
          <w:sz w:val="22"/>
          <w:szCs w:val="22"/>
          <w:lang w:eastAsia="pl-PL"/>
        </w:rPr>
        <w:t xml:space="preserve"> Umowy</w:t>
      </w:r>
      <w:r w:rsidRPr="003C382F">
        <w:rPr>
          <w:rFonts w:ascii="Calibri" w:hAnsi="Calibri"/>
          <w:sz w:val="22"/>
          <w:szCs w:val="22"/>
          <w:lang w:eastAsia="pl-PL"/>
        </w:rPr>
        <w:t>.</w:t>
      </w:r>
    </w:p>
    <w:p w14:paraId="54BC891F" w14:textId="20820860" w:rsidR="003C382F" w:rsidRPr="003C382F" w:rsidRDefault="003C382F" w:rsidP="006A3405">
      <w:pPr>
        <w:numPr>
          <w:ilvl w:val="0"/>
          <w:numId w:val="21"/>
        </w:numPr>
        <w:tabs>
          <w:tab w:val="left" w:pos="426"/>
        </w:tabs>
        <w:suppressAutoHyphens w:val="0"/>
        <w:ind w:left="426" w:hanging="426"/>
        <w:jc w:val="both"/>
        <w:rPr>
          <w:rFonts w:ascii="Calibri" w:hAnsi="Calibri"/>
          <w:sz w:val="22"/>
          <w:szCs w:val="22"/>
          <w:lang w:eastAsia="pl-PL"/>
        </w:rPr>
      </w:pPr>
      <w:r w:rsidRPr="003C382F">
        <w:rPr>
          <w:rFonts w:ascii="Calibri" w:hAnsi="Calibri"/>
          <w:sz w:val="22"/>
          <w:szCs w:val="22"/>
          <w:lang w:eastAsia="pl-PL"/>
        </w:rPr>
        <w:t xml:space="preserve">W przypadku odstąpienia od </w:t>
      </w:r>
      <w:r w:rsidR="008C103F">
        <w:rPr>
          <w:rFonts w:ascii="Calibri" w:hAnsi="Calibri"/>
          <w:sz w:val="22"/>
          <w:szCs w:val="22"/>
          <w:lang w:eastAsia="pl-PL"/>
        </w:rPr>
        <w:t>U</w:t>
      </w:r>
      <w:r w:rsidRPr="003C382F">
        <w:rPr>
          <w:rFonts w:ascii="Calibri" w:hAnsi="Calibri"/>
          <w:sz w:val="22"/>
          <w:szCs w:val="22"/>
          <w:lang w:eastAsia="pl-PL"/>
        </w:rPr>
        <w:t xml:space="preserve">mowy/rozwiązania </w:t>
      </w:r>
      <w:r w:rsidR="008C103F">
        <w:rPr>
          <w:rFonts w:ascii="Calibri" w:hAnsi="Calibri"/>
          <w:sz w:val="22"/>
          <w:szCs w:val="22"/>
          <w:lang w:eastAsia="pl-PL"/>
        </w:rPr>
        <w:t>U</w:t>
      </w:r>
      <w:r w:rsidRPr="003C382F">
        <w:rPr>
          <w:rFonts w:ascii="Calibri" w:hAnsi="Calibri"/>
          <w:sz w:val="22"/>
          <w:szCs w:val="22"/>
          <w:lang w:eastAsia="pl-PL"/>
        </w:rPr>
        <w:t xml:space="preserve">mowy przez Zamawiającego z przyczyn, </w:t>
      </w:r>
      <w:r w:rsidR="007C52FC">
        <w:rPr>
          <w:rFonts w:ascii="Calibri" w:hAnsi="Calibri"/>
          <w:sz w:val="22"/>
          <w:szCs w:val="22"/>
          <w:lang w:eastAsia="pl-PL"/>
        </w:rPr>
        <w:br/>
      </w:r>
      <w:r w:rsidRPr="003C382F">
        <w:rPr>
          <w:rFonts w:ascii="Calibri" w:hAnsi="Calibri"/>
          <w:sz w:val="22"/>
          <w:szCs w:val="22"/>
          <w:lang w:eastAsia="pl-PL"/>
        </w:rPr>
        <w:t xml:space="preserve">za które </w:t>
      </w:r>
      <w:r w:rsidRPr="00C405E8">
        <w:rPr>
          <w:rFonts w:ascii="Calibri" w:hAnsi="Calibri"/>
          <w:sz w:val="22"/>
          <w:szCs w:val="22"/>
          <w:lang w:eastAsia="pl-PL"/>
        </w:rPr>
        <w:t xml:space="preserve">odpowiedzialność ponosi Wykonawca, zapłaci on Zamawiającemu karę </w:t>
      </w:r>
      <w:r w:rsidR="0021431A" w:rsidRPr="0021431A">
        <w:rPr>
          <w:rFonts w:ascii="Calibri" w:hAnsi="Calibri"/>
          <w:sz w:val="22"/>
          <w:szCs w:val="22"/>
          <w:lang w:eastAsia="pl-PL"/>
        </w:rPr>
        <w:t xml:space="preserve">umowną </w:t>
      </w:r>
      <w:r w:rsidR="0021431A">
        <w:rPr>
          <w:rFonts w:ascii="Calibri" w:hAnsi="Calibri"/>
          <w:sz w:val="22"/>
          <w:szCs w:val="22"/>
          <w:lang w:eastAsia="pl-PL"/>
        </w:rPr>
        <w:br/>
      </w:r>
      <w:r w:rsidRPr="00C405E8">
        <w:rPr>
          <w:rFonts w:ascii="Calibri" w:hAnsi="Calibri"/>
          <w:sz w:val="22"/>
          <w:szCs w:val="22"/>
          <w:lang w:eastAsia="pl-PL"/>
        </w:rPr>
        <w:t xml:space="preserve">w wysokości 10 % </w:t>
      </w:r>
      <w:r w:rsidR="004B336F" w:rsidRPr="00C405E8">
        <w:rPr>
          <w:rFonts w:ascii="Calibri" w:hAnsi="Calibri"/>
          <w:sz w:val="22"/>
          <w:szCs w:val="22"/>
          <w:lang w:eastAsia="pl-PL"/>
        </w:rPr>
        <w:t xml:space="preserve">wynagrodzenia brutto określonego </w:t>
      </w:r>
      <w:r w:rsidRPr="00C405E8">
        <w:rPr>
          <w:rFonts w:ascii="Calibri" w:hAnsi="Calibri"/>
          <w:sz w:val="22"/>
          <w:szCs w:val="22"/>
          <w:lang w:eastAsia="pl-PL"/>
        </w:rPr>
        <w:t>w § 5 ust</w:t>
      </w:r>
      <w:r w:rsidRPr="003C382F">
        <w:rPr>
          <w:rFonts w:ascii="Calibri" w:hAnsi="Calibri"/>
          <w:sz w:val="22"/>
          <w:szCs w:val="22"/>
          <w:lang w:eastAsia="pl-PL"/>
        </w:rPr>
        <w:t>. 1</w:t>
      </w:r>
      <w:r w:rsidR="00F82EEA">
        <w:rPr>
          <w:rFonts w:ascii="Calibri" w:hAnsi="Calibri"/>
          <w:sz w:val="22"/>
          <w:szCs w:val="22"/>
          <w:lang w:eastAsia="pl-PL"/>
        </w:rPr>
        <w:t xml:space="preserve"> </w:t>
      </w:r>
      <w:r w:rsidR="00F82EEA" w:rsidRPr="00F82EEA">
        <w:rPr>
          <w:rFonts w:ascii="Calibri" w:hAnsi="Calibri"/>
          <w:sz w:val="22"/>
          <w:szCs w:val="22"/>
          <w:lang w:eastAsia="pl-PL"/>
        </w:rPr>
        <w:t>Umowy</w:t>
      </w:r>
      <w:r w:rsidRPr="003C382F">
        <w:rPr>
          <w:rFonts w:ascii="Calibri" w:hAnsi="Calibri"/>
          <w:sz w:val="22"/>
          <w:szCs w:val="22"/>
          <w:lang w:eastAsia="pl-PL"/>
        </w:rPr>
        <w:t>.</w:t>
      </w:r>
    </w:p>
    <w:p w14:paraId="5FE54406" w14:textId="3E5CE54E" w:rsidR="003C382F" w:rsidRPr="003C382F" w:rsidRDefault="003C382F" w:rsidP="006A3405">
      <w:pPr>
        <w:numPr>
          <w:ilvl w:val="0"/>
          <w:numId w:val="21"/>
        </w:numPr>
        <w:tabs>
          <w:tab w:val="left" w:pos="426"/>
        </w:tabs>
        <w:suppressAutoHyphens w:val="0"/>
        <w:ind w:left="426" w:hanging="426"/>
        <w:jc w:val="both"/>
        <w:rPr>
          <w:rFonts w:ascii="Calibri" w:hAnsi="Calibri"/>
          <w:sz w:val="22"/>
          <w:szCs w:val="22"/>
          <w:lang w:eastAsia="pl-PL"/>
        </w:rPr>
      </w:pPr>
      <w:r w:rsidRPr="003C382F">
        <w:rPr>
          <w:rFonts w:ascii="Calibri" w:hAnsi="Calibri"/>
          <w:sz w:val="22"/>
          <w:szCs w:val="22"/>
          <w:lang w:eastAsia="pl-PL"/>
        </w:rPr>
        <w:t xml:space="preserve">W przypadku odstąpienia od </w:t>
      </w:r>
      <w:r w:rsidR="008C103F">
        <w:rPr>
          <w:rFonts w:ascii="Calibri" w:hAnsi="Calibri"/>
          <w:sz w:val="22"/>
          <w:szCs w:val="22"/>
          <w:lang w:eastAsia="pl-PL"/>
        </w:rPr>
        <w:t>U</w:t>
      </w:r>
      <w:r w:rsidRPr="003C382F">
        <w:rPr>
          <w:rFonts w:ascii="Calibri" w:hAnsi="Calibri"/>
          <w:sz w:val="22"/>
          <w:szCs w:val="22"/>
          <w:lang w:eastAsia="pl-PL"/>
        </w:rPr>
        <w:t xml:space="preserve">mowy/rozwiązania </w:t>
      </w:r>
      <w:r w:rsidR="008C103F">
        <w:rPr>
          <w:rFonts w:ascii="Calibri" w:hAnsi="Calibri"/>
          <w:sz w:val="22"/>
          <w:szCs w:val="22"/>
          <w:lang w:eastAsia="pl-PL"/>
        </w:rPr>
        <w:t>U</w:t>
      </w:r>
      <w:r w:rsidRPr="003C382F">
        <w:rPr>
          <w:rFonts w:ascii="Calibri" w:hAnsi="Calibri"/>
          <w:sz w:val="22"/>
          <w:szCs w:val="22"/>
          <w:lang w:eastAsia="pl-PL"/>
        </w:rPr>
        <w:t xml:space="preserve">mowy przez Wykonawcę z przyczyn, za które odpowiedzialność ponosi Zamawiający, zapłaci on Wykonawcy karę </w:t>
      </w:r>
      <w:r w:rsidR="0021431A" w:rsidRPr="0021431A">
        <w:rPr>
          <w:rFonts w:ascii="Calibri" w:hAnsi="Calibri"/>
          <w:sz w:val="22"/>
          <w:szCs w:val="22"/>
          <w:lang w:eastAsia="pl-PL"/>
        </w:rPr>
        <w:t xml:space="preserve">umowną </w:t>
      </w:r>
      <w:r w:rsidRPr="003C382F">
        <w:rPr>
          <w:rFonts w:ascii="Calibri" w:hAnsi="Calibri"/>
          <w:sz w:val="22"/>
          <w:szCs w:val="22"/>
          <w:lang w:eastAsia="pl-PL"/>
        </w:rPr>
        <w:t xml:space="preserve">w wysokości 10 % ceny </w:t>
      </w:r>
      <w:r w:rsidR="004B336F" w:rsidRPr="00C405E8">
        <w:rPr>
          <w:rFonts w:ascii="Calibri" w:hAnsi="Calibri"/>
          <w:sz w:val="22"/>
          <w:szCs w:val="22"/>
          <w:lang w:eastAsia="pl-PL"/>
        </w:rPr>
        <w:t xml:space="preserve">wynagrodzenia brutto określonego </w:t>
      </w:r>
      <w:r w:rsidRPr="00C405E8">
        <w:rPr>
          <w:rFonts w:ascii="Calibri" w:hAnsi="Calibri"/>
          <w:sz w:val="22"/>
          <w:szCs w:val="22"/>
          <w:lang w:eastAsia="pl-PL"/>
        </w:rPr>
        <w:t xml:space="preserve">w § </w:t>
      </w:r>
      <w:r>
        <w:rPr>
          <w:rFonts w:ascii="Calibri" w:hAnsi="Calibri"/>
          <w:sz w:val="22"/>
          <w:szCs w:val="22"/>
          <w:lang w:eastAsia="pl-PL"/>
        </w:rPr>
        <w:t>5</w:t>
      </w:r>
      <w:r w:rsidRPr="003C382F">
        <w:rPr>
          <w:rFonts w:ascii="Calibri" w:hAnsi="Calibri"/>
          <w:sz w:val="22"/>
          <w:szCs w:val="22"/>
          <w:lang w:eastAsia="pl-PL"/>
        </w:rPr>
        <w:t xml:space="preserve"> ust.1</w:t>
      </w:r>
      <w:r w:rsidR="00F82EEA">
        <w:rPr>
          <w:rFonts w:ascii="Calibri" w:hAnsi="Calibri"/>
          <w:sz w:val="22"/>
          <w:szCs w:val="22"/>
          <w:lang w:eastAsia="pl-PL"/>
        </w:rPr>
        <w:t xml:space="preserve"> </w:t>
      </w:r>
      <w:r w:rsidR="00F82EEA" w:rsidRPr="00F82EEA">
        <w:rPr>
          <w:rFonts w:ascii="Calibri" w:hAnsi="Calibri"/>
          <w:sz w:val="22"/>
          <w:szCs w:val="22"/>
          <w:lang w:eastAsia="pl-PL"/>
        </w:rPr>
        <w:t>Umowy</w:t>
      </w:r>
      <w:r w:rsidRPr="003C382F">
        <w:rPr>
          <w:rFonts w:ascii="Calibri" w:hAnsi="Calibri"/>
          <w:sz w:val="22"/>
          <w:szCs w:val="22"/>
          <w:lang w:eastAsia="pl-PL"/>
        </w:rPr>
        <w:t>.</w:t>
      </w:r>
    </w:p>
    <w:p w14:paraId="796F8B3E" w14:textId="7C94B4DF" w:rsidR="003C382F" w:rsidRPr="003C382F" w:rsidRDefault="003C382F" w:rsidP="006A3405">
      <w:pPr>
        <w:numPr>
          <w:ilvl w:val="0"/>
          <w:numId w:val="21"/>
        </w:numPr>
        <w:tabs>
          <w:tab w:val="left" w:pos="426"/>
        </w:tabs>
        <w:suppressAutoHyphens w:val="0"/>
        <w:ind w:left="426" w:hanging="426"/>
        <w:jc w:val="both"/>
        <w:rPr>
          <w:rFonts w:ascii="Calibri" w:hAnsi="Calibri"/>
          <w:sz w:val="22"/>
          <w:szCs w:val="22"/>
          <w:lang w:eastAsia="pl-PL"/>
        </w:rPr>
      </w:pPr>
      <w:r w:rsidRPr="003C382F">
        <w:rPr>
          <w:rFonts w:ascii="Calibri" w:hAnsi="Calibri"/>
          <w:sz w:val="22"/>
          <w:szCs w:val="22"/>
          <w:lang w:eastAsia="pl-PL"/>
        </w:rPr>
        <w:t xml:space="preserve">W przypadku zwłoki w dostawie, Wykonawca zapłaci Zamawiającemu karę </w:t>
      </w:r>
      <w:r w:rsidR="0021431A" w:rsidRPr="0021431A">
        <w:rPr>
          <w:rFonts w:ascii="Calibri" w:hAnsi="Calibri"/>
          <w:sz w:val="22"/>
          <w:szCs w:val="22"/>
          <w:lang w:eastAsia="pl-PL"/>
        </w:rPr>
        <w:t xml:space="preserve">umowną </w:t>
      </w:r>
      <w:r w:rsidRPr="003C382F">
        <w:rPr>
          <w:rFonts w:ascii="Calibri" w:hAnsi="Calibri"/>
          <w:sz w:val="22"/>
          <w:szCs w:val="22"/>
          <w:lang w:eastAsia="pl-PL"/>
        </w:rPr>
        <w:t xml:space="preserve">w wysokości 1% </w:t>
      </w:r>
      <w:r w:rsidR="004B336F" w:rsidRPr="00C405E8">
        <w:rPr>
          <w:rFonts w:ascii="Calibri" w:hAnsi="Calibri"/>
          <w:sz w:val="22"/>
          <w:szCs w:val="22"/>
          <w:lang w:eastAsia="pl-PL"/>
        </w:rPr>
        <w:t>wynagrodzenia brutto określonego w § 5 ust.1</w:t>
      </w:r>
      <w:r w:rsidR="00F82EEA" w:rsidRPr="00F82EEA">
        <w:rPr>
          <w:rFonts w:ascii="Calibri" w:hAnsi="Calibri"/>
          <w:sz w:val="22"/>
          <w:szCs w:val="22"/>
          <w:lang w:eastAsia="pl-PL"/>
        </w:rPr>
        <w:t xml:space="preserve"> Umowy</w:t>
      </w:r>
      <w:r w:rsidRPr="00C405E8">
        <w:rPr>
          <w:rFonts w:ascii="Calibri" w:hAnsi="Calibri"/>
          <w:sz w:val="22"/>
          <w:szCs w:val="22"/>
          <w:lang w:eastAsia="pl-PL"/>
        </w:rPr>
        <w:t>, za każdy dzień zwłoki po przekroczeniu terminu dostawy</w:t>
      </w:r>
      <w:r w:rsidR="00BA51D2">
        <w:rPr>
          <w:rFonts w:ascii="Calibri" w:hAnsi="Calibri"/>
          <w:sz w:val="22"/>
          <w:szCs w:val="22"/>
          <w:lang w:eastAsia="pl-PL"/>
        </w:rPr>
        <w:t>,</w:t>
      </w:r>
      <w:r w:rsidR="00C405E8" w:rsidRPr="00C405E8">
        <w:rPr>
          <w:rFonts w:ascii="Calibri" w:hAnsi="Calibri"/>
          <w:sz w:val="22"/>
          <w:szCs w:val="22"/>
          <w:lang w:eastAsia="pl-PL"/>
        </w:rPr>
        <w:t xml:space="preserve"> </w:t>
      </w:r>
      <w:r w:rsidR="004B336F" w:rsidRPr="00C405E8">
        <w:rPr>
          <w:rFonts w:ascii="Calibri" w:hAnsi="Calibri"/>
          <w:sz w:val="22"/>
          <w:szCs w:val="22"/>
          <w:lang w:eastAsia="pl-PL"/>
        </w:rPr>
        <w:t xml:space="preserve">o którym mowa w </w:t>
      </w:r>
      <w:r w:rsidRPr="00C405E8">
        <w:rPr>
          <w:rFonts w:ascii="Calibri" w:hAnsi="Calibri"/>
          <w:sz w:val="22"/>
          <w:szCs w:val="22"/>
          <w:lang w:eastAsia="pl-PL"/>
        </w:rPr>
        <w:t xml:space="preserve">§ 2 ust. 1 </w:t>
      </w:r>
      <w:r w:rsidR="008C103F" w:rsidRPr="00C405E8">
        <w:rPr>
          <w:rFonts w:ascii="Calibri" w:hAnsi="Calibri"/>
          <w:sz w:val="22"/>
          <w:szCs w:val="22"/>
          <w:lang w:eastAsia="pl-PL"/>
        </w:rPr>
        <w:t>U</w:t>
      </w:r>
      <w:r w:rsidRPr="00C405E8">
        <w:rPr>
          <w:rFonts w:ascii="Calibri" w:hAnsi="Calibri"/>
          <w:sz w:val="22"/>
          <w:szCs w:val="22"/>
          <w:lang w:eastAsia="pl-PL"/>
        </w:rPr>
        <w:t>mowy</w:t>
      </w:r>
      <w:r w:rsidRPr="003C382F">
        <w:rPr>
          <w:rFonts w:ascii="Calibri" w:hAnsi="Calibri"/>
          <w:sz w:val="22"/>
          <w:szCs w:val="22"/>
          <w:lang w:eastAsia="pl-PL"/>
        </w:rPr>
        <w:t>.</w:t>
      </w:r>
    </w:p>
    <w:p w14:paraId="473DCD66" w14:textId="3B34249B" w:rsidR="003C382F" w:rsidRPr="003C382F" w:rsidRDefault="003C382F" w:rsidP="006A3405">
      <w:pPr>
        <w:numPr>
          <w:ilvl w:val="0"/>
          <w:numId w:val="21"/>
        </w:numPr>
        <w:tabs>
          <w:tab w:val="left" w:pos="426"/>
        </w:tabs>
        <w:suppressAutoHyphens w:val="0"/>
        <w:ind w:left="426" w:hanging="426"/>
        <w:jc w:val="both"/>
        <w:rPr>
          <w:rFonts w:ascii="Calibri" w:hAnsi="Calibri"/>
          <w:sz w:val="22"/>
          <w:szCs w:val="22"/>
          <w:lang w:eastAsia="pl-PL"/>
        </w:rPr>
      </w:pPr>
      <w:r w:rsidRPr="003C382F">
        <w:rPr>
          <w:rFonts w:ascii="Calibri" w:hAnsi="Calibri"/>
          <w:sz w:val="22"/>
          <w:szCs w:val="22"/>
          <w:lang w:eastAsia="pl-PL"/>
        </w:rPr>
        <w:t xml:space="preserve">Za niedotrzymanie przez Wykonawcę terminu </w:t>
      </w:r>
      <w:r w:rsidRPr="00C405E8">
        <w:rPr>
          <w:rFonts w:ascii="Calibri" w:hAnsi="Calibri"/>
          <w:sz w:val="22"/>
          <w:szCs w:val="22"/>
          <w:lang w:eastAsia="pl-PL"/>
        </w:rPr>
        <w:t>wymiany przedmiotu</w:t>
      </w:r>
      <w:r w:rsidR="00C405E8" w:rsidRPr="00C405E8">
        <w:rPr>
          <w:rFonts w:ascii="Calibri" w:hAnsi="Calibri"/>
          <w:sz w:val="22"/>
          <w:szCs w:val="22"/>
          <w:lang w:eastAsia="pl-PL"/>
        </w:rPr>
        <w:t xml:space="preserve"> </w:t>
      </w:r>
      <w:r w:rsidR="004B336F" w:rsidRPr="00C405E8">
        <w:rPr>
          <w:rFonts w:ascii="Calibri" w:hAnsi="Calibri"/>
          <w:sz w:val="22"/>
          <w:szCs w:val="22"/>
          <w:lang w:eastAsia="pl-PL"/>
        </w:rPr>
        <w:t>Umowy</w:t>
      </w:r>
      <w:r w:rsidRPr="00C405E8">
        <w:rPr>
          <w:rFonts w:ascii="Calibri" w:hAnsi="Calibri"/>
          <w:sz w:val="22"/>
          <w:szCs w:val="22"/>
          <w:lang w:eastAsia="pl-PL"/>
        </w:rPr>
        <w:t xml:space="preserve"> na wolny od wad </w:t>
      </w:r>
      <w:r w:rsidR="004B336F" w:rsidRPr="00C405E8">
        <w:rPr>
          <w:rFonts w:ascii="Calibri" w:hAnsi="Calibri"/>
          <w:sz w:val="22"/>
          <w:szCs w:val="22"/>
          <w:lang w:eastAsia="pl-PL"/>
        </w:rPr>
        <w:t xml:space="preserve">Wykonawca zapłaci Zamawiającemu karę umowną w wysokości 0,2% wynagrodzenia brutto określonego w § 5 ust.1 </w:t>
      </w:r>
      <w:r w:rsidR="00F82EEA" w:rsidRPr="00F82EEA">
        <w:rPr>
          <w:rFonts w:ascii="Calibri" w:hAnsi="Calibri"/>
          <w:sz w:val="22"/>
          <w:szCs w:val="22"/>
          <w:lang w:eastAsia="pl-PL"/>
        </w:rPr>
        <w:t xml:space="preserve">Umowy </w:t>
      </w:r>
      <w:r w:rsidRPr="00C405E8">
        <w:rPr>
          <w:rFonts w:ascii="Calibri" w:hAnsi="Calibri"/>
          <w:sz w:val="22"/>
          <w:szCs w:val="22"/>
          <w:lang w:eastAsia="pl-PL"/>
        </w:rPr>
        <w:t>za każdy dzień zwłoki.</w:t>
      </w:r>
    </w:p>
    <w:p w14:paraId="28FD8FE8" w14:textId="29D9E449" w:rsidR="003C382F" w:rsidRPr="003C382F" w:rsidRDefault="003C382F" w:rsidP="006A3405">
      <w:pPr>
        <w:numPr>
          <w:ilvl w:val="0"/>
          <w:numId w:val="21"/>
        </w:numPr>
        <w:tabs>
          <w:tab w:val="left" w:pos="426"/>
        </w:tabs>
        <w:suppressAutoHyphens w:val="0"/>
        <w:ind w:left="426" w:hanging="426"/>
        <w:jc w:val="both"/>
        <w:rPr>
          <w:rFonts w:ascii="Calibri" w:hAnsi="Calibri"/>
          <w:sz w:val="22"/>
          <w:szCs w:val="22"/>
          <w:lang w:eastAsia="pl-PL"/>
        </w:rPr>
      </w:pPr>
      <w:r w:rsidRPr="003C382F">
        <w:rPr>
          <w:rFonts w:ascii="Calibri" w:hAnsi="Calibri"/>
          <w:sz w:val="22"/>
          <w:szCs w:val="22"/>
        </w:rPr>
        <w:t xml:space="preserve">W przypadku odstąpienia od </w:t>
      </w:r>
      <w:r w:rsidR="008C103F">
        <w:rPr>
          <w:rFonts w:ascii="Calibri" w:hAnsi="Calibri"/>
          <w:sz w:val="22"/>
          <w:szCs w:val="22"/>
        </w:rPr>
        <w:t>U</w:t>
      </w:r>
      <w:r w:rsidRPr="003C382F">
        <w:rPr>
          <w:rFonts w:ascii="Calibri" w:hAnsi="Calibri"/>
          <w:sz w:val="22"/>
          <w:szCs w:val="22"/>
        </w:rPr>
        <w:t xml:space="preserve">mowy/rozwiązania </w:t>
      </w:r>
      <w:r w:rsidR="008C103F">
        <w:rPr>
          <w:rFonts w:ascii="Calibri" w:hAnsi="Calibri"/>
          <w:sz w:val="22"/>
          <w:szCs w:val="22"/>
        </w:rPr>
        <w:t>U</w:t>
      </w:r>
      <w:r w:rsidRPr="003C382F">
        <w:rPr>
          <w:rFonts w:ascii="Calibri" w:hAnsi="Calibri"/>
          <w:sz w:val="22"/>
          <w:szCs w:val="22"/>
        </w:rPr>
        <w:t xml:space="preserve">mowy przez Wykonawcę z nieuzasadnionych </w:t>
      </w:r>
      <w:r w:rsidRPr="00C405E8">
        <w:rPr>
          <w:rFonts w:ascii="Calibri" w:hAnsi="Calibri"/>
          <w:sz w:val="22"/>
          <w:szCs w:val="22"/>
        </w:rPr>
        <w:t xml:space="preserve">przyczyn leżących po stronie Wykonawcy, zapłaci on Zamawiającemu karę </w:t>
      </w:r>
      <w:r w:rsidR="0021431A">
        <w:rPr>
          <w:rFonts w:ascii="Calibri" w:hAnsi="Calibri"/>
          <w:sz w:val="22"/>
          <w:szCs w:val="22"/>
        </w:rPr>
        <w:t>u</w:t>
      </w:r>
      <w:r w:rsidRPr="00C405E8">
        <w:rPr>
          <w:rFonts w:ascii="Calibri" w:hAnsi="Calibri"/>
          <w:sz w:val="22"/>
          <w:szCs w:val="22"/>
        </w:rPr>
        <w:t xml:space="preserve">mowną w wysokości 10% </w:t>
      </w:r>
      <w:r w:rsidR="004B336F" w:rsidRPr="00C405E8">
        <w:rPr>
          <w:rFonts w:ascii="Calibri" w:hAnsi="Calibri"/>
          <w:sz w:val="22"/>
          <w:szCs w:val="22"/>
        </w:rPr>
        <w:t xml:space="preserve">wynagrodzenia brutto określonego w </w:t>
      </w:r>
      <w:r w:rsidRPr="00C405E8">
        <w:rPr>
          <w:rFonts w:ascii="Calibri" w:hAnsi="Calibri"/>
          <w:sz w:val="22"/>
          <w:szCs w:val="22"/>
        </w:rPr>
        <w:t>§5 ust</w:t>
      </w:r>
      <w:r w:rsidRPr="003C382F">
        <w:rPr>
          <w:rFonts w:ascii="Calibri" w:hAnsi="Calibri"/>
          <w:sz w:val="22"/>
          <w:szCs w:val="22"/>
        </w:rPr>
        <w:t xml:space="preserve">. 1 </w:t>
      </w:r>
      <w:r w:rsidR="008C103F">
        <w:rPr>
          <w:rFonts w:ascii="Calibri" w:hAnsi="Calibri"/>
          <w:sz w:val="22"/>
          <w:szCs w:val="22"/>
        </w:rPr>
        <w:t>U</w:t>
      </w:r>
      <w:r w:rsidRPr="003C382F">
        <w:rPr>
          <w:rFonts w:ascii="Calibri" w:hAnsi="Calibri"/>
          <w:sz w:val="22"/>
          <w:szCs w:val="22"/>
        </w:rPr>
        <w:t>mowy.</w:t>
      </w:r>
    </w:p>
    <w:p w14:paraId="2286868F" w14:textId="4348EDE2" w:rsidR="003C382F" w:rsidRPr="003C382F" w:rsidRDefault="003C382F" w:rsidP="006A3405">
      <w:pPr>
        <w:numPr>
          <w:ilvl w:val="0"/>
          <w:numId w:val="21"/>
        </w:numPr>
        <w:tabs>
          <w:tab w:val="left" w:pos="426"/>
        </w:tabs>
        <w:suppressAutoHyphens w:val="0"/>
        <w:ind w:left="426" w:hanging="426"/>
        <w:jc w:val="both"/>
        <w:rPr>
          <w:rFonts w:ascii="Calibri" w:hAnsi="Calibri"/>
          <w:sz w:val="22"/>
          <w:szCs w:val="22"/>
          <w:lang w:eastAsia="pl-PL"/>
        </w:rPr>
      </w:pPr>
      <w:r w:rsidRPr="003C382F">
        <w:rPr>
          <w:rFonts w:ascii="Calibri" w:hAnsi="Calibri" w:cs="Calibri"/>
          <w:sz w:val="22"/>
          <w:szCs w:val="22"/>
        </w:rPr>
        <w:t xml:space="preserve">Kara </w:t>
      </w:r>
      <w:r w:rsidR="008C103F">
        <w:rPr>
          <w:rFonts w:ascii="Calibri" w:hAnsi="Calibri" w:cs="Calibri"/>
          <w:sz w:val="22"/>
          <w:szCs w:val="22"/>
        </w:rPr>
        <w:t>u</w:t>
      </w:r>
      <w:r w:rsidRPr="003C382F">
        <w:rPr>
          <w:rFonts w:ascii="Calibri" w:hAnsi="Calibri" w:cs="Calibri"/>
          <w:sz w:val="22"/>
          <w:szCs w:val="22"/>
        </w:rPr>
        <w:t xml:space="preserve">mowna zostanie zapłacona przez Stronę, która naruszyła postanowienia umowne, </w:t>
      </w:r>
      <w:r w:rsidRPr="003C382F">
        <w:rPr>
          <w:rFonts w:ascii="Calibri" w:hAnsi="Calibri" w:cs="Calibri"/>
          <w:sz w:val="22"/>
          <w:szCs w:val="22"/>
        </w:rPr>
        <w:br/>
        <w:t>w terminie 14 dni od daty wystąpienia przez drugą Stronę z żądaniem zapłaty.</w:t>
      </w:r>
      <w:r w:rsidRPr="003C382F">
        <w:rPr>
          <w:rFonts w:ascii="Calibri" w:hAnsi="Calibri"/>
          <w:bCs/>
          <w:spacing w:val="4"/>
          <w:sz w:val="22"/>
          <w:szCs w:val="22"/>
        </w:rPr>
        <w:t xml:space="preserve"> </w:t>
      </w:r>
      <w:r w:rsidRPr="003C382F">
        <w:rPr>
          <w:rFonts w:ascii="Calibri" w:hAnsi="Calibri"/>
          <w:spacing w:val="-7"/>
          <w:sz w:val="22"/>
          <w:szCs w:val="22"/>
        </w:rPr>
        <w:t xml:space="preserve">Zamawiający jest upoważniony do potrącenia należnych kar umownych z wynagrodzenia Wykonawcy np. w postaci noty obciążeniowej na co Wykonawca wyraża zgodę. </w:t>
      </w:r>
    </w:p>
    <w:p w14:paraId="1DE4D62C" w14:textId="6FEBD4AE" w:rsidR="003C382F" w:rsidRPr="003C382F" w:rsidRDefault="003C382F" w:rsidP="006A3405">
      <w:pPr>
        <w:numPr>
          <w:ilvl w:val="0"/>
          <w:numId w:val="21"/>
        </w:numPr>
        <w:tabs>
          <w:tab w:val="left" w:pos="426"/>
        </w:tabs>
        <w:suppressAutoHyphens w:val="0"/>
        <w:ind w:left="426" w:hanging="426"/>
        <w:jc w:val="both"/>
        <w:rPr>
          <w:rFonts w:ascii="Calibri" w:hAnsi="Calibri"/>
          <w:sz w:val="22"/>
          <w:szCs w:val="22"/>
          <w:lang w:eastAsia="pl-PL"/>
        </w:rPr>
      </w:pPr>
      <w:r w:rsidRPr="003C382F">
        <w:rPr>
          <w:rFonts w:ascii="Calibri" w:hAnsi="Calibri" w:cs="Calibri"/>
          <w:sz w:val="22"/>
          <w:szCs w:val="22"/>
        </w:rPr>
        <w:t>Łączna wy</w:t>
      </w:r>
      <w:r w:rsidRPr="00C405E8">
        <w:rPr>
          <w:rFonts w:ascii="Calibri" w:hAnsi="Calibri" w:cs="Calibri"/>
          <w:sz w:val="22"/>
          <w:szCs w:val="22"/>
        </w:rPr>
        <w:t xml:space="preserve">sokość kar umownych nie przekroczy 20% wartości </w:t>
      </w:r>
      <w:r w:rsidR="004B336F" w:rsidRPr="00C405E8">
        <w:rPr>
          <w:rFonts w:ascii="Calibri" w:hAnsi="Calibri" w:cs="Calibri"/>
          <w:sz w:val="22"/>
          <w:szCs w:val="22"/>
        </w:rPr>
        <w:t>wynagrodzenia brutto określonego w § 5 ust.</w:t>
      </w:r>
      <w:r w:rsidR="00BA51D2">
        <w:rPr>
          <w:rFonts w:ascii="Calibri" w:hAnsi="Calibri" w:cs="Calibri"/>
          <w:sz w:val="22"/>
          <w:szCs w:val="22"/>
        </w:rPr>
        <w:t xml:space="preserve"> </w:t>
      </w:r>
      <w:r w:rsidR="004B336F" w:rsidRPr="00C405E8">
        <w:rPr>
          <w:rFonts w:ascii="Calibri" w:hAnsi="Calibri" w:cs="Calibri"/>
          <w:sz w:val="22"/>
          <w:szCs w:val="22"/>
        </w:rPr>
        <w:t>1</w:t>
      </w:r>
      <w:r w:rsidR="00F82EEA" w:rsidRPr="00F82EEA">
        <w:rPr>
          <w:rFonts w:ascii="Calibri" w:hAnsi="Calibri"/>
          <w:sz w:val="22"/>
          <w:szCs w:val="22"/>
          <w:lang w:eastAsia="pl-PL"/>
        </w:rPr>
        <w:t xml:space="preserve"> </w:t>
      </w:r>
      <w:r w:rsidR="00F82EEA" w:rsidRPr="00F82EEA">
        <w:rPr>
          <w:rFonts w:ascii="Calibri" w:hAnsi="Calibri" w:cs="Calibri"/>
          <w:sz w:val="22"/>
          <w:szCs w:val="22"/>
        </w:rPr>
        <w:t>Umowy</w:t>
      </w:r>
      <w:r w:rsidRPr="00C405E8">
        <w:rPr>
          <w:rFonts w:ascii="Calibri" w:hAnsi="Calibri" w:cs="Calibri"/>
          <w:sz w:val="22"/>
          <w:szCs w:val="22"/>
        </w:rPr>
        <w:t>.</w:t>
      </w:r>
    </w:p>
    <w:p w14:paraId="6EF90EA1" w14:textId="210CCC87" w:rsidR="003C382F" w:rsidRPr="003C382F" w:rsidRDefault="003C382F" w:rsidP="006A3405">
      <w:pPr>
        <w:numPr>
          <w:ilvl w:val="0"/>
          <w:numId w:val="21"/>
        </w:numPr>
        <w:tabs>
          <w:tab w:val="left" w:pos="426"/>
        </w:tabs>
        <w:suppressAutoHyphens w:val="0"/>
        <w:ind w:left="426" w:hanging="426"/>
        <w:jc w:val="both"/>
        <w:rPr>
          <w:rFonts w:ascii="Calibri" w:hAnsi="Calibri"/>
          <w:sz w:val="22"/>
          <w:szCs w:val="22"/>
          <w:lang w:eastAsia="pl-PL"/>
        </w:rPr>
      </w:pPr>
      <w:r w:rsidRPr="003C382F">
        <w:rPr>
          <w:rFonts w:ascii="Calibri" w:hAnsi="Calibri"/>
          <w:sz w:val="22"/>
          <w:szCs w:val="22"/>
          <w:lang w:eastAsia="pl-PL"/>
        </w:rPr>
        <w:t>Każda ze</w:t>
      </w:r>
      <w:r w:rsidRPr="00C405E8">
        <w:rPr>
          <w:rFonts w:ascii="Calibri" w:hAnsi="Calibri"/>
          <w:sz w:val="22"/>
          <w:szCs w:val="22"/>
          <w:lang w:eastAsia="pl-PL"/>
        </w:rPr>
        <w:t xml:space="preserve"> </w:t>
      </w:r>
      <w:r w:rsidR="004B336F" w:rsidRPr="00C405E8">
        <w:rPr>
          <w:rFonts w:ascii="Calibri" w:hAnsi="Calibri"/>
          <w:sz w:val="22"/>
          <w:szCs w:val="22"/>
          <w:lang w:eastAsia="pl-PL"/>
        </w:rPr>
        <w:t>S</w:t>
      </w:r>
      <w:r w:rsidRPr="00C405E8">
        <w:rPr>
          <w:rFonts w:ascii="Calibri" w:hAnsi="Calibri"/>
          <w:sz w:val="22"/>
          <w:szCs w:val="22"/>
          <w:lang w:eastAsia="pl-PL"/>
        </w:rPr>
        <w:t xml:space="preserve">tron </w:t>
      </w:r>
      <w:r w:rsidRPr="003C382F">
        <w:rPr>
          <w:rFonts w:ascii="Calibri" w:hAnsi="Calibri"/>
          <w:sz w:val="22"/>
          <w:szCs w:val="22"/>
          <w:lang w:eastAsia="pl-PL"/>
        </w:rPr>
        <w:t xml:space="preserve">może dochodzić na zasadach ogólnych </w:t>
      </w:r>
      <w:r w:rsidR="00EA2C94">
        <w:rPr>
          <w:rFonts w:ascii="Calibri" w:hAnsi="Calibri"/>
          <w:sz w:val="22"/>
          <w:szCs w:val="22"/>
          <w:lang w:eastAsia="pl-PL"/>
        </w:rPr>
        <w:t xml:space="preserve">określonych w Kodeksie Cywilnym </w:t>
      </w:r>
      <w:r w:rsidRPr="003C382F">
        <w:rPr>
          <w:rFonts w:ascii="Calibri" w:hAnsi="Calibri"/>
          <w:sz w:val="22"/>
          <w:szCs w:val="22"/>
          <w:lang w:eastAsia="pl-PL"/>
        </w:rPr>
        <w:t xml:space="preserve">odszkodowania z tytułu niewykonania lub nienależytego wykonania </w:t>
      </w:r>
      <w:r w:rsidR="008C103F">
        <w:rPr>
          <w:rFonts w:ascii="Calibri" w:hAnsi="Calibri"/>
          <w:sz w:val="22"/>
          <w:szCs w:val="22"/>
          <w:lang w:eastAsia="pl-PL"/>
        </w:rPr>
        <w:t>U</w:t>
      </w:r>
      <w:r w:rsidRPr="003C382F">
        <w:rPr>
          <w:rFonts w:ascii="Calibri" w:hAnsi="Calibri"/>
          <w:sz w:val="22"/>
          <w:szCs w:val="22"/>
          <w:lang w:eastAsia="pl-PL"/>
        </w:rPr>
        <w:t>mowy</w:t>
      </w:r>
      <w:r w:rsidR="00EA2C94">
        <w:rPr>
          <w:rFonts w:ascii="Calibri" w:hAnsi="Calibri"/>
          <w:sz w:val="22"/>
          <w:szCs w:val="22"/>
          <w:lang w:eastAsia="pl-PL"/>
        </w:rPr>
        <w:t xml:space="preserve"> – jeśli szkoda poniesiona przez Stronę przewyższa wysokość naliczonych kar </w:t>
      </w:r>
      <w:r w:rsidR="00482C0E">
        <w:rPr>
          <w:rFonts w:ascii="Calibri" w:hAnsi="Calibri"/>
          <w:sz w:val="22"/>
          <w:szCs w:val="22"/>
          <w:lang w:eastAsia="pl-PL"/>
        </w:rPr>
        <w:t>umownych</w:t>
      </w:r>
      <w:r w:rsidR="00EA2C94">
        <w:rPr>
          <w:rFonts w:ascii="Calibri" w:hAnsi="Calibri"/>
          <w:sz w:val="22"/>
          <w:szCs w:val="22"/>
          <w:lang w:eastAsia="pl-PL"/>
        </w:rPr>
        <w:t>.</w:t>
      </w:r>
    </w:p>
    <w:p w14:paraId="422B80E6" w14:textId="77777777" w:rsidR="00856E5F" w:rsidRDefault="00856E5F" w:rsidP="00933FE3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58E58FB2" w14:textId="0F260F74" w:rsidR="00933FE3" w:rsidRDefault="00933FE3" w:rsidP="00933FE3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§ </w:t>
      </w:r>
      <w:r w:rsidR="00AD2280">
        <w:rPr>
          <w:rFonts w:ascii="Calibri" w:hAnsi="Calibri" w:cs="Calibri"/>
          <w:b/>
          <w:bCs/>
          <w:sz w:val="22"/>
          <w:szCs w:val="22"/>
        </w:rPr>
        <w:t>8</w:t>
      </w:r>
    </w:p>
    <w:p w14:paraId="54778BEC" w14:textId="77777777" w:rsidR="00C35B1B" w:rsidRDefault="00C35B1B" w:rsidP="00933FE3">
      <w:pPr>
        <w:jc w:val="center"/>
      </w:pPr>
    </w:p>
    <w:p w14:paraId="4C9E56D2" w14:textId="3E7A8EC3" w:rsidR="00AB15C5" w:rsidRPr="00AB15C5" w:rsidRDefault="00AB15C5" w:rsidP="00AB15C5">
      <w:pPr>
        <w:numPr>
          <w:ilvl w:val="0"/>
          <w:numId w:val="31"/>
        </w:numPr>
        <w:suppressAutoHyphens w:val="0"/>
        <w:ind w:left="426" w:hanging="426"/>
        <w:jc w:val="both"/>
      </w:pPr>
      <w:r w:rsidRPr="00AB15C5">
        <w:rPr>
          <w:rFonts w:ascii="Calibri" w:eastAsia="Calibri" w:hAnsi="Calibri" w:cs="Calibri"/>
          <w:sz w:val="22"/>
          <w:szCs w:val="22"/>
          <w:lang w:eastAsia="en-US"/>
        </w:rPr>
        <w:t xml:space="preserve">Strony oraz osoby przez nie zatrudnione do realizacji </w:t>
      </w:r>
      <w:r w:rsidR="0021431A">
        <w:rPr>
          <w:rFonts w:ascii="Calibri" w:eastAsia="Calibri" w:hAnsi="Calibri" w:cs="Calibri"/>
          <w:sz w:val="22"/>
          <w:szCs w:val="22"/>
          <w:lang w:eastAsia="en-US"/>
        </w:rPr>
        <w:t>U</w:t>
      </w:r>
      <w:r w:rsidRPr="00AB15C5">
        <w:rPr>
          <w:rFonts w:ascii="Calibri" w:eastAsia="Calibri" w:hAnsi="Calibri" w:cs="Calibri"/>
          <w:sz w:val="22"/>
          <w:szCs w:val="22"/>
          <w:lang w:eastAsia="en-US"/>
        </w:rPr>
        <w:t xml:space="preserve">mowy zobowiązują się do zachowania bezstronności i obiektywizmu poprzez równe traktowanie klientów z zastosowaniem takich samych procedur, bez faworyzowania lub dyskryminowania, nieuleganie naciskom komercyjnym, finansowym lub innym, naruszającym bezstronność, natychmiastowe zgłaszanie zidentyfikowanego ryzyka dla bezstronności do bezpośredniego przełożonego oraz do zachowania </w:t>
      </w:r>
      <w:r w:rsidRPr="00AB15C5">
        <w:rPr>
          <w:rFonts w:ascii="Calibri" w:eastAsia="Calibri" w:hAnsi="Calibri" w:cs="Calibri"/>
          <w:sz w:val="22"/>
          <w:szCs w:val="22"/>
          <w:lang w:eastAsia="en-US"/>
        </w:rPr>
        <w:br/>
        <w:t xml:space="preserve">w tajemnicy i nieujawniania osobom trzecim, wszelkich informacji uzyskanych w trakcie prowadzonych rozmów oraz w związku z wykonywaniem obowiązków wynikających z </w:t>
      </w:r>
      <w:r w:rsidR="0021431A">
        <w:rPr>
          <w:rFonts w:ascii="Calibri" w:eastAsia="Calibri" w:hAnsi="Calibri" w:cs="Calibri"/>
          <w:sz w:val="22"/>
          <w:szCs w:val="22"/>
          <w:lang w:eastAsia="en-US"/>
        </w:rPr>
        <w:t>U</w:t>
      </w:r>
      <w:r w:rsidRPr="00AB15C5">
        <w:rPr>
          <w:rFonts w:ascii="Calibri" w:eastAsia="Calibri" w:hAnsi="Calibri" w:cs="Calibri"/>
          <w:sz w:val="22"/>
          <w:szCs w:val="22"/>
          <w:lang w:eastAsia="en-US"/>
        </w:rPr>
        <w:t>mowy, które powzięły w związku z realizacją Umowy, których ujawnienie mogłoby narazić drug</w:t>
      </w:r>
      <w:r w:rsidR="00426A37">
        <w:rPr>
          <w:rFonts w:ascii="Calibri" w:eastAsia="Calibri" w:hAnsi="Calibri" w:cs="Calibri"/>
          <w:sz w:val="22"/>
          <w:szCs w:val="22"/>
          <w:lang w:eastAsia="en-US"/>
        </w:rPr>
        <w:t>ą</w:t>
      </w:r>
      <w:r w:rsidRPr="00AB15C5">
        <w:rPr>
          <w:rFonts w:ascii="Calibri" w:eastAsia="Calibri" w:hAnsi="Calibri" w:cs="Calibri"/>
          <w:sz w:val="22"/>
          <w:szCs w:val="22"/>
          <w:lang w:eastAsia="en-US"/>
        </w:rPr>
        <w:t xml:space="preserve"> Stronę na szkodę majątkową lub niemajątkową, w szczególności informacji stanowiących tajemnice przedsiębiorstwa w rozumieniu ustawy z dnia 16 kwietnia 1993 r. o zwalczaniu nieuczciwej konkurencji oraz tajemnice przedsiębiorcy w rozumieniu ustawy z dnia 6 września 2001 r. </w:t>
      </w:r>
      <w:r w:rsidRPr="00AB15C5">
        <w:rPr>
          <w:rFonts w:ascii="Calibri" w:eastAsia="Calibri" w:hAnsi="Calibri" w:cs="Calibri"/>
          <w:sz w:val="22"/>
          <w:szCs w:val="22"/>
          <w:lang w:eastAsia="en-US"/>
        </w:rPr>
        <w:br/>
      </w:r>
      <w:r w:rsidRPr="00AB15C5">
        <w:rPr>
          <w:rFonts w:ascii="Calibri" w:eastAsia="Calibri" w:hAnsi="Calibri" w:cs="Calibri"/>
          <w:sz w:val="22"/>
          <w:szCs w:val="22"/>
          <w:lang w:eastAsia="en-US"/>
        </w:rPr>
        <w:lastRenderedPageBreak/>
        <w:t xml:space="preserve">o dostępie do informacji publicznej, przy czym zobowiązanie to zachowuje aktualność także </w:t>
      </w:r>
      <w:r w:rsidRPr="00AB15C5">
        <w:rPr>
          <w:rFonts w:ascii="Calibri" w:eastAsia="Calibri" w:hAnsi="Calibri" w:cs="Calibri"/>
          <w:sz w:val="22"/>
          <w:szCs w:val="22"/>
          <w:lang w:eastAsia="en-US"/>
        </w:rPr>
        <w:br/>
        <w:t xml:space="preserve">w przypadku odstąpienia, lub innej formy rozwiązania Umowy. </w:t>
      </w:r>
    </w:p>
    <w:p w14:paraId="7175930C" w14:textId="75803B04" w:rsidR="00AB15C5" w:rsidRPr="00AB15C5" w:rsidRDefault="00AB15C5" w:rsidP="00AB15C5">
      <w:pPr>
        <w:numPr>
          <w:ilvl w:val="0"/>
          <w:numId w:val="31"/>
        </w:numPr>
        <w:suppressAutoHyphens w:val="0"/>
        <w:ind w:left="426" w:hanging="426"/>
        <w:jc w:val="both"/>
      </w:pPr>
      <w:r w:rsidRPr="00AB15C5">
        <w:rPr>
          <w:rFonts w:ascii="Calibri" w:eastAsia="Calibri" w:hAnsi="Calibri" w:cs="Calibri"/>
          <w:sz w:val="22"/>
          <w:szCs w:val="22"/>
          <w:lang w:eastAsia="en-US"/>
        </w:rPr>
        <w:t xml:space="preserve">Obowiązek określony w ust. 1 powyżej nie dotyczy informacji powszechnie znanych </w:t>
      </w:r>
      <w:r w:rsidR="00953E60">
        <w:rPr>
          <w:rFonts w:ascii="Calibri" w:eastAsia="Calibri" w:hAnsi="Calibri" w:cs="Calibri"/>
          <w:sz w:val="22"/>
          <w:szCs w:val="22"/>
          <w:lang w:eastAsia="en-US"/>
        </w:rPr>
        <w:br/>
      </w:r>
      <w:r w:rsidRPr="00AB15C5">
        <w:rPr>
          <w:rFonts w:ascii="Calibri" w:eastAsia="Calibri" w:hAnsi="Calibri" w:cs="Calibri"/>
          <w:sz w:val="22"/>
          <w:szCs w:val="22"/>
          <w:lang w:eastAsia="en-US"/>
        </w:rPr>
        <w:t xml:space="preserve">lub dostępnych oraz udostępnienia informacji na podstawie bezwzględnie obowiązujących przepisów prawa, a w szczególności na żądanie sądu, prokuratury, organów podatkowych lub organów kontrolnych. </w:t>
      </w:r>
    </w:p>
    <w:p w14:paraId="46972E9E" w14:textId="77777777" w:rsidR="00AB15C5" w:rsidRPr="00AB15C5" w:rsidRDefault="00AB15C5" w:rsidP="00AB15C5">
      <w:pPr>
        <w:numPr>
          <w:ilvl w:val="0"/>
          <w:numId w:val="31"/>
        </w:numPr>
        <w:suppressAutoHyphens w:val="0"/>
        <w:ind w:left="426" w:hanging="426"/>
        <w:jc w:val="both"/>
      </w:pPr>
      <w:r w:rsidRPr="00AB15C5">
        <w:rPr>
          <w:rFonts w:ascii="Calibri" w:eastAsia="Calibri" w:hAnsi="Calibri" w:cs="Calibri"/>
          <w:sz w:val="22"/>
          <w:szCs w:val="22"/>
          <w:lang w:eastAsia="en-US"/>
        </w:rPr>
        <w:t xml:space="preserve">Zobowiązanie do zachowania poufności obejmuje w szczególności wszystkie informacje uzyskane przez Wykonawcę, a związane z wykonaniem Umowy. Ich ujawnienie wymaga uzyskania każdorazowej, uprzedniej pisemnej zgody Zamawiającego. </w:t>
      </w:r>
    </w:p>
    <w:p w14:paraId="30E43599" w14:textId="13008CD7" w:rsidR="00AB15C5" w:rsidRPr="00AB15C5" w:rsidRDefault="00AB15C5" w:rsidP="00AB15C5">
      <w:pPr>
        <w:numPr>
          <w:ilvl w:val="0"/>
          <w:numId w:val="31"/>
        </w:numPr>
        <w:suppressAutoHyphens w:val="0"/>
        <w:ind w:left="426" w:hanging="426"/>
        <w:jc w:val="both"/>
      </w:pPr>
      <w:r w:rsidRPr="00AB15C5">
        <w:rPr>
          <w:rFonts w:ascii="Calibri" w:eastAsia="Calibri" w:hAnsi="Calibri" w:cs="Calibri"/>
          <w:sz w:val="22"/>
          <w:szCs w:val="22"/>
          <w:lang w:eastAsia="en-US"/>
        </w:rPr>
        <w:t xml:space="preserve">Strony zobowiązują się do wykorzystywania informacji, o których mowa w ust. 1 powyżej, wyłącznie w celu należytego wykonania Przedmiotu Umowy. </w:t>
      </w:r>
    </w:p>
    <w:p w14:paraId="6EF0DB6E" w14:textId="77777777" w:rsidR="000E4A2B" w:rsidRPr="000E4A2B" w:rsidRDefault="000E4A2B" w:rsidP="00AB15C5">
      <w:pPr>
        <w:suppressAutoHyphens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76A8A5AB" w14:textId="71DBEBD0" w:rsidR="00933FE3" w:rsidRDefault="00933FE3" w:rsidP="00933FE3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B44C65">
        <w:rPr>
          <w:rFonts w:ascii="Calibri" w:hAnsi="Calibri" w:cs="Calibri"/>
          <w:b/>
          <w:bCs/>
          <w:sz w:val="22"/>
          <w:szCs w:val="22"/>
        </w:rPr>
        <w:t>§</w:t>
      </w:r>
      <w:r w:rsidR="00161615" w:rsidRPr="00B44C65">
        <w:rPr>
          <w:rFonts w:ascii="Calibri" w:hAnsi="Calibri" w:cs="Calibri"/>
          <w:b/>
          <w:bCs/>
          <w:sz w:val="22"/>
          <w:szCs w:val="22"/>
        </w:rPr>
        <w:t xml:space="preserve"> 9</w:t>
      </w:r>
    </w:p>
    <w:p w14:paraId="6CF86F50" w14:textId="77777777" w:rsidR="00C35B1B" w:rsidRPr="00C405E8" w:rsidRDefault="00C35B1B" w:rsidP="00933FE3">
      <w:pPr>
        <w:jc w:val="center"/>
      </w:pPr>
    </w:p>
    <w:p w14:paraId="44357A83" w14:textId="77777777" w:rsidR="00C25B61" w:rsidRPr="00C25B61" w:rsidRDefault="00C25B61" w:rsidP="00C25B61">
      <w:pPr>
        <w:numPr>
          <w:ilvl w:val="0"/>
          <w:numId w:val="33"/>
        </w:numPr>
        <w:tabs>
          <w:tab w:val="left" w:pos="426"/>
          <w:tab w:val="left" w:pos="1815"/>
        </w:tabs>
        <w:suppressAutoHyphens w:val="0"/>
        <w:ind w:left="426" w:hanging="426"/>
        <w:jc w:val="both"/>
      </w:pPr>
      <w:r w:rsidRPr="00C25B61">
        <w:rPr>
          <w:rFonts w:ascii="Calibri" w:hAnsi="Calibri" w:cs="Calibri"/>
          <w:sz w:val="22"/>
          <w:szCs w:val="22"/>
          <w:lang w:eastAsia="ar-SA"/>
        </w:rPr>
        <w:t xml:space="preserve">Zmiana postanowień zawartej Umowy może nastąpić wyłącznie za zgodą obu Stron, wyrażoną </w:t>
      </w:r>
      <w:r w:rsidRPr="00C25B61">
        <w:rPr>
          <w:rFonts w:ascii="Calibri" w:hAnsi="Calibri" w:cs="Calibri"/>
          <w:sz w:val="22"/>
          <w:szCs w:val="22"/>
          <w:lang w:eastAsia="ar-SA"/>
        </w:rPr>
        <w:br/>
        <w:t>w formie pisemnego aneksu – pod rygorem nieważności.</w:t>
      </w:r>
    </w:p>
    <w:p w14:paraId="52A9C32A" w14:textId="77777777" w:rsidR="00C25B61" w:rsidRPr="00C25B61" w:rsidRDefault="00C25B61" w:rsidP="00C25B61">
      <w:pPr>
        <w:numPr>
          <w:ilvl w:val="0"/>
          <w:numId w:val="33"/>
        </w:numPr>
        <w:tabs>
          <w:tab w:val="left" w:pos="426"/>
          <w:tab w:val="left" w:pos="1815"/>
        </w:tabs>
        <w:suppressAutoHyphens w:val="0"/>
        <w:ind w:left="426" w:hanging="426"/>
        <w:jc w:val="both"/>
      </w:pPr>
      <w:r w:rsidRPr="00C25B61">
        <w:rPr>
          <w:rFonts w:ascii="Calibri" w:eastAsia="Calibri" w:hAnsi="Calibri" w:cs="Calibri"/>
          <w:sz w:val="22"/>
          <w:szCs w:val="22"/>
        </w:rPr>
        <w:t xml:space="preserve">Zakres świadczenia Wykonawcy wynikający z Umowy jest tożsamy z jego zobowiązaniem zawartym w ofercie. Z zastrzeżeniem zdania pierwszego </w:t>
      </w:r>
      <w:r w:rsidRPr="00C25B61">
        <w:rPr>
          <w:rFonts w:ascii="Calibri" w:hAnsi="Calibri" w:cs="Calibri"/>
          <w:sz w:val="22"/>
          <w:szCs w:val="22"/>
          <w:lang w:eastAsia="ar-SA"/>
        </w:rPr>
        <w:t>Strony przewidują możliwość zmian postanowień Umowy w następujących przypadkach:</w:t>
      </w:r>
    </w:p>
    <w:p w14:paraId="55B0F859" w14:textId="77777777" w:rsidR="00C25B61" w:rsidRPr="00C25B61" w:rsidRDefault="00C25B61" w:rsidP="00C25B61">
      <w:pPr>
        <w:numPr>
          <w:ilvl w:val="0"/>
          <w:numId w:val="36"/>
        </w:numPr>
        <w:suppressAutoHyphens w:val="0"/>
        <w:ind w:left="851" w:hanging="283"/>
        <w:jc w:val="both"/>
      </w:pPr>
      <w:r w:rsidRPr="00C25B61">
        <w:rPr>
          <w:rFonts w:ascii="Calibri" w:hAnsi="Calibri" w:cs="Cambria"/>
          <w:sz w:val="22"/>
          <w:szCs w:val="22"/>
        </w:rPr>
        <w:t>wystąpienia zmian powszechnie obowiązujących przepisów prawa wprowadzonych w życie po dacie zawarcia Umowy, w zakresie mającym wpływ na realizację przedmiotu Umowy;</w:t>
      </w:r>
    </w:p>
    <w:p w14:paraId="01346339" w14:textId="37A86BE0" w:rsidR="00C25B61" w:rsidRPr="00C25B61" w:rsidRDefault="00C25B61" w:rsidP="00C25B61">
      <w:pPr>
        <w:numPr>
          <w:ilvl w:val="0"/>
          <w:numId w:val="36"/>
        </w:numPr>
        <w:suppressAutoHyphens w:val="0"/>
        <w:ind w:left="851" w:hanging="283"/>
        <w:jc w:val="both"/>
      </w:pPr>
      <w:r w:rsidRPr="00C25B61">
        <w:rPr>
          <w:rFonts w:ascii="Calibri" w:hAnsi="Calibri" w:cs="Cambria"/>
          <w:sz w:val="22"/>
          <w:szCs w:val="22"/>
        </w:rPr>
        <w:t xml:space="preserve">wyniknięcia rozbieżności lub niejasności w rozumieniu pojęć użytych w </w:t>
      </w:r>
      <w:r w:rsidR="0021431A">
        <w:rPr>
          <w:rFonts w:ascii="Calibri" w:hAnsi="Calibri" w:cs="Cambria"/>
          <w:sz w:val="22"/>
          <w:szCs w:val="22"/>
        </w:rPr>
        <w:t>U</w:t>
      </w:r>
      <w:r w:rsidRPr="00C25B61">
        <w:rPr>
          <w:rFonts w:ascii="Calibri" w:hAnsi="Calibri" w:cs="Cambria"/>
          <w:sz w:val="22"/>
          <w:szCs w:val="22"/>
        </w:rPr>
        <w:t xml:space="preserve">mowie, których </w:t>
      </w:r>
      <w:r w:rsidR="00953E60">
        <w:rPr>
          <w:rFonts w:ascii="Calibri" w:hAnsi="Calibri" w:cs="Cambria"/>
          <w:sz w:val="22"/>
          <w:szCs w:val="22"/>
        </w:rPr>
        <w:br/>
      </w:r>
      <w:r w:rsidRPr="00C25B61">
        <w:rPr>
          <w:rFonts w:ascii="Calibri" w:hAnsi="Calibri" w:cs="Cambria"/>
          <w:sz w:val="22"/>
          <w:szCs w:val="22"/>
        </w:rPr>
        <w:t xml:space="preserve">nie można usunąć w inny sposób, a zmiana będzie umożliwiać usunięcie rozbieżności </w:t>
      </w:r>
      <w:r w:rsidRPr="00C25B61">
        <w:rPr>
          <w:rFonts w:ascii="Calibri" w:hAnsi="Calibri" w:cs="Cambria"/>
          <w:sz w:val="22"/>
          <w:szCs w:val="22"/>
        </w:rPr>
        <w:br/>
        <w:t xml:space="preserve">i doprecyzowanie Umowy w celu jednoznacznej interpretacji jej zapisów przez Strony </w:t>
      </w:r>
      <w:r w:rsidR="00953E60">
        <w:rPr>
          <w:rFonts w:ascii="Calibri" w:hAnsi="Calibri" w:cs="Cambria"/>
          <w:sz w:val="22"/>
          <w:szCs w:val="22"/>
        </w:rPr>
        <w:br/>
      </w:r>
      <w:r w:rsidRPr="00C25B61">
        <w:rPr>
          <w:rFonts w:ascii="Calibri" w:hAnsi="Calibri" w:cs="Cambria"/>
          <w:sz w:val="22"/>
          <w:szCs w:val="22"/>
        </w:rPr>
        <w:t xml:space="preserve">lub kiedy w Umowie znajdują się oczywiste błędy pisarskie lub rachunkowe, a także zapisy, których wykonanie jest niemożliwe ze względu na obowiązujące przepisy prawa – </w:t>
      </w:r>
      <w:r w:rsidRPr="00C25B61">
        <w:rPr>
          <w:rFonts w:ascii="Calibri" w:hAnsi="Calibri" w:cs="Cambria"/>
          <w:sz w:val="22"/>
          <w:szCs w:val="22"/>
        </w:rPr>
        <w:br/>
        <w:t xml:space="preserve">w zakresie, który jest niezbędny do wyeliminowania tych błędów; </w:t>
      </w:r>
    </w:p>
    <w:p w14:paraId="51CF42F8" w14:textId="77777777" w:rsidR="00C25B61" w:rsidRPr="00C25B61" w:rsidRDefault="00C25B61" w:rsidP="00C25B61">
      <w:pPr>
        <w:numPr>
          <w:ilvl w:val="0"/>
          <w:numId w:val="36"/>
        </w:numPr>
        <w:suppressAutoHyphens w:val="0"/>
        <w:ind w:left="851" w:hanging="283"/>
        <w:jc w:val="both"/>
      </w:pPr>
      <w:r w:rsidRPr="00C25B61">
        <w:rPr>
          <w:rFonts w:ascii="Calibri" w:hAnsi="Calibri" w:cs="Cambria"/>
          <w:sz w:val="22"/>
          <w:szCs w:val="22"/>
        </w:rPr>
        <w:t>zmiana zakresu, sposobu wykonania przedmiotu Umowy wraz ze skutkami wprowadzenia takiej zmiany, w przypadku rezygnacji przez Zamawiającego z części zamówienia;</w:t>
      </w:r>
    </w:p>
    <w:p w14:paraId="174905F4" w14:textId="77777777" w:rsidR="00C25B61" w:rsidRPr="00C25B61" w:rsidRDefault="00C25B61" w:rsidP="00C25B61">
      <w:pPr>
        <w:numPr>
          <w:ilvl w:val="0"/>
          <w:numId w:val="36"/>
        </w:numPr>
        <w:suppressAutoHyphens w:val="0"/>
        <w:ind w:left="851" w:hanging="283"/>
        <w:jc w:val="both"/>
      </w:pPr>
      <w:r w:rsidRPr="00C25B61">
        <w:rPr>
          <w:rFonts w:ascii="Calibri" w:hAnsi="Calibri" w:cs="Cambria"/>
          <w:sz w:val="22"/>
          <w:szCs w:val="22"/>
        </w:rPr>
        <w:t>zmiana Umowy, niezależnie od wartości zmian, jeżeli nie są one istotne</w:t>
      </w:r>
      <w:r w:rsidRPr="00C25B61">
        <w:rPr>
          <w:rFonts w:ascii="Calibri" w:hAnsi="Calibri" w:cs="Arial"/>
          <w:sz w:val="22"/>
          <w:szCs w:val="22"/>
        </w:rPr>
        <w:t>;</w:t>
      </w:r>
    </w:p>
    <w:p w14:paraId="6776291F" w14:textId="1334BA0D" w:rsidR="00C25B61" w:rsidRPr="00C25B61" w:rsidRDefault="00C25B61" w:rsidP="00C25B61">
      <w:pPr>
        <w:numPr>
          <w:ilvl w:val="0"/>
          <w:numId w:val="36"/>
        </w:numPr>
        <w:suppressAutoHyphens w:val="0"/>
        <w:ind w:left="851" w:hanging="283"/>
        <w:jc w:val="both"/>
      </w:pPr>
      <w:r w:rsidRPr="00C25B61">
        <w:rPr>
          <w:rFonts w:ascii="Calibri" w:hAnsi="Calibri" w:cs="Cambria"/>
          <w:sz w:val="22"/>
          <w:szCs w:val="22"/>
        </w:rPr>
        <w:t xml:space="preserve">zmiana Umowy w </w:t>
      </w:r>
      <w:r w:rsidR="002E749F" w:rsidRPr="00C25B61">
        <w:rPr>
          <w:rFonts w:ascii="Calibri" w:hAnsi="Calibri" w:cs="Cambria"/>
          <w:sz w:val="22"/>
          <w:szCs w:val="22"/>
        </w:rPr>
        <w:t>przypadku,</w:t>
      </w:r>
      <w:r w:rsidRPr="00C25B61">
        <w:rPr>
          <w:rFonts w:ascii="Calibri" w:hAnsi="Calibri" w:cs="Cambria"/>
          <w:sz w:val="22"/>
          <w:szCs w:val="22"/>
        </w:rPr>
        <w:t xml:space="preserve"> gdy Wykonawcę, któremu Zamawiający udzielił zamówienia, ma zastąpić nowy Wykonawca w wyniku połączenia, podziału, przekształcenia, upadłości, restrukturyzacji lub nabycia dotychczasowego Wykonawcy lub jego przedsiębiorstwa, </w:t>
      </w:r>
      <w:r w:rsidR="00953E60">
        <w:rPr>
          <w:rFonts w:ascii="Calibri" w:hAnsi="Calibri" w:cs="Cambria"/>
          <w:sz w:val="22"/>
          <w:szCs w:val="22"/>
        </w:rPr>
        <w:br/>
      </w:r>
      <w:r w:rsidRPr="00C25B61">
        <w:rPr>
          <w:rFonts w:ascii="Calibri" w:hAnsi="Calibri" w:cs="Cambria"/>
          <w:sz w:val="22"/>
          <w:szCs w:val="22"/>
        </w:rPr>
        <w:t>o ile nowy Wykonawca spełnia warunki udziału w postępowaniu, nie zachodzą wobec niego podstawy wykluczenia oraz nie pociąga to za sobą innych istotnych zmian Umowy;</w:t>
      </w:r>
    </w:p>
    <w:p w14:paraId="3B146F0A" w14:textId="77777777" w:rsidR="00C25B61" w:rsidRPr="00C25B61" w:rsidRDefault="00C25B61" w:rsidP="00C25B61">
      <w:pPr>
        <w:numPr>
          <w:ilvl w:val="0"/>
          <w:numId w:val="36"/>
        </w:numPr>
        <w:suppressAutoHyphens w:val="0"/>
        <w:ind w:left="851" w:hanging="283"/>
        <w:jc w:val="both"/>
      </w:pPr>
      <w:r w:rsidRPr="00C25B61">
        <w:rPr>
          <w:rFonts w:ascii="Calibri" w:hAnsi="Calibri" w:cs="Cambria"/>
          <w:sz w:val="22"/>
          <w:szCs w:val="22"/>
        </w:rPr>
        <w:t>zmiana wynagrodzenia umownego brutto w przypadku zmiany przez ustawodawcę przepisów dotyczących stawki procentowej należnego podatku VAT (w przypadku zmiany stawki podatku VAT cena netto przedmiotu Umowy nie ulegnie zmianie); zmiana będzie wprowadzona do Umowy od dnia wejścia w życie ustawowej zmiany stawki podatku VAT;</w:t>
      </w:r>
    </w:p>
    <w:p w14:paraId="19F4B83D" w14:textId="77777777" w:rsidR="00C25B61" w:rsidRPr="00C25B61" w:rsidRDefault="00C25B61" w:rsidP="00C25B61">
      <w:pPr>
        <w:numPr>
          <w:ilvl w:val="0"/>
          <w:numId w:val="36"/>
        </w:numPr>
        <w:suppressAutoHyphens w:val="0"/>
        <w:ind w:left="851" w:hanging="283"/>
        <w:jc w:val="both"/>
      </w:pPr>
      <w:r w:rsidRPr="00C25B61">
        <w:rPr>
          <w:rFonts w:ascii="Calibri" w:hAnsi="Calibri" w:cs="Cambria"/>
          <w:sz w:val="22"/>
          <w:szCs w:val="22"/>
        </w:rPr>
        <w:t>gdy zachodzi konieczność wprowadzenia takich zmian wynikająca z uzasadnionych okoliczności, wymagających dokonania zmiany Umowy, bez której ta nie mogłaby zostać prawidłowo zrealizowana lub jej wykonanie bez wprowadzonych zmian narażałoby Zamawiającego na szkodę w mieniu lub rażące straty;</w:t>
      </w:r>
    </w:p>
    <w:p w14:paraId="5C4CBB53" w14:textId="77777777" w:rsidR="00C25B61" w:rsidRPr="00C25B61" w:rsidRDefault="00C25B61" w:rsidP="00C25B61">
      <w:pPr>
        <w:numPr>
          <w:ilvl w:val="0"/>
          <w:numId w:val="36"/>
        </w:numPr>
        <w:suppressAutoHyphens w:val="0"/>
        <w:ind w:left="851" w:hanging="283"/>
        <w:jc w:val="both"/>
      </w:pPr>
      <w:r w:rsidRPr="00C25B61">
        <w:rPr>
          <w:rFonts w:ascii="Calibri" w:hAnsi="Calibri" w:cs="Cambria"/>
          <w:sz w:val="22"/>
          <w:szCs w:val="22"/>
        </w:rPr>
        <w:t>konieczność zmiany Umowy spowodowanej następującymi okolicznościami:</w:t>
      </w:r>
    </w:p>
    <w:p w14:paraId="06BB3DB7" w14:textId="77777777" w:rsidR="00C25B61" w:rsidRPr="00C25B61" w:rsidRDefault="00C25B61" w:rsidP="00C25B61">
      <w:pPr>
        <w:numPr>
          <w:ilvl w:val="0"/>
          <w:numId w:val="32"/>
        </w:numPr>
        <w:suppressAutoHyphens w:val="0"/>
        <w:ind w:left="1134" w:hanging="283"/>
        <w:jc w:val="both"/>
      </w:pPr>
      <w:r w:rsidRPr="00C25B61">
        <w:rPr>
          <w:rFonts w:ascii="Calibri" w:hAnsi="Calibri" w:cs="Cambria"/>
          <w:sz w:val="22"/>
          <w:szCs w:val="22"/>
        </w:rPr>
        <w:t>siła wyższa uniemożliwiająca wykonanie przedmiotu Umowy zgodnie z wymaganiami Zamawiającego;</w:t>
      </w:r>
    </w:p>
    <w:p w14:paraId="583B51CC" w14:textId="77777777" w:rsidR="00C25B61" w:rsidRPr="00C25B61" w:rsidRDefault="00C25B61" w:rsidP="00C25B61">
      <w:pPr>
        <w:ind w:left="1134"/>
        <w:jc w:val="both"/>
      </w:pPr>
      <w:r w:rsidRPr="00C25B61">
        <w:rPr>
          <w:rFonts w:ascii="Calibri" w:hAnsi="Calibri" w:cs="Cambria"/>
          <w:sz w:val="22"/>
          <w:szCs w:val="22"/>
        </w:rPr>
        <w:t>W niniejszej Umowie termin "siła wyższa" oznacza zdarzenie zewnętrzne wobec łączącej Strony więzi prawnej o:</w:t>
      </w:r>
    </w:p>
    <w:p w14:paraId="76BDE16A" w14:textId="77777777" w:rsidR="00C25B61" w:rsidRPr="00C25B61" w:rsidRDefault="00C25B61" w:rsidP="00C25B61">
      <w:pPr>
        <w:numPr>
          <w:ilvl w:val="0"/>
          <w:numId w:val="35"/>
        </w:numPr>
        <w:suppressAutoHyphens w:val="0"/>
        <w:ind w:left="1560" w:hanging="426"/>
        <w:jc w:val="both"/>
      </w:pPr>
      <w:r w:rsidRPr="00C25B61">
        <w:rPr>
          <w:rFonts w:ascii="Calibri" w:hAnsi="Calibri" w:cs="Cambria"/>
          <w:sz w:val="22"/>
          <w:szCs w:val="22"/>
        </w:rPr>
        <w:t>charakterze niezależnym od Stron,</w:t>
      </w:r>
    </w:p>
    <w:p w14:paraId="6D7D8555" w14:textId="77777777" w:rsidR="00C25B61" w:rsidRPr="00C25B61" w:rsidRDefault="00C25B61" w:rsidP="00C25B61">
      <w:pPr>
        <w:numPr>
          <w:ilvl w:val="0"/>
          <w:numId w:val="35"/>
        </w:numPr>
        <w:suppressAutoHyphens w:val="0"/>
        <w:ind w:left="1560" w:hanging="426"/>
        <w:jc w:val="both"/>
      </w:pPr>
      <w:r w:rsidRPr="00C25B61">
        <w:rPr>
          <w:rFonts w:ascii="Calibri" w:hAnsi="Calibri" w:cs="Cambria"/>
          <w:sz w:val="22"/>
          <w:szCs w:val="22"/>
        </w:rPr>
        <w:t>którego Strony nie mogły przewidzieć przed zawarciem Umowy,</w:t>
      </w:r>
    </w:p>
    <w:p w14:paraId="03710864" w14:textId="77777777" w:rsidR="00C25B61" w:rsidRPr="00C25B61" w:rsidRDefault="00C25B61" w:rsidP="00C25B61">
      <w:pPr>
        <w:numPr>
          <w:ilvl w:val="0"/>
          <w:numId w:val="35"/>
        </w:numPr>
        <w:suppressAutoHyphens w:val="0"/>
        <w:ind w:left="1560" w:hanging="426"/>
        <w:jc w:val="both"/>
      </w:pPr>
      <w:r w:rsidRPr="00C25B61">
        <w:rPr>
          <w:rFonts w:ascii="Calibri" w:hAnsi="Calibri" w:cs="Cambria"/>
          <w:sz w:val="22"/>
          <w:szCs w:val="22"/>
        </w:rPr>
        <w:lastRenderedPageBreak/>
        <w:t>którego nie można uniknąć, ani któremu Strony nie mogły zapobiec przy zachowaniu należytej staranności.</w:t>
      </w:r>
    </w:p>
    <w:p w14:paraId="225B9735" w14:textId="77777777" w:rsidR="00C25B61" w:rsidRPr="00C25B61" w:rsidRDefault="00C25B61" w:rsidP="00C25B61">
      <w:pPr>
        <w:ind w:left="1134"/>
        <w:jc w:val="both"/>
      </w:pPr>
      <w:r w:rsidRPr="00C25B61">
        <w:rPr>
          <w:rFonts w:ascii="Calibri" w:hAnsi="Calibri" w:cs="Cambria"/>
          <w:sz w:val="22"/>
          <w:szCs w:val="22"/>
        </w:rPr>
        <w:t xml:space="preserve">Siła wyższa może obejmować wyjątkowe wydarzenia i okoliczności, które bezpośrednio oddziałują na możliwość wypełnienia zobowiązań wynikających z Umowy w rodzaju wyliczonym poniżej bez ograniczania się do nich, jeśli tylko warunki określone w pkt 8) </w:t>
      </w:r>
      <w:r w:rsidRPr="00C25B61">
        <w:rPr>
          <w:rFonts w:ascii="Calibri" w:hAnsi="Calibri" w:cs="Cambria"/>
          <w:sz w:val="22"/>
          <w:szCs w:val="22"/>
        </w:rPr>
        <w:br/>
        <w:t xml:space="preserve">lit. a) </w:t>
      </w:r>
      <w:proofErr w:type="spellStart"/>
      <w:r w:rsidRPr="00C25B61">
        <w:rPr>
          <w:rFonts w:ascii="Calibri" w:hAnsi="Calibri" w:cs="Cambria"/>
          <w:sz w:val="22"/>
          <w:szCs w:val="22"/>
        </w:rPr>
        <w:t>tiret</w:t>
      </w:r>
      <w:proofErr w:type="spellEnd"/>
      <w:r w:rsidRPr="00C25B61">
        <w:rPr>
          <w:rFonts w:ascii="Calibri" w:hAnsi="Calibri" w:cs="Cambria"/>
          <w:sz w:val="22"/>
          <w:szCs w:val="22"/>
        </w:rPr>
        <w:t xml:space="preserve"> 1-3 niniejszego punktu są spełnione:</w:t>
      </w:r>
    </w:p>
    <w:p w14:paraId="2EC48C8B" w14:textId="77777777" w:rsidR="00C25B61" w:rsidRPr="00C25B61" w:rsidRDefault="00C25B61" w:rsidP="00C25B61">
      <w:pPr>
        <w:numPr>
          <w:ilvl w:val="0"/>
          <w:numId w:val="34"/>
        </w:numPr>
        <w:suppressAutoHyphens w:val="0"/>
        <w:ind w:left="1418" w:hanging="284"/>
        <w:jc w:val="both"/>
      </w:pPr>
      <w:r w:rsidRPr="00C25B61">
        <w:rPr>
          <w:rFonts w:ascii="Calibri" w:hAnsi="Calibri" w:cs="Cambria"/>
          <w:sz w:val="22"/>
          <w:szCs w:val="22"/>
        </w:rPr>
        <w:t>wojna, działania wojenne, inwazja, działania wrogów zewnętrznych,</w:t>
      </w:r>
    </w:p>
    <w:p w14:paraId="4550847E" w14:textId="77777777" w:rsidR="00C25B61" w:rsidRPr="00C25B61" w:rsidRDefault="00C25B61" w:rsidP="00C25B61">
      <w:pPr>
        <w:numPr>
          <w:ilvl w:val="0"/>
          <w:numId w:val="34"/>
        </w:numPr>
        <w:suppressAutoHyphens w:val="0"/>
        <w:ind w:left="1418" w:hanging="284"/>
        <w:jc w:val="both"/>
      </w:pPr>
      <w:r w:rsidRPr="00C25B61">
        <w:rPr>
          <w:rFonts w:ascii="Calibri" w:hAnsi="Calibri" w:cs="Cambria"/>
          <w:sz w:val="22"/>
          <w:szCs w:val="22"/>
        </w:rPr>
        <w:t>terroryzm, rewolucja, wojna domowa, powstanie, przewrót wojskowy lub cywilny,</w:t>
      </w:r>
    </w:p>
    <w:p w14:paraId="3CF7A101" w14:textId="77777777" w:rsidR="00C25B61" w:rsidRPr="00C25B61" w:rsidRDefault="00C25B61" w:rsidP="00C25B61">
      <w:pPr>
        <w:numPr>
          <w:ilvl w:val="0"/>
          <w:numId w:val="34"/>
        </w:numPr>
        <w:suppressAutoHyphens w:val="0"/>
        <w:ind w:left="1418" w:hanging="284"/>
        <w:jc w:val="both"/>
      </w:pPr>
      <w:r w:rsidRPr="00C25B61">
        <w:rPr>
          <w:rFonts w:ascii="Calibri" w:hAnsi="Calibri" w:cs="Cambria"/>
          <w:sz w:val="22"/>
          <w:szCs w:val="22"/>
        </w:rPr>
        <w:t>bunty, niepokoje, zamieszki, strajki spowodowane przez inne osoby niż personel Wykonawcy, podmioty udostępniające zasoby, podwykonawców,</w:t>
      </w:r>
    </w:p>
    <w:p w14:paraId="02E864EE" w14:textId="77777777" w:rsidR="00C25B61" w:rsidRPr="00C25B61" w:rsidRDefault="00C25B61" w:rsidP="00C25B61">
      <w:pPr>
        <w:numPr>
          <w:ilvl w:val="0"/>
          <w:numId w:val="34"/>
        </w:numPr>
        <w:suppressAutoHyphens w:val="0"/>
        <w:ind w:left="1418" w:hanging="284"/>
        <w:jc w:val="both"/>
      </w:pPr>
      <w:r w:rsidRPr="00C25B61">
        <w:rPr>
          <w:rFonts w:ascii="Calibri" w:hAnsi="Calibri" w:cs="Cambria"/>
          <w:sz w:val="22"/>
          <w:szCs w:val="22"/>
        </w:rPr>
        <w:t>amunicja wojskowa, niewypały, niewybuchy, promieniowanie jonizujące lub skażenie radioaktywne z wyjątkiem tych, które mogą być przypisane użyciu przez Wykonawcę, podwykonawcę lub podmiot udostępniający zasoby,</w:t>
      </w:r>
    </w:p>
    <w:p w14:paraId="2874AF77" w14:textId="59E032DE" w:rsidR="00C25B61" w:rsidRPr="00C25B61" w:rsidRDefault="00C25B61" w:rsidP="00C25B61">
      <w:pPr>
        <w:numPr>
          <w:ilvl w:val="0"/>
          <w:numId w:val="34"/>
        </w:numPr>
        <w:suppressAutoHyphens w:val="0"/>
        <w:ind w:left="1418" w:hanging="284"/>
        <w:jc w:val="both"/>
      </w:pPr>
      <w:r w:rsidRPr="00C25B61">
        <w:rPr>
          <w:rFonts w:ascii="Calibri" w:hAnsi="Calibri" w:cs="Cambria"/>
          <w:sz w:val="22"/>
          <w:szCs w:val="22"/>
        </w:rPr>
        <w:t>klęski żywiołowe takie jak np</w:t>
      </w:r>
      <w:r w:rsidR="000B0B40">
        <w:rPr>
          <w:rFonts w:ascii="Calibri" w:hAnsi="Calibri" w:cs="Cambria"/>
          <w:sz w:val="22"/>
          <w:szCs w:val="22"/>
        </w:rPr>
        <w:t>.</w:t>
      </w:r>
      <w:r w:rsidRPr="00C25B61">
        <w:rPr>
          <w:rFonts w:ascii="Calibri" w:hAnsi="Calibri" w:cs="Cambria"/>
          <w:sz w:val="22"/>
          <w:szCs w:val="22"/>
        </w:rPr>
        <w:t>: trzęsienia ziemi, huragany, pożary, tajfuny, niezwykłe mrozy, powodzie, choroby zakaźne.</w:t>
      </w:r>
    </w:p>
    <w:p w14:paraId="1F7C3A22" w14:textId="26796BA3" w:rsidR="00C25B61" w:rsidRPr="00C25B61" w:rsidRDefault="00C25B61" w:rsidP="00C25B61">
      <w:pPr>
        <w:numPr>
          <w:ilvl w:val="0"/>
          <w:numId w:val="32"/>
        </w:numPr>
        <w:suppressAutoHyphens w:val="0"/>
        <w:ind w:left="1134" w:hanging="283"/>
        <w:jc w:val="both"/>
      </w:pPr>
      <w:r w:rsidRPr="00C25B61">
        <w:rPr>
          <w:rFonts w:ascii="Calibri" w:hAnsi="Calibri" w:cs="Cambria"/>
          <w:sz w:val="22"/>
          <w:szCs w:val="22"/>
        </w:rPr>
        <w:t xml:space="preserve">wystąpienie okoliczności, niezależnych od Stron Umowy związanych z koniecznością zmiany okresu realizacji zamówienia, w szczególności w przypadku przedłużających </w:t>
      </w:r>
      <w:r w:rsidR="004E3CFE">
        <w:rPr>
          <w:rFonts w:ascii="Calibri" w:hAnsi="Calibri" w:cs="Cambria"/>
          <w:sz w:val="22"/>
          <w:szCs w:val="22"/>
        </w:rPr>
        <w:br/>
      </w:r>
      <w:r w:rsidRPr="00C25B61">
        <w:rPr>
          <w:rFonts w:ascii="Calibri" w:hAnsi="Calibri" w:cs="Cambria"/>
          <w:sz w:val="22"/>
          <w:szCs w:val="22"/>
        </w:rPr>
        <w:t>się terminów uzyskania uzgodnień, decyzji lub postanowień;</w:t>
      </w:r>
    </w:p>
    <w:p w14:paraId="7BCEE2EB" w14:textId="77777777" w:rsidR="00C25B61" w:rsidRPr="00C25B61" w:rsidRDefault="00C25B61" w:rsidP="00C25B61">
      <w:pPr>
        <w:numPr>
          <w:ilvl w:val="0"/>
          <w:numId w:val="36"/>
        </w:numPr>
        <w:suppressAutoHyphens w:val="0"/>
        <w:ind w:left="851" w:hanging="284"/>
        <w:jc w:val="both"/>
      </w:pPr>
      <w:r w:rsidRPr="00C25B61">
        <w:rPr>
          <w:rFonts w:ascii="Calibri" w:hAnsi="Calibri" w:cs="Cambria"/>
          <w:sz w:val="22"/>
          <w:szCs w:val="22"/>
        </w:rPr>
        <w:t>w pozostałych przypadkach określonych w Umowie.</w:t>
      </w:r>
    </w:p>
    <w:p w14:paraId="4AE456E5" w14:textId="77777777" w:rsidR="00C25B61" w:rsidRPr="00C25B61" w:rsidRDefault="00C25B61" w:rsidP="00C25B61">
      <w:pPr>
        <w:numPr>
          <w:ilvl w:val="0"/>
          <w:numId w:val="33"/>
        </w:numPr>
        <w:tabs>
          <w:tab w:val="left" w:pos="426"/>
        </w:tabs>
        <w:suppressAutoHyphens w:val="0"/>
        <w:ind w:left="426" w:hanging="426"/>
        <w:jc w:val="both"/>
      </w:pPr>
      <w:r w:rsidRPr="00C25B61">
        <w:rPr>
          <w:rFonts w:ascii="Calibri" w:hAnsi="Calibri" w:cs="Calibri"/>
          <w:sz w:val="22"/>
          <w:szCs w:val="22"/>
          <w:lang w:eastAsia="ar-SA"/>
        </w:rPr>
        <w:t xml:space="preserve">Postanowienia §9 ust. 2 stanowią katalog zmian, na które Zamawiający może wyrazić zgodę. </w:t>
      </w:r>
      <w:r w:rsidRPr="00C25B61">
        <w:rPr>
          <w:rFonts w:ascii="Calibri" w:hAnsi="Calibri" w:cs="Calibri"/>
          <w:sz w:val="22"/>
          <w:szCs w:val="22"/>
          <w:lang w:eastAsia="ar-SA"/>
        </w:rPr>
        <w:br/>
        <w:t>Nie stanowią jednocześnie zobowiązania do wyrażenia takiej zgody.</w:t>
      </w:r>
    </w:p>
    <w:p w14:paraId="34E65D0B" w14:textId="77777777" w:rsidR="00C25B61" w:rsidRPr="00C25B61" w:rsidRDefault="00C25B61" w:rsidP="00C25B61">
      <w:pPr>
        <w:numPr>
          <w:ilvl w:val="0"/>
          <w:numId w:val="33"/>
        </w:numPr>
        <w:tabs>
          <w:tab w:val="left" w:pos="426"/>
        </w:tabs>
        <w:suppressAutoHyphens w:val="0"/>
        <w:ind w:left="426" w:hanging="426"/>
        <w:jc w:val="both"/>
      </w:pPr>
      <w:r w:rsidRPr="00C25B61">
        <w:rPr>
          <w:rFonts w:ascii="Calibri" w:hAnsi="Calibri" w:cs="Calibri"/>
          <w:sz w:val="22"/>
          <w:szCs w:val="22"/>
          <w:lang w:eastAsia="ar-SA"/>
        </w:rPr>
        <w:t>Wnioski Stron o dokonanie zmian w Umowie będą uzgadniane na piśmie i będą zawierać dokładny opis proponowanej zmiany. Po otrzymaniu wniosku o dokonanie zmiany lub po złożeniu propozycji zmiany, Strona pisemnie poinformuje drugą Stronę o możliwościach i warunkach wprowadzenia zmian.</w:t>
      </w:r>
    </w:p>
    <w:p w14:paraId="048C3E46" w14:textId="732E4E14" w:rsidR="00C25B61" w:rsidRPr="00C25B61" w:rsidRDefault="00C25B61" w:rsidP="00C25B61">
      <w:pPr>
        <w:numPr>
          <w:ilvl w:val="0"/>
          <w:numId w:val="33"/>
        </w:numPr>
        <w:tabs>
          <w:tab w:val="left" w:pos="426"/>
        </w:tabs>
        <w:suppressAutoHyphens w:val="0"/>
        <w:ind w:left="426" w:hanging="426"/>
        <w:jc w:val="both"/>
      </w:pPr>
      <w:r w:rsidRPr="00C25B61">
        <w:rPr>
          <w:rFonts w:ascii="Calibri" w:hAnsi="Calibri" w:cs="Calibri"/>
          <w:sz w:val="22"/>
          <w:szCs w:val="22"/>
          <w:lang w:eastAsia="ar-SA"/>
        </w:rPr>
        <w:t>Wprowadzone zmiany nie mogą powodować podwyższenia ceny przedmiotu Umowy (wynagrodzeni</w:t>
      </w:r>
      <w:r w:rsidR="0021431A">
        <w:rPr>
          <w:rFonts w:ascii="Calibri" w:hAnsi="Calibri" w:cs="Calibri"/>
          <w:sz w:val="22"/>
          <w:szCs w:val="22"/>
          <w:lang w:eastAsia="ar-SA"/>
        </w:rPr>
        <w:t>a</w:t>
      </w:r>
      <w:r w:rsidRPr="00C25B61">
        <w:rPr>
          <w:rFonts w:ascii="Calibri" w:hAnsi="Calibri" w:cs="Calibri"/>
          <w:sz w:val="22"/>
          <w:szCs w:val="22"/>
          <w:lang w:eastAsia="ar-SA"/>
        </w:rPr>
        <w:t>) poza wyjątkami przewidzianymi w Umowie. Natomiast w tym przypadku obniżenie wynagrodzenia jest dopuszczalne.</w:t>
      </w:r>
    </w:p>
    <w:p w14:paraId="133DBDA7" w14:textId="77777777" w:rsidR="00C25B61" w:rsidRPr="00C25B61" w:rsidRDefault="00C25B61" w:rsidP="00C25B61">
      <w:pPr>
        <w:numPr>
          <w:ilvl w:val="0"/>
          <w:numId w:val="33"/>
        </w:numPr>
        <w:tabs>
          <w:tab w:val="left" w:pos="426"/>
        </w:tabs>
        <w:suppressAutoHyphens w:val="0"/>
        <w:ind w:left="426" w:hanging="426"/>
        <w:jc w:val="both"/>
      </w:pPr>
      <w:r w:rsidRPr="00C25B61">
        <w:rPr>
          <w:rFonts w:ascii="Calibri" w:hAnsi="Calibri" w:cs="Calibri"/>
          <w:sz w:val="22"/>
          <w:szCs w:val="22"/>
          <w:lang w:eastAsia="ar-SA"/>
        </w:rPr>
        <w:t xml:space="preserve">Jeżeli w opinii jednej ze Stron zaistniały jakiekolwiek okoliczności siły wyższej mogące mieć wpływ na wywiązywanie się z jej zobowiązań, Strona ta powinna niezwłocznie powiadomić na piśmie drugą Stronę podając szczegóły dotyczące charakteru, prawdopodobnego okresu trwania </w:t>
      </w:r>
      <w:r w:rsidRPr="00C25B61">
        <w:rPr>
          <w:rFonts w:ascii="Calibri" w:hAnsi="Calibri" w:cs="Calibri"/>
          <w:sz w:val="22"/>
          <w:szCs w:val="22"/>
          <w:lang w:eastAsia="ar-SA"/>
        </w:rPr>
        <w:br/>
        <w:t>i możliwych skutków takich okoliczności. O ile Zamawiający nie poleci inaczej, Wykonawca zobowiązany będzie do wypełniania swoich obowiązków wynikających z Umowy stosując środki alternatywne po ich uprzedniej akceptacji przez Zamawiającego.</w:t>
      </w:r>
    </w:p>
    <w:p w14:paraId="42655AAF" w14:textId="77777777" w:rsidR="00C25B61" w:rsidRDefault="00C25B61" w:rsidP="00933FE3">
      <w:pPr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798EC8D6" w14:textId="3AF7DF38" w:rsidR="00933FE3" w:rsidRDefault="00933FE3" w:rsidP="00933FE3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§</w:t>
      </w:r>
      <w:r w:rsidRPr="00B44C65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161615" w:rsidRPr="00B44C65">
        <w:rPr>
          <w:rFonts w:ascii="Calibri" w:hAnsi="Calibri" w:cs="Calibri"/>
          <w:b/>
          <w:bCs/>
          <w:sz w:val="22"/>
          <w:szCs w:val="22"/>
        </w:rPr>
        <w:t>10</w:t>
      </w:r>
    </w:p>
    <w:p w14:paraId="701A70B6" w14:textId="77777777" w:rsidR="00C35B1B" w:rsidRDefault="00C35B1B" w:rsidP="00933FE3">
      <w:pPr>
        <w:jc w:val="center"/>
      </w:pPr>
    </w:p>
    <w:p w14:paraId="3B2D861C" w14:textId="77777777" w:rsidR="008E7B04" w:rsidRPr="008E7B04" w:rsidRDefault="008E7B04" w:rsidP="006A3405">
      <w:pPr>
        <w:numPr>
          <w:ilvl w:val="0"/>
          <w:numId w:val="8"/>
        </w:numPr>
        <w:ind w:left="360"/>
        <w:jc w:val="both"/>
        <w:rPr>
          <w:rFonts w:ascii="Calibri" w:hAnsi="Calibri" w:cs="Calibri"/>
          <w:sz w:val="22"/>
          <w:szCs w:val="22"/>
          <w:lang w:eastAsia="pl-PL"/>
        </w:rPr>
      </w:pPr>
      <w:r w:rsidRPr="008E7B04">
        <w:rPr>
          <w:rFonts w:ascii="Calibri" w:hAnsi="Calibri" w:cs="Calibri"/>
          <w:sz w:val="22"/>
          <w:szCs w:val="22"/>
          <w:lang w:eastAsia="pl-PL"/>
        </w:rPr>
        <w:t>Strony zgodnie oświadczają, że wszelkie dane osobowe pozyskane w trakcie realizowania Umowy będą przez nie przetwarzane zgodnie z RODO lub innymi, właściwymi przepisami dotyczącymi ochrony danych osobowych.</w:t>
      </w:r>
    </w:p>
    <w:p w14:paraId="5C7EB823" w14:textId="708F527B" w:rsidR="008E7B04" w:rsidRPr="008E7B04" w:rsidRDefault="008E7B04" w:rsidP="006A3405">
      <w:pPr>
        <w:numPr>
          <w:ilvl w:val="0"/>
          <w:numId w:val="8"/>
        </w:numPr>
        <w:ind w:left="360"/>
        <w:jc w:val="both"/>
        <w:rPr>
          <w:rFonts w:ascii="Calibri" w:hAnsi="Calibri" w:cs="Calibri"/>
          <w:sz w:val="22"/>
          <w:szCs w:val="22"/>
          <w:lang w:eastAsia="pl-PL"/>
        </w:rPr>
      </w:pPr>
      <w:r w:rsidRPr="008E7B04">
        <w:rPr>
          <w:rFonts w:ascii="Calibri" w:hAnsi="Calibri" w:cs="Calibri"/>
          <w:bCs/>
          <w:sz w:val="22"/>
          <w:szCs w:val="22"/>
          <w:lang w:eastAsia="pl-PL"/>
        </w:rPr>
        <w:t xml:space="preserve">Wykonawca nie ma prawa dokonywać cesji, przeniesienia bądź obciążenia swoich praw </w:t>
      </w:r>
      <w:r w:rsidR="004E3CFE">
        <w:rPr>
          <w:rFonts w:ascii="Calibri" w:hAnsi="Calibri" w:cs="Calibri"/>
          <w:bCs/>
          <w:sz w:val="22"/>
          <w:szCs w:val="22"/>
          <w:lang w:eastAsia="pl-PL"/>
        </w:rPr>
        <w:br/>
      </w:r>
      <w:r w:rsidRPr="008E7B04">
        <w:rPr>
          <w:rFonts w:ascii="Calibri" w:hAnsi="Calibri" w:cs="Calibri"/>
          <w:bCs/>
          <w:sz w:val="22"/>
          <w:szCs w:val="22"/>
          <w:lang w:eastAsia="pl-PL"/>
        </w:rPr>
        <w:t xml:space="preserve">lub obowiązków wynikających z </w:t>
      </w:r>
      <w:r w:rsidR="00C22DAA">
        <w:rPr>
          <w:rFonts w:ascii="Calibri" w:hAnsi="Calibri" w:cs="Calibri"/>
          <w:bCs/>
          <w:sz w:val="22"/>
          <w:szCs w:val="22"/>
          <w:lang w:eastAsia="pl-PL"/>
        </w:rPr>
        <w:t>U</w:t>
      </w:r>
      <w:r w:rsidRPr="008E7B04">
        <w:rPr>
          <w:rFonts w:ascii="Calibri" w:hAnsi="Calibri" w:cs="Calibri"/>
          <w:bCs/>
          <w:sz w:val="22"/>
          <w:szCs w:val="22"/>
          <w:lang w:eastAsia="pl-PL"/>
        </w:rPr>
        <w:t>mowy</w:t>
      </w:r>
      <w:r w:rsidRPr="008E7B04">
        <w:rPr>
          <w:rFonts w:ascii="Calibri" w:hAnsi="Calibri" w:cs="Calibri"/>
          <w:sz w:val="22"/>
          <w:szCs w:val="22"/>
          <w:lang w:eastAsia="pl-PL"/>
        </w:rPr>
        <w:t xml:space="preserve"> bez uprzedniej pisemnej zgody Zamawiającego</w:t>
      </w:r>
      <w:r w:rsidRPr="008E7B04">
        <w:rPr>
          <w:rFonts w:ascii="Calibri" w:hAnsi="Calibri" w:cs="Calibri"/>
          <w:bCs/>
          <w:sz w:val="22"/>
          <w:szCs w:val="22"/>
          <w:lang w:eastAsia="pl-PL"/>
        </w:rPr>
        <w:t>.</w:t>
      </w:r>
    </w:p>
    <w:p w14:paraId="046AFA00" w14:textId="536501C3" w:rsidR="008E7B04" w:rsidRPr="00C25B61" w:rsidRDefault="008E7B04" w:rsidP="00C25B61">
      <w:pPr>
        <w:numPr>
          <w:ilvl w:val="0"/>
          <w:numId w:val="8"/>
        </w:numPr>
        <w:ind w:left="360"/>
        <w:jc w:val="both"/>
        <w:rPr>
          <w:rFonts w:ascii="Calibri" w:hAnsi="Calibri" w:cs="Calibri"/>
          <w:sz w:val="22"/>
          <w:szCs w:val="22"/>
          <w:lang w:eastAsia="pl-PL"/>
        </w:rPr>
      </w:pPr>
      <w:r w:rsidRPr="008E7B04">
        <w:rPr>
          <w:rFonts w:ascii="Calibri" w:hAnsi="Calibri" w:cs="Calibri"/>
          <w:sz w:val="22"/>
          <w:szCs w:val="22"/>
          <w:lang w:eastAsia="pl-PL"/>
        </w:rPr>
        <w:t xml:space="preserve">Jeżeli </w:t>
      </w:r>
      <w:r w:rsidR="00C25B61" w:rsidRPr="00C25B61">
        <w:rPr>
          <w:rFonts w:ascii="Calibri" w:hAnsi="Calibri" w:cs="Calibri"/>
          <w:sz w:val="22"/>
          <w:szCs w:val="22"/>
          <w:lang w:eastAsia="pl-PL"/>
        </w:rPr>
        <w:t xml:space="preserve">z powodu nadzwyczajnej zmiany stosunków spełnienie świadczenia byłoby połączone </w:t>
      </w:r>
      <w:r w:rsidR="00C25B61" w:rsidRPr="00C25B61">
        <w:rPr>
          <w:rFonts w:ascii="Calibri" w:hAnsi="Calibri" w:cs="Calibri"/>
          <w:sz w:val="22"/>
          <w:szCs w:val="22"/>
          <w:lang w:eastAsia="pl-PL"/>
        </w:rPr>
        <w:br/>
        <w:t xml:space="preserve">z nadmiernymi trudnościami albo groziłoby jednej ze Stron rażącą stratą, czego </w:t>
      </w:r>
      <w:r w:rsidR="004E3CFE">
        <w:rPr>
          <w:rFonts w:ascii="Calibri" w:hAnsi="Calibri" w:cs="Calibri"/>
          <w:sz w:val="22"/>
          <w:szCs w:val="22"/>
          <w:lang w:eastAsia="pl-PL"/>
        </w:rPr>
        <w:t>S</w:t>
      </w:r>
      <w:r w:rsidR="00C25B61" w:rsidRPr="00C25B61">
        <w:rPr>
          <w:rFonts w:ascii="Calibri" w:hAnsi="Calibri" w:cs="Calibri"/>
          <w:sz w:val="22"/>
          <w:szCs w:val="22"/>
          <w:lang w:eastAsia="pl-PL"/>
        </w:rPr>
        <w:t xml:space="preserve">trony </w:t>
      </w:r>
      <w:r w:rsidR="004E3CFE">
        <w:rPr>
          <w:rFonts w:ascii="Calibri" w:hAnsi="Calibri" w:cs="Calibri"/>
          <w:sz w:val="22"/>
          <w:szCs w:val="22"/>
          <w:lang w:eastAsia="pl-PL"/>
        </w:rPr>
        <w:br/>
      </w:r>
      <w:r w:rsidR="00C25B61" w:rsidRPr="00C25B61">
        <w:rPr>
          <w:rFonts w:ascii="Calibri" w:hAnsi="Calibri" w:cs="Calibri"/>
          <w:sz w:val="22"/>
          <w:szCs w:val="22"/>
          <w:lang w:eastAsia="pl-PL"/>
        </w:rPr>
        <w:t xml:space="preserve">nie przewidywały przy zawarciu </w:t>
      </w:r>
      <w:r w:rsidR="0021431A">
        <w:rPr>
          <w:rFonts w:ascii="Calibri" w:hAnsi="Calibri" w:cs="Calibri"/>
          <w:sz w:val="22"/>
          <w:szCs w:val="22"/>
          <w:lang w:eastAsia="pl-PL"/>
        </w:rPr>
        <w:t>U</w:t>
      </w:r>
      <w:r w:rsidR="00C25B61" w:rsidRPr="00C25B61">
        <w:rPr>
          <w:rFonts w:ascii="Calibri" w:hAnsi="Calibri" w:cs="Calibri"/>
          <w:sz w:val="22"/>
          <w:szCs w:val="22"/>
          <w:lang w:eastAsia="pl-PL"/>
        </w:rPr>
        <w:t xml:space="preserve">mowy, Strony mogą po rozważeniu swoich interesów, zgodnie </w:t>
      </w:r>
      <w:r w:rsidR="00C25B61" w:rsidRPr="00C25B61">
        <w:rPr>
          <w:rFonts w:ascii="Calibri" w:hAnsi="Calibri" w:cs="Calibri"/>
          <w:sz w:val="22"/>
          <w:szCs w:val="22"/>
          <w:lang w:eastAsia="pl-PL"/>
        </w:rPr>
        <w:br/>
        <w:t>z zasadami współżycia społecznego, oznaczyć sposób wykonania zobowiązania, wysokość świadczenia lub nawet zawrzeć porozumienie o rozwiązaniu Umowy. Rozwiązując Umowę Strony mogą w miarę potrzeby ustalić wzajemne rozliczenia, kierując się zasadami określonymi w zdaniu poprzedzającym</w:t>
      </w:r>
      <w:r w:rsidRPr="00C25B61">
        <w:rPr>
          <w:rFonts w:ascii="Calibri" w:hAnsi="Calibri" w:cs="Calibri"/>
          <w:sz w:val="22"/>
          <w:szCs w:val="22"/>
          <w:lang w:eastAsia="pl-PL"/>
        </w:rPr>
        <w:t>.</w:t>
      </w:r>
    </w:p>
    <w:p w14:paraId="170578F7" w14:textId="04ADE388" w:rsidR="008E7B04" w:rsidRPr="008E7B04" w:rsidRDefault="008E7B04" w:rsidP="006A3405">
      <w:pPr>
        <w:numPr>
          <w:ilvl w:val="0"/>
          <w:numId w:val="8"/>
        </w:numPr>
        <w:ind w:left="360"/>
        <w:jc w:val="both"/>
        <w:rPr>
          <w:rFonts w:ascii="Calibri" w:hAnsi="Calibri" w:cs="Calibri"/>
          <w:sz w:val="22"/>
          <w:szCs w:val="22"/>
          <w:lang w:eastAsia="pl-PL"/>
        </w:rPr>
      </w:pPr>
      <w:r w:rsidRPr="008E7B04">
        <w:rPr>
          <w:rFonts w:ascii="Calibri" w:hAnsi="Calibri" w:cs="Calibri"/>
          <w:sz w:val="22"/>
          <w:szCs w:val="22"/>
          <w:lang w:eastAsia="pl-PL"/>
        </w:rPr>
        <w:t xml:space="preserve">Strony zobowiązują się do polubownego rozwiązania wszystkich kwestii spornych wynikłych </w:t>
      </w:r>
      <w:r w:rsidRPr="008E7B04">
        <w:rPr>
          <w:rFonts w:ascii="Calibri" w:hAnsi="Calibri" w:cs="Calibri"/>
          <w:sz w:val="22"/>
          <w:szCs w:val="22"/>
          <w:lang w:eastAsia="pl-PL"/>
        </w:rPr>
        <w:br/>
        <w:t xml:space="preserve">w trakcie realizacji </w:t>
      </w:r>
      <w:r w:rsidR="00C22DAA">
        <w:rPr>
          <w:rFonts w:ascii="Calibri" w:hAnsi="Calibri" w:cs="Calibri"/>
          <w:sz w:val="22"/>
          <w:szCs w:val="22"/>
          <w:lang w:eastAsia="pl-PL"/>
        </w:rPr>
        <w:t>U</w:t>
      </w:r>
      <w:r w:rsidRPr="008E7B04">
        <w:rPr>
          <w:rFonts w:ascii="Calibri" w:hAnsi="Calibri" w:cs="Calibri"/>
          <w:sz w:val="22"/>
          <w:szCs w:val="22"/>
          <w:lang w:eastAsia="pl-PL"/>
        </w:rPr>
        <w:t>mowy.</w:t>
      </w:r>
    </w:p>
    <w:p w14:paraId="47FE6097" w14:textId="623EBFA8" w:rsidR="008E7B04" w:rsidRPr="008E7B04" w:rsidRDefault="008E7B04" w:rsidP="006A3405">
      <w:pPr>
        <w:numPr>
          <w:ilvl w:val="0"/>
          <w:numId w:val="8"/>
        </w:numPr>
        <w:ind w:left="360"/>
        <w:jc w:val="both"/>
        <w:rPr>
          <w:rFonts w:ascii="Calibri" w:hAnsi="Calibri" w:cs="Calibri"/>
          <w:sz w:val="22"/>
          <w:szCs w:val="22"/>
          <w:lang w:eastAsia="pl-PL"/>
        </w:rPr>
      </w:pPr>
      <w:r w:rsidRPr="008E7B04">
        <w:rPr>
          <w:rFonts w:ascii="Calibri" w:hAnsi="Calibri" w:cs="Calibri"/>
          <w:sz w:val="22"/>
          <w:szCs w:val="22"/>
          <w:lang w:eastAsia="pl-PL"/>
        </w:rPr>
        <w:lastRenderedPageBreak/>
        <w:t xml:space="preserve">Spory </w:t>
      </w:r>
      <w:r w:rsidR="002E749F" w:rsidRPr="008E7B04">
        <w:rPr>
          <w:rFonts w:ascii="Calibri" w:hAnsi="Calibri" w:cs="Calibri"/>
          <w:sz w:val="22"/>
          <w:szCs w:val="22"/>
          <w:lang w:eastAsia="pl-PL"/>
        </w:rPr>
        <w:t>między</w:t>
      </w:r>
      <w:r w:rsidRPr="008E7B04">
        <w:rPr>
          <w:rFonts w:ascii="Calibri" w:hAnsi="Calibri" w:cs="Calibri"/>
          <w:sz w:val="22"/>
          <w:szCs w:val="22"/>
          <w:lang w:eastAsia="pl-PL"/>
        </w:rPr>
        <w:t xml:space="preserve"> </w:t>
      </w:r>
      <w:r w:rsidR="00856E5F">
        <w:rPr>
          <w:rFonts w:ascii="Calibri" w:hAnsi="Calibri" w:cs="Calibri"/>
          <w:sz w:val="22"/>
          <w:szCs w:val="22"/>
          <w:lang w:eastAsia="pl-PL"/>
        </w:rPr>
        <w:t>S</w:t>
      </w:r>
      <w:r w:rsidRPr="008E7B04">
        <w:rPr>
          <w:rFonts w:ascii="Calibri" w:hAnsi="Calibri" w:cs="Calibri"/>
          <w:sz w:val="22"/>
          <w:szCs w:val="22"/>
          <w:lang w:eastAsia="pl-PL"/>
        </w:rPr>
        <w:t xml:space="preserve">tronami, których nie da się rozstrzygnąć w drodze uzgodnień, </w:t>
      </w:r>
      <w:r w:rsidR="00856E5F">
        <w:rPr>
          <w:rFonts w:ascii="Calibri" w:hAnsi="Calibri" w:cs="Calibri"/>
          <w:sz w:val="22"/>
          <w:szCs w:val="22"/>
          <w:lang w:eastAsia="pl-PL"/>
        </w:rPr>
        <w:t>S</w:t>
      </w:r>
      <w:r w:rsidRPr="008E7B04">
        <w:rPr>
          <w:rFonts w:ascii="Calibri" w:hAnsi="Calibri" w:cs="Calibri"/>
          <w:sz w:val="22"/>
          <w:szCs w:val="22"/>
          <w:lang w:eastAsia="pl-PL"/>
        </w:rPr>
        <w:t>trony poddają rozstrzygnięciu sądom powszechnym właściwym miejscowo dla siedziby Zamawiającego.</w:t>
      </w:r>
    </w:p>
    <w:p w14:paraId="04CC57ED" w14:textId="273B3E1F" w:rsidR="008E7B04" w:rsidRPr="008E7B04" w:rsidRDefault="008E7B04" w:rsidP="006A3405">
      <w:pPr>
        <w:numPr>
          <w:ilvl w:val="0"/>
          <w:numId w:val="8"/>
        </w:numPr>
        <w:ind w:left="360"/>
        <w:jc w:val="both"/>
        <w:rPr>
          <w:rFonts w:ascii="Calibri" w:hAnsi="Calibri" w:cs="Calibri"/>
          <w:i/>
          <w:iCs/>
          <w:sz w:val="22"/>
          <w:szCs w:val="22"/>
          <w:lang w:eastAsia="pl-PL"/>
        </w:rPr>
      </w:pPr>
      <w:r w:rsidRPr="008E7B04">
        <w:rPr>
          <w:rFonts w:ascii="Calibri" w:hAnsi="Calibri" w:cs="Calibri"/>
          <w:sz w:val="22"/>
          <w:szCs w:val="22"/>
          <w:lang w:eastAsia="pl-PL"/>
        </w:rPr>
        <w:t xml:space="preserve">W sprawach nieuregulowanych </w:t>
      </w:r>
      <w:r w:rsidR="00396764">
        <w:rPr>
          <w:rFonts w:ascii="Calibri" w:hAnsi="Calibri" w:cs="Calibri"/>
          <w:sz w:val="22"/>
          <w:szCs w:val="22"/>
          <w:lang w:eastAsia="pl-PL"/>
        </w:rPr>
        <w:t>U</w:t>
      </w:r>
      <w:r w:rsidRPr="008E7B04">
        <w:rPr>
          <w:rFonts w:ascii="Calibri" w:hAnsi="Calibri" w:cs="Calibri"/>
          <w:sz w:val="22"/>
          <w:szCs w:val="22"/>
          <w:lang w:eastAsia="pl-PL"/>
        </w:rPr>
        <w:t xml:space="preserve">mową stosuje się </w:t>
      </w:r>
      <w:r w:rsidRPr="002B5C8C">
        <w:rPr>
          <w:rFonts w:ascii="Calibri" w:hAnsi="Calibri" w:cs="Calibri"/>
          <w:sz w:val="22"/>
          <w:szCs w:val="22"/>
          <w:lang w:eastAsia="pl-PL"/>
        </w:rPr>
        <w:t xml:space="preserve">odpowiednie przepisy </w:t>
      </w:r>
      <w:r w:rsidR="0021431A" w:rsidRPr="0021431A">
        <w:rPr>
          <w:rFonts w:ascii="Calibri" w:hAnsi="Calibri" w:cs="Calibri"/>
          <w:i/>
          <w:iCs/>
          <w:sz w:val="22"/>
          <w:szCs w:val="22"/>
          <w:lang w:eastAsia="pl-PL"/>
        </w:rPr>
        <w:t>ustawy</w:t>
      </w:r>
      <w:r w:rsidR="0021431A">
        <w:rPr>
          <w:rFonts w:ascii="Calibri" w:hAnsi="Calibri" w:cs="Calibri"/>
          <w:sz w:val="22"/>
          <w:szCs w:val="22"/>
          <w:lang w:eastAsia="pl-PL"/>
        </w:rPr>
        <w:t xml:space="preserve"> </w:t>
      </w:r>
      <w:r w:rsidR="00856E5F" w:rsidRPr="002B5C8C">
        <w:rPr>
          <w:rFonts w:ascii="Calibri" w:hAnsi="Calibri" w:cs="Calibri"/>
          <w:i/>
          <w:iCs/>
          <w:sz w:val="22"/>
          <w:szCs w:val="22"/>
          <w:lang w:eastAsia="pl-PL"/>
        </w:rPr>
        <w:t xml:space="preserve">z dnia </w:t>
      </w:r>
      <w:r w:rsidR="004E3CFE">
        <w:rPr>
          <w:rFonts w:ascii="Calibri" w:hAnsi="Calibri" w:cs="Calibri"/>
          <w:i/>
          <w:iCs/>
          <w:sz w:val="22"/>
          <w:szCs w:val="22"/>
          <w:lang w:eastAsia="pl-PL"/>
        </w:rPr>
        <w:br/>
      </w:r>
      <w:r w:rsidR="00856E5F" w:rsidRPr="002B5C8C">
        <w:rPr>
          <w:rFonts w:ascii="Calibri" w:hAnsi="Calibri" w:cs="Calibri"/>
          <w:i/>
          <w:iCs/>
          <w:sz w:val="22"/>
          <w:szCs w:val="22"/>
          <w:lang w:eastAsia="pl-PL"/>
        </w:rPr>
        <w:t>23 kwietnia 1964 r. Kodeks cywilny (Dz.U.202</w:t>
      </w:r>
      <w:r w:rsidR="004E3CFE">
        <w:rPr>
          <w:rFonts w:ascii="Calibri" w:hAnsi="Calibri" w:cs="Calibri"/>
          <w:i/>
          <w:iCs/>
          <w:sz w:val="22"/>
          <w:szCs w:val="22"/>
          <w:lang w:eastAsia="pl-PL"/>
        </w:rPr>
        <w:t>5</w:t>
      </w:r>
      <w:r w:rsidR="00856E5F" w:rsidRPr="002B5C8C">
        <w:rPr>
          <w:rFonts w:ascii="Calibri" w:hAnsi="Calibri" w:cs="Calibri"/>
          <w:i/>
          <w:iCs/>
          <w:sz w:val="22"/>
          <w:szCs w:val="22"/>
          <w:lang w:eastAsia="pl-PL"/>
        </w:rPr>
        <w:t xml:space="preserve"> r. poz. 10</w:t>
      </w:r>
      <w:r w:rsidR="004E3CFE">
        <w:rPr>
          <w:rFonts w:ascii="Calibri" w:hAnsi="Calibri" w:cs="Calibri"/>
          <w:i/>
          <w:iCs/>
          <w:sz w:val="22"/>
          <w:szCs w:val="22"/>
          <w:lang w:eastAsia="pl-PL"/>
        </w:rPr>
        <w:t>7</w:t>
      </w:r>
      <w:r w:rsidR="00856E5F" w:rsidRPr="002B5C8C">
        <w:rPr>
          <w:rFonts w:ascii="Calibri" w:hAnsi="Calibri" w:cs="Calibri"/>
          <w:i/>
          <w:iCs/>
          <w:sz w:val="22"/>
          <w:szCs w:val="22"/>
          <w:lang w:eastAsia="pl-PL"/>
        </w:rPr>
        <w:t xml:space="preserve">1 z </w:t>
      </w:r>
      <w:proofErr w:type="spellStart"/>
      <w:r w:rsidR="00856E5F" w:rsidRPr="002B5C8C">
        <w:rPr>
          <w:rFonts w:ascii="Calibri" w:hAnsi="Calibri" w:cs="Calibri"/>
          <w:i/>
          <w:iCs/>
          <w:sz w:val="22"/>
          <w:szCs w:val="22"/>
          <w:lang w:eastAsia="pl-PL"/>
        </w:rPr>
        <w:t>późn</w:t>
      </w:r>
      <w:proofErr w:type="spellEnd"/>
      <w:r w:rsidR="00856E5F" w:rsidRPr="002B5C8C">
        <w:rPr>
          <w:rFonts w:ascii="Calibri" w:hAnsi="Calibri" w:cs="Calibri"/>
          <w:i/>
          <w:iCs/>
          <w:sz w:val="22"/>
          <w:szCs w:val="22"/>
          <w:lang w:eastAsia="pl-PL"/>
        </w:rPr>
        <w:t>. zm.)</w:t>
      </w:r>
      <w:r w:rsidR="002B5C8C" w:rsidRPr="002B5C8C">
        <w:rPr>
          <w:rFonts w:ascii="Calibri" w:hAnsi="Calibri" w:cs="Calibri"/>
          <w:i/>
          <w:iCs/>
          <w:sz w:val="22"/>
          <w:szCs w:val="22"/>
          <w:lang w:eastAsia="pl-PL"/>
        </w:rPr>
        <w:t xml:space="preserve"> </w:t>
      </w:r>
      <w:r w:rsidRPr="008E7B04">
        <w:rPr>
          <w:rFonts w:ascii="Calibri" w:hAnsi="Calibri" w:cs="Calibri"/>
          <w:i/>
          <w:iCs/>
          <w:sz w:val="22"/>
          <w:szCs w:val="22"/>
          <w:lang w:eastAsia="pl-PL"/>
        </w:rPr>
        <w:t xml:space="preserve">i Regulaminu udzielania zamówień przez </w:t>
      </w:r>
      <w:proofErr w:type="spellStart"/>
      <w:r w:rsidRPr="008E7B04">
        <w:rPr>
          <w:rFonts w:ascii="Calibri" w:hAnsi="Calibri" w:cs="Calibri"/>
          <w:i/>
          <w:iCs/>
          <w:sz w:val="22"/>
          <w:szCs w:val="22"/>
          <w:lang w:eastAsia="pl-PL"/>
        </w:rPr>
        <w:t>WPWiK</w:t>
      </w:r>
      <w:proofErr w:type="spellEnd"/>
      <w:r w:rsidRPr="008E7B04">
        <w:rPr>
          <w:rFonts w:ascii="Calibri" w:hAnsi="Calibri" w:cs="Calibri"/>
          <w:i/>
          <w:iCs/>
          <w:sz w:val="22"/>
          <w:szCs w:val="22"/>
          <w:lang w:eastAsia="pl-PL"/>
        </w:rPr>
        <w:t xml:space="preserve"> Sp. z o.o.</w:t>
      </w:r>
    </w:p>
    <w:p w14:paraId="2E55D51F" w14:textId="53DA4337" w:rsidR="008E7B04" w:rsidRPr="008E7B04" w:rsidRDefault="008E7B04" w:rsidP="006A3405">
      <w:pPr>
        <w:numPr>
          <w:ilvl w:val="0"/>
          <w:numId w:val="8"/>
        </w:numPr>
        <w:ind w:left="360"/>
        <w:jc w:val="both"/>
        <w:rPr>
          <w:rFonts w:ascii="Calibri" w:hAnsi="Calibri" w:cs="Calibri"/>
          <w:sz w:val="22"/>
          <w:szCs w:val="22"/>
          <w:lang w:eastAsia="pl-PL"/>
        </w:rPr>
      </w:pPr>
      <w:r w:rsidRPr="008E7B04">
        <w:rPr>
          <w:rFonts w:ascii="Calibri" w:hAnsi="Calibri" w:cs="Calibri"/>
          <w:sz w:val="22"/>
          <w:szCs w:val="22"/>
          <w:lang w:eastAsia="pl-PL"/>
        </w:rPr>
        <w:t xml:space="preserve">Umowa została sporządzona w dwóch jednobrzmiących egzemplarzach po jednym dla każdej </w:t>
      </w:r>
      <w:r w:rsidR="004E3CFE">
        <w:rPr>
          <w:rFonts w:ascii="Calibri" w:hAnsi="Calibri" w:cs="Calibri"/>
          <w:sz w:val="22"/>
          <w:szCs w:val="22"/>
          <w:lang w:eastAsia="pl-PL"/>
        </w:rPr>
        <w:br/>
      </w:r>
      <w:r w:rsidRPr="008E7B04">
        <w:rPr>
          <w:rFonts w:ascii="Calibri" w:hAnsi="Calibri" w:cs="Calibri"/>
          <w:sz w:val="22"/>
          <w:szCs w:val="22"/>
          <w:lang w:eastAsia="pl-PL"/>
        </w:rPr>
        <w:t xml:space="preserve">ze </w:t>
      </w:r>
      <w:r w:rsidR="00396764">
        <w:rPr>
          <w:rFonts w:ascii="Calibri" w:hAnsi="Calibri" w:cs="Calibri"/>
          <w:sz w:val="22"/>
          <w:szCs w:val="22"/>
          <w:lang w:eastAsia="pl-PL"/>
        </w:rPr>
        <w:t>S</w:t>
      </w:r>
      <w:r w:rsidRPr="008E7B04">
        <w:rPr>
          <w:rFonts w:ascii="Calibri" w:hAnsi="Calibri" w:cs="Calibri"/>
          <w:sz w:val="22"/>
          <w:szCs w:val="22"/>
          <w:lang w:eastAsia="pl-PL"/>
        </w:rPr>
        <w:t>tron.</w:t>
      </w:r>
    </w:p>
    <w:p w14:paraId="49FABD59" w14:textId="77777777" w:rsidR="00856E5F" w:rsidRDefault="00856E5F" w:rsidP="008E7B04">
      <w:pPr>
        <w:rPr>
          <w:rFonts w:ascii="Calibri" w:hAnsi="Calibri" w:cs="Calibri"/>
          <w:b/>
          <w:sz w:val="22"/>
          <w:szCs w:val="22"/>
        </w:rPr>
      </w:pPr>
    </w:p>
    <w:p w14:paraId="0FE9FE75" w14:textId="77777777" w:rsidR="00856E5F" w:rsidRDefault="00856E5F" w:rsidP="008E7B04">
      <w:pPr>
        <w:rPr>
          <w:rFonts w:ascii="Calibri" w:hAnsi="Calibri" w:cs="Calibri"/>
          <w:b/>
          <w:sz w:val="22"/>
          <w:szCs w:val="22"/>
        </w:rPr>
      </w:pPr>
    </w:p>
    <w:p w14:paraId="02ACA84C" w14:textId="78F88B7C" w:rsidR="00C25B61" w:rsidRDefault="00933FE3" w:rsidP="00C25B61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ZAMAWIAJĄCY </w:t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  <w:t>WYKONAWC</w:t>
      </w:r>
      <w:r w:rsidR="00317314">
        <w:rPr>
          <w:rFonts w:ascii="Calibri" w:hAnsi="Calibri" w:cs="Calibri"/>
          <w:b/>
          <w:sz w:val="22"/>
          <w:szCs w:val="22"/>
        </w:rPr>
        <w:t>A</w:t>
      </w:r>
    </w:p>
    <w:p w14:paraId="5301BD8D" w14:textId="77777777" w:rsidR="009D5EDE" w:rsidRPr="009D5EDE" w:rsidRDefault="009D5EDE" w:rsidP="00C25B61">
      <w:pPr>
        <w:rPr>
          <w:rFonts w:ascii="Calibri" w:hAnsi="Calibri" w:cs="Calibri"/>
          <w:b/>
          <w:sz w:val="22"/>
          <w:szCs w:val="22"/>
        </w:rPr>
      </w:pPr>
    </w:p>
    <w:p w14:paraId="791CD0A7" w14:textId="77777777" w:rsidR="009D5EDE" w:rsidRDefault="009D5EDE" w:rsidP="00317314">
      <w:pPr>
        <w:jc w:val="right"/>
        <w:rPr>
          <w:rFonts w:ascii="Calibri" w:hAnsi="Calibri"/>
          <w:b/>
          <w:sz w:val="22"/>
          <w:szCs w:val="22"/>
          <w:lang w:eastAsia="pl-PL"/>
        </w:rPr>
      </w:pPr>
    </w:p>
    <w:p w14:paraId="2BB567E1" w14:textId="77777777" w:rsidR="009D5EDE" w:rsidRDefault="009D5EDE" w:rsidP="00317314">
      <w:pPr>
        <w:jc w:val="right"/>
        <w:rPr>
          <w:rFonts w:ascii="Calibri" w:hAnsi="Calibri"/>
          <w:b/>
          <w:sz w:val="22"/>
          <w:szCs w:val="22"/>
          <w:lang w:eastAsia="pl-PL"/>
        </w:rPr>
      </w:pPr>
    </w:p>
    <w:p w14:paraId="6D130C26" w14:textId="77777777" w:rsidR="00BA51D2" w:rsidRDefault="00BA51D2" w:rsidP="00317314">
      <w:pPr>
        <w:jc w:val="right"/>
        <w:rPr>
          <w:rFonts w:ascii="Calibri" w:hAnsi="Calibri"/>
          <w:b/>
          <w:sz w:val="22"/>
          <w:szCs w:val="22"/>
          <w:lang w:eastAsia="pl-PL"/>
        </w:rPr>
      </w:pPr>
    </w:p>
    <w:p w14:paraId="4B9127EF" w14:textId="77777777" w:rsidR="00302D46" w:rsidRDefault="00302D46" w:rsidP="00317314">
      <w:pPr>
        <w:jc w:val="right"/>
        <w:rPr>
          <w:rFonts w:ascii="Calibri" w:hAnsi="Calibri"/>
          <w:b/>
          <w:sz w:val="22"/>
          <w:szCs w:val="22"/>
          <w:lang w:eastAsia="pl-PL"/>
        </w:rPr>
      </w:pPr>
    </w:p>
    <w:p w14:paraId="4DB5C236" w14:textId="77777777" w:rsidR="00302D46" w:rsidRDefault="00302D46" w:rsidP="00317314">
      <w:pPr>
        <w:jc w:val="right"/>
        <w:rPr>
          <w:rFonts w:ascii="Calibri" w:hAnsi="Calibri"/>
          <w:b/>
          <w:sz w:val="22"/>
          <w:szCs w:val="22"/>
          <w:lang w:eastAsia="pl-PL"/>
        </w:rPr>
      </w:pPr>
    </w:p>
    <w:p w14:paraId="0251F7F1" w14:textId="77777777" w:rsidR="00302D46" w:rsidRDefault="00302D46" w:rsidP="00317314">
      <w:pPr>
        <w:jc w:val="right"/>
        <w:rPr>
          <w:rFonts w:ascii="Calibri" w:hAnsi="Calibri"/>
          <w:b/>
          <w:sz w:val="22"/>
          <w:szCs w:val="22"/>
          <w:lang w:eastAsia="pl-PL"/>
        </w:rPr>
      </w:pPr>
    </w:p>
    <w:p w14:paraId="5BB640FF" w14:textId="77777777" w:rsidR="00302D46" w:rsidRDefault="00302D46" w:rsidP="00317314">
      <w:pPr>
        <w:jc w:val="right"/>
        <w:rPr>
          <w:rFonts w:ascii="Calibri" w:hAnsi="Calibri"/>
          <w:b/>
          <w:sz w:val="22"/>
          <w:szCs w:val="22"/>
          <w:lang w:eastAsia="pl-PL"/>
        </w:rPr>
      </w:pPr>
    </w:p>
    <w:p w14:paraId="6412FF92" w14:textId="77777777" w:rsidR="00302D46" w:rsidRDefault="00302D46" w:rsidP="00317314">
      <w:pPr>
        <w:jc w:val="right"/>
        <w:rPr>
          <w:rFonts w:ascii="Calibri" w:hAnsi="Calibri"/>
          <w:b/>
          <w:sz w:val="22"/>
          <w:szCs w:val="22"/>
          <w:lang w:eastAsia="pl-PL"/>
        </w:rPr>
      </w:pPr>
    </w:p>
    <w:p w14:paraId="7CF0A03A" w14:textId="77777777" w:rsidR="00302D46" w:rsidRDefault="00302D46" w:rsidP="00317314">
      <w:pPr>
        <w:jc w:val="right"/>
        <w:rPr>
          <w:rFonts w:ascii="Calibri" w:hAnsi="Calibri"/>
          <w:b/>
          <w:sz w:val="22"/>
          <w:szCs w:val="22"/>
          <w:lang w:eastAsia="pl-PL"/>
        </w:rPr>
      </w:pPr>
    </w:p>
    <w:p w14:paraId="4B1267BE" w14:textId="77777777" w:rsidR="00302D46" w:rsidRDefault="00302D46" w:rsidP="00317314">
      <w:pPr>
        <w:jc w:val="right"/>
        <w:rPr>
          <w:rFonts w:ascii="Calibri" w:hAnsi="Calibri"/>
          <w:b/>
          <w:sz w:val="22"/>
          <w:szCs w:val="22"/>
          <w:lang w:eastAsia="pl-PL"/>
        </w:rPr>
      </w:pPr>
    </w:p>
    <w:p w14:paraId="7CFCEBE4" w14:textId="77777777" w:rsidR="00302D46" w:rsidRDefault="00302D46" w:rsidP="00317314">
      <w:pPr>
        <w:jc w:val="right"/>
        <w:rPr>
          <w:rFonts w:ascii="Calibri" w:hAnsi="Calibri"/>
          <w:b/>
          <w:sz w:val="22"/>
          <w:szCs w:val="22"/>
          <w:lang w:eastAsia="pl-PL"/>
        </w:rPr>
      </w:pPr>
    </w:p>
    <w:p w14:paraId="2D723D8C" w14:textId="77777777" w:rsidR="00302D46" w:rsidRDefault="00302D46" w:rsidP="00317314">
      <w:pPr>
        <w:jc w:val="right"/>
        <w:rPr>
          <w:rFonts w:ascii="Calibri" w:hAnsi="Calibri"/>
          <w:b/>
          <w:sz w:val="22"/>
          <w:szCs w:val="22"/>
          <w:lang w:eastAsia="pl-PL"/>
        </w:rPr>
      </w:pPr>
    </w:p>
    <w:p w14:paraId="030F3FF0" w14:textId="77777777" w:rsidR="00302D46" w:rsidRDefault="00302D46" w:rsidP="00317314">
      <w:pPr>
        <w:jc w:val="right"/>
        <w:rPr>
          <w:rFonts w:ascii="Calibri" w:hAnsi="Calibri"/>
          <w:b/>
          <w:sz w:val="22"/>
          <w:szCs w:val="22"/>
          <w:lang w:eastAsia="pl-PL"/>
        </w:rPr>
      </w:pPr>
    </w:p>
    <w:p w14:paraId="5F51DB82" w14:textId="77777777" w:rsidR="00302D46" w:rsidRDefault="00302D46" w:rsidP="00317314">
      <w:pPr>
        <w:jc w:val="right"/>
        <w:rPr>
          <w:rFonts w:ascii="Calibri" w:hAnsi="Calibri"/>
          <w:b/>
          <w:sz w:val="22"/>
          <w:szCs w:val="22"/>
          <w:lang w:eastAsia="pl-PL"/>
        </w:rPr>
      </w:pPr>
    </w:p>
    <w:p w14:paraId="6E62E635" w14:textId="77777777" w:rsidR="00302D46" w:rsidRDefault="00302D46" w:rsidP="00317314">
      <w:pPr>
        <w:jc w:val="right"/>
        <w:rPr>
          <w:rFonts w:ascii="Calibri" w:hAnsi="Calibri"/>
          <w:b/>
          <w:sz w:val="22"/>
          <w:szCs w:val="22"/>
          <w:lang w:eastAsia="pl-PL"/>
        </w:rPr>
      </w:pPr>
    </w:p>
    <w:p w14:paraId="530C2A41" w14:textId="77777777" w:rsidR="00302D46" w:rsidRDefault="00302D46" w:rsidP="00317314">
      <w:pPr>
        <w:jc w:val="right"/>
        <w:rPr>
          <w:rFonts w:ascii="Calibri" w:hAnsi="Calibri"/>
          <w:b/>
          <w:sz w:val="22"/>
          <w:szCs w:val="22"/>
          <w:lang w:eastAsia="pl-PL"/>
        </w:rPr>
      </w:pPr>
    </w:p>
    <w:p w14:paraId="55798436" w14:textId="77777777" w:rsidR="00302D46" w:rsidRDefault="00302D46" w:rsidP="00317314">
      <w:pPr>
        <w:jc w:val="right"/>
        <w:rPr>
          <w:rFonts w:ascii="Calibri" w:hAnsi="Calibri"/>
          <w:b/>
          <w:sz w:val="22"/>
          <w:szCs w:val="22"/>
          <w:lang w:eastAsia="pl-PL"/>
        </w:rPr>
      </w:pPr>
    </w:p>
    <w:p w14:paraId="5FBDC43F" w14:textId="77777777" w:rsidR="00302D46" w:rsidRDefault="00302D46" w:rsidP="00317314">
      <w:pPr>
        <w:jc w:val="right"/>
        <w:rPr>
          <w:rFonts w:ascii="Calibri" w:hAnsi="Calibri"/>
          <w:b/>
          <w:sz w:val="22"/>
          <w:szCs w:val="22"/>
          <w:lang w:eastAsia="pl-PL"/>
        </w:rPr>
      </w:pPr>
    </w:p>
    <w:p w14:paraId="46B36BEB" w14:textId="77777777" w:rsidR="00302D46" w:rsidRDefault="00302D46" w:rsidP="00317314">
      <w:pPr>
        <w:jc w:val="right"/>
        <w:rPr>
          <w:rFonts w:ascii="Calibri" w:hAnsi="Calibri"/>
          <w:b/>
          <w:sz w:val="22"/>
          <w:szCs w:val="22"/>
          <w:lang w:eastAsia="pl-PL"/>
        </w:rPr>
      </w:pPr>
    </w:p>
    <w:p w14:paraId="6BF1F928" w14:textId="77777777" w:rsidR="00302D46" w:rsidRDefault="00302D46" w:rsidP="00317314">
      <w:pPr>
        <w:jc w:val="right"/>
        <w:rPr>
          <w:rFonts w:ascii="Calibri" w:hAnsi="Calibri"/>
          <w:b/>
          <w:sz w:val="22"/>
          <w:szCs w:val="22"/>
          <w:lang w:eastAsia="pl-PL"/>
        </w:rPr>
      </w:pPr>
    </w:p>
    <w:p w14:paraId="6EE84CCD" w14:textId="77777777" w:rsidR="00302D46" w:rsidRDefault="00302D46" w:rsidP="00317314">
      <w:pPr>
        <w:jc w:val="right"/>
        <w:rPr>
          <w:rFonts w:ascii="Calibri" w:hAnsi="Calibri"/>
          <w:b/>
          <w:sz w:val="22"/>
          <w:szCs w:val="22"/>
          <w:lang w:eastAsia="pl-PL"/>
        </w:rPr>
      </w:pPr>
    </w:p>
    <w:p w14:paraId="3DA1FC26" w14:textId="77777777" w:rsidR="00302D46" w:rsidRDefault="00302D46" w:rsidP="00317314">
      <w:pPr>
        <w:jc w:val="right"/>
        <w:rPr>
          <w:rFonts w:ascii="Calibri" w:hAnsi="Calibri"/>
          <w:b/>
          <w:sz w:val="22"/>
          <w:szCs w:val="22"/>
          <w:lang w:eastAsia="pl-PL"/>
        </w:rPr>
      </w:pPr>
    </w:p>
    <w:p w14:paraId="2DF326D1" w14:textId="77777777" w:rsidR="00302D46" w:rsidRDefault="00302D46" w:rsidP="00317314">
      <w:pPr>
        <w:jc w:val="right"/>
        <w:rPr>
          <w:rFonts w:ascii="Calibri" w:hAnsi="Calibri"/>
          <w:b/>
          <w:sz w:val="22"/>
          <w:szCs w:val="22"/>
          <w:lang w:eastAsia="pl-PL"/>
        </w:rPr>
      </w:pPr>
    </w:p>
    <w:p w14:paraId="780A9755" w14:textId="77777777" w:rsidR="00302D46" w:rsidRDefault="00302D46" w:rsidP="00317314">
      <w:pPr>
        <w:jc w:val="right"/>
        <w:rPr>
          <w:rFonts w:ascii="Calibri" w:hAnsi="Calibri"/>
          <w:b/>
          <w:sz w:val="22"/>
          <w:szCs w:val="22"/>
          <w:lang w:eastAsia="pl-PL"/>
        </w:rPr>
      </w:pPr>
    </w:p>
    <w:p w14:paraId="7D54F134" w14:textId="77777777" w:rsidR="00302D46" w:rsidRDefault="00302D46" w:rsidP="00317314">
      <w:pPr>
        <w:jc w:val="right"/>
        <w:rPr>
          <w:rFonts w:ascii="Calibri" w:hAnsi="Calibri"/>
          <w:b/>
          <w:sz w:val="22"/>
          <w:szCs w:val="22"/>
          <w:lang w:eastAsia="pl-PL"/>
        </w:rPr>
      </w:pPr>
    </w:p>
    <w:p w14:paraId="70DAAB04" w14:textId="77777777" w:rsidR="00302D46" w:rsidRDefault="00302D46" w:rsidP="00317314">
      <w:pPr>
        <w:jc w:val="right"/>
        <w:rPr>
          <w:rFonts w:ascii="Calibri" w:hAnsi="Calibri"/>
          <w:b/>
          <w:sz w:val="22"/>
          <w:szCs w:val="22"/>
          <w:lang w:eastAsia="pl-PL"/>
        </w:rPr>
      </w:pPr>
    </w:p>
    <w:p w14:paraId="1496788A" w14:textId="77777777" w:rsidR="00302D46" w:rsidRDefault="00302D46" w:rsidP="00317314">
      <w:pPr>
        <w:jc w:val="right"/>
        <w:rPr>
          <w:rFonts w:ascii="Calibri" w:hAnsi="Calibri"/>
          <w:b/>
          <w:sz w:val="22"/>
          <w:szCs w:val="22"/>
          <w:lang w:eastAsia="pl-PL"/>
        </w:rPr>
      </w:pPr>
    </w:p>
    <w:p w14:paraId="31F3D807" w14:textId="77777777" w:rsidR="00302D46" w:rsidRDefault="00302D46" w:rsidP="00317314">
      <w:pPr>
        <w:jc w:val="right"/>
        <w:rPr>
          <w:rFonts w:ascii="Calibri" w:hAnsi="Calibri"/>
          <w:b/>
          <w:sz w:val="22"/>
          <w:szCs w:val="22"/>
          <w:lang w:eastAsia="pl-PL"/>
        </w:rPr>
      </w:pPr>
    </w:p>
    <w:p w14:paraId="6558715C" w14:textId="77777777" w:rsidR="00302D46" w:rsidRDefault="00302D46" w:rsidP="00317314">
      <w:pPr>
        <w:jc w:val="right"/>
        <w:rPr>
          <w:rFonts w:ascii="Calibri" w:hAnsi="Calibri"/>
          <w:b/>
          <w:sz w:val="22"/>
          <w:szCs w:val="22"/>
          <w:lang w:eastAsia="pl-PL"/>
        </w:rPr>
      </w:pPr>
    </w:p>
    <w:p w14:paraId="16F033B4" w14:textId="77777777" w:rsidR="00302D46" w:rsidRDefault="00302D46" w:rsidP="00317314">
      <w:pPr>
        <w:jc w:val="right"/>
        <w:rPr>
          <w:rFonts w:ascii="Calibri" w:hAnsi="Calibri"/>
          <w:b/>
          <w:sz w:val="22"/>
          <w:szCs w:val="22"/>
          <w:lang w:eastAsia="pl-PL"/>
        </w:rPr>
      </w:pPr>
    </w:p>
    <w:p w14:paraId="402DEB07" w14:textId="77777777" w:rsidR="00302D46" w:rsidRDefault="00302D46" w:rsidP="00317314">
      <w:pPr>
        <w:jc w:val="right"/>
        <w:rPr>
          <w:rFonts w:ascii="Calibri" w:hAnsi="Calibri"/>
          <w:b/>
          <w:sz w:val="22"/>
          <w:szCs w:val="22"/>
          <w:lang w:eastAsia="pl-PL"/>
        </w:rPr>
      </w:pPr>
    </w:p>
    <w:p w14:paraId="21007972" w14:textId="77777777" w:rsidR="00302D46" w:rsidRDefault="00302D46" w:rsidP="00317314">
      <w:pPr>
        <w:jc w:val="right"/>
        <w:rPr>
          <w:rFonts w:ascii="Calibri" w:hAnsi="Calibri"/>
          <w:b/>
          <w:sz w:val="22"/>
          <w:szCs w:val="22"/>
          <w:lang w:eastAsia="pl-PL"/>
        </w:rPr>
      </w:pPr>
    </w:p>
    <w:p w14:paraId="6C7B4D71" w14:textId="77777777" w:rsidR="00302D46" w:rsidRDefault="00302D46" w:rsidP="00317314">
      <w:pPr>
        <w:jc w:val="right"/>
        <w:rPr>
          <w:rFonts w:ascii="Calibri" w:hAnsi="Calibri"/>
          <w:b/>
          <w:sz w:val="22"/>
          <w:szCs w:val="22"/>
          <w:lang w:eastAsia="pl-PL"/>
        </w:rPr>
      </w:pPr>
    </w:p>
    <w:p w14:paraId="0E2456D9" w14:textId="77777777" w:rsidR="00302D46" w:rsidRDefault="00302D46" w:rsidP="00317314">
      <w:pPr>
        <w:jc w:val="right"/>
        <w:rPr>
          <w:rFonts w:ascii="Calibri" w:hAnsi="Calibri"/>
          <w:b/>
          <w:sz w:val="22"/>
          <w:szCs w:val="22"/>
          <w:lang w:eastAsia="pl-PL"/>
        </w:rPr>
      </w:pPr>
    </w:p>
    <w:p w14:paraId="475D3792" w14:textId="77777777" w:rsidR="00302D46" w:rsidRDefault="00302D46" w:rsidP="00317314">
      <w:pPr>
        <w:jc w:val="right"/>
        <w:rPr>
          <w:rFonts w:ascii="Calibri" w:hAnsi="Calibri"/>
          <w:b/>
          <w:sz w:val="22"/>
          <w:szCs w:val="22"/>
          <w:lang w:eastAsia="pl-PL"/>
        </w:rPr>
      </w:pPr>
    </w:p>
    <w:p w14:paraId="02C8982E" w14:textId="77777777" w:rsidR="00302D46" w:rsidRDefault="00302D46" w:rsidP="00317314">
      <w:pPr>
        <w:jc w:val="right"/>
        <w:rPr>
          <w:rFonts w:ascii="Calibri" w:hAnsi="Calibri"/>
          <w:b/>
          <w:sz w:val="22"/>
          <w:szCs w:val="22"/>
          <w:lang w:eastAsia="pl-PL"/>
        </w:rPr>
      </w:pPr>
    </w:p>
    <w:p w14:paraId="0890BD97" w14:textId="77777777" w:rsidR="00302D46" w:rsidRDefault="00302D46" w:rsidP="00317314">
      <w:pPr>
        <w:jc w:val="right"/>
        <w:rPr>
          <w:rFonts w:ascii="Calibri" w:hAnsi="Calibri"/>
          <w:b/>
          <w:sz w:val="22"/>
          <w:szCs w:val="22"/>
          <w:lang w:eastAsia="pl-PL"/>
        </w:rPr>
      </w:pPr>
    </w:p>
    <w:p w14:paraId="4F3DE469" w14:textId="77777777" w:rsidR="00302D46" w:rsidRDefault="00302D46" w:rsidP="00317314">
      <w:pPr>
        <w:jc w:val="right"/>
        <w:rPr>
          <w:rFonts w:ascii="Calibri" w:hAnsi="Calibri"/>
          <w:b/>
          <w:sz w:val="22"/>
          <w:szCs w:val="22"/>
          <w:lang w:eastAsia="pl-PL"/>
        </w:rPr>
      </w:pPr>
    </w:p>
    <w:p w14:paraId="5CBB6F93" w14:textId="77777777" w:rsidR="00BA51D2" w:rsidRDefault="00BA51D2" w:rsidP="007545B5">
      <w:pPr>
        <w:rPr>
          <w:rFonts w:ascii="Calibri" w:hAnsi="Calibri"/>
          <w:b/>
          <w:sz w:val="22"/>
          <w:szCs w:val="22"/>
          <w:lang w:eastAsia="pl-PL"/>
        </w:rPr>
      </w:pPr>
    </w:p>
    <w:p w14:paraId="1EAFB245" w14:textId="77777777" w:rsidR="006760B6" w:rsidRDefault="006760B6" w:rsidP="007545B5">
      <w:pPr>
        <w:rPr>
          <w:rFonts w:ascii="Calibri" w:hAnsi="Calibri"/>
          <w:b/>
          <w:sz w:val="22"/>
          <w:szCs w:val="22"/>
          <w:lang w:eastAsia="pl-PL"/>
        </w:rPr>
      </w:pPr>
    </w:p>
    <w:p w14:paraId="79188D72" w14:textId="77777777" w:rsidR="009D5EDE" w:rsidRDefault="009D5EDE" w:rsidP="00317314">
      <w:pPr>
        <w:jc w:val="right"/>
        <w:rPr>
          <w:rFonts w:ascii="Calibri" w:hAnsi="Calibri"/>
          <w:b/>
          <w:sz w:val="22"/>
          <w:szCs w:val="22"/>
          <w:lang w:eastAsia="pl-PL"/>
        </w:rPr>
      </w:pPr>
    </w:p>
    <w:p w14:paraId="31F7AE3A" w14:textId="695EE8DE" w:rsidR="005A454C" w:rsidRPr="00317314" w:rsidRDefault="005A454C" w:rsidP="00317314">
      <w:pPr>
        <w:jc w:val="right"/>
        <w:rPr>
          <w:rFonts w:ascii="Calibri" w:hAnsi="Calibri" w:cs="Calibri"/>
          <w:b/>
          <w:sz w:val="22"/>
          <w:szCs w:val="22"/>
        </w:rPr>
      </w:pPr>
      <w:r w:rsidRPr="005A454C">
        <w:rPr>
          <w:rFonts w:ascii="Calibri" w:hAnsi="Calibri"/>
          <w:b/>
          <w:sz w:val="22"/>
          <w:szCs w:val="22"/>
          <w:lang w:eastAsia="pl-PL"/>
        </w:rPr>
        <w:lastRenderedPageBreak/>
        <w:t xml:space="preserve">Załącznik 1 do </w:t>
      </w:r>
      <w:r w:rsidR="00C22DAA">
        <w:rPr>
          <w:rFonts w:ascii="Calibri" w:hAnsi="Calibri"/>
          <w:b/>
          <w:sz w:val="22"/>
          <w:szCs w:val="22"/>
          <w:lang w:eastAsia="pl-PL"/>
        </w:rPr>
        <w:t>U</w:t>
      </w:r>
      <w:r w:rsidRPr="005A454C">
        <w:rPr>
          <w:rFonts w:ascii="Calibri" w:hAnsi="Calibri"/>
          <w:b/>
          <w:sz w:val="22"/>
          <w:szCs w:val="22"/>
          <w:lang w:eastAsia="pl-PL"/>
        </w:rPr>
        <w:t xml:space="preserve">mowy ……………. z dnia </w:t>
      </w:r>
      <w:r w:rsidRPr="005A454C">
        <w:rPr>
          <w:rFonts w:ascii="Calibri" w:eastAsia="Calibri" w:hAnsi="Calibri" w:cs="Arial"/>
          <w:b/>
          <w:sz w:val="22"/>
          <w:szCs w:val="22"/>
          <w:lang w:eastAsia="en-US"/>
        </w:rPr>
        <w:t>……….</w:t>
      </w:r>
      <w:r w:rsidR="008E7B04">
        <w:rPr>
          <w:rFonts w:ascii="Calibri" w:eastAsia="Calibri" w:hAnsi="Calibri" w:cs="Arial"/>
          <w:b/>
          <w:sz w:val="22"/>
          <w:szCs w:val="22"/>
          <w:lang w:eastAsia="en-US"/>
        </w:rPr>
        <w:t xml:space="preserve"> </w:t>
      </w:r>
      <w:r w:rsidRPr="005A454C">
        <w:rPr>
          <w:rFonts w:ascii="Calibri" w:eastAsia="Calibri" w:hAnsi="Calibri" w:cs="Arial"/>
          <w:b/>
          <w:sz w:val="22"/>
          <w:szCs w:val="22"/>
          <w:lang w:eastAsia="en-US"/>
        </w:rPr>
        <w:t>roku</w:t>
      </w:r>
    </w:p>
    <w:p w14:paraId="05E3A471" w14:textId="77777777" w:rsidR="005A454C" w:rsidRPr="005A454C" w:rsidRDefault="005A454C" w:rsidP="005A454C">
      <w:pPr>
        <w:suppressAutoHyphens w:val="0"/>
        <w:spacing w:before="120" w:line="360" w:lineRule="auto"/>
        <w:ind w:right="-22"/>
        <w:rPr>
          <w:rFonts w:ascii="Calibri" w:eastAsia="Arial" w:hAnsi="Calibri" w:cs="Calibri"/>
          <w:sz w:val="22"/>
          <w:szCs w:val="22"/>
          <w:lang w:eastAsia="pl-PL"/>
        </w:rPr>
      </w:pPr>
    </w:p>
    <w:p w14:paraId="09282D77" w14:textId="77777777" w:rsidR="005A454C" w:rsidRPr="005A454C" w:rsidRDefault="005A454C" w:rsidP="005A454C">
      <w:pPr>
        <w:suppressAutoHyphens w:val="0"/>
        <w:spacing w:before="120" w:line="360" w:lineRule="auto"/>
        <w:ind w:right="-22"/>
        <w:jc w:val="right"/>
        <w:rPr>
          <w:rFonts w:ascii="Calibri" w:eastAsia="Arial" w:hAnsi="Calibri" w:cs="Calibri"/>
          <w:sz w:val="22"/>
          <w:szCs w:val="22"/>
          <w:lang w:eastAsia="pl-PL"/>
        </w:rPr>
      </w:pPr>
      <w:r w:rsidRPr="005A454C">
        <w:rPr>
          <w:rFonts w:eastAsia="Arial"/>
          <w:sz w:val="22"/>
          <w:szCs w:val="22"/>
          <w:lang w:eastAsia="pl-PL"/>
        </w:rPr>
        <w:t>………………………………</w:t>
      </w:r>
      <w:r w:rsidRPr="005A454C">
        <w:rPr>
          <w:rFonts w:ascii="Calibri" w:eastAsia="Arial" w:hAnsi="Calibri" w:cs="Calibri"/>
          <w:sz w:val="22"/>
          <w:szCs w:val="22"/>
          <w:lang w:eastAsia="pl-PL"/>
        </w:rPr>
        <w:t xml:space="preserve">, dnia </w:t>
      </w:r>
      <w:r w:rsidRPr="005A454C">
        <w:rPr>
          <w:rFonts w:eastAsia="Arial"/>
          <w:sz w:val="22"/>
          <w:szCs w:val="22"/>
          <w:lang w:eastAsia="pl-PL"/>
        </w:rPr>
        <w:t>……………………………</w:t>
      </w:r>
    </w:p>
    <w:p w14:paraId="6564DA5C" w14:textId="77777777" w:rsidR="005A454C" w:rsidRPr="005A454C" w:rsidRDefault="005A454C" w:rsidP="005A454C">
      <w:pPr>
        <w:suppressAutoHyphens w:val="0"/>
        <w:spacing w:before="120" w:line="360" w:lineRule="auto"/>
        <w:ind w:right="-22"/>
        <w:jc w:val="center"/>
        <w:rPr>
          <w:rFonts w:ascii="Calibri" w:eastAsia="Arial" w:hAnsi="Calibri" w:cs="Calibri"/>
          <w:b/>
          <w:bCs/>
          <w:sz w:val="22"/>
          <w:szCs w:val="22"/>
          <w:lang w:eastAsia="pl-PL"/>
        </w:rPr>
      </w:pPr>
    </w:p>
    <w:p w14:paraId="6919FB19" w14:textId="599C9D5A" w:rsidR="005A454C" w:rsidRPr="005A454C" w:rsidRDefault="005A454C" w:rsidP="005A454C">
      <w:pPr>
        <w:suppressAutoHyphens w:val="0"/>
        <w:spacing w:before="120" w:line="360" w:lineRule="auto"/>
        <w:ind w:right="-22"/>
        <w:jc w:val="center"/>
        <w:rPr>
          <w:rFonts w:ascii="Calibri" w:eastAsia="Arial" w:hAnsi="Calibri" w:cs="Calibri"/>
          <w:b/>
          <w:bCs/>
          <w:sz w:val="22"/>
          <w:szCs w:val="22"/>
          <w:lang w:eastAsia="pl-PL"/>
        </w:rPr>
      </w:pPr>
      <w:r w:rsidRPr="005A454C">
        <w:rPr>
          <w:rFonts w:ascii="Calibri" w:eastAsia="Arial" w:hAnsi="Calibri" w:cs="Calibri"/>
          <w:b/>
          <w:bCs/>
          <w:sz w:val="22"/>
          <w:szCs w:val="22"/>
          <w:lang w:eastAsia="pl-PL"/>
        </w:rPr>
        <w:t>PROTOKÓŁ ODBIORU</w:t>
      </w:r>
      <w:r w:rsidR="00317314">
        <w:rPr>
          <w:rFonts w:ascii="Calibri" w:eastAsia="Arial" w:hAnsi="Calibri" w:cs="Calibri"/>
          <w:b/>
          <w:bCs/>
          <w:sz w:val="22"/>
          <w:szCs w:val="22"/>
          <w:lang w:eastAsia="pl-PL"/>
        </w:rPr>
        <w:t xml:space="preserve"> KOŃCOWEGO</w:t>
      </w:r>
    </w:p>
    <w:p w14:paraId="24C2DBB4" w14:textId="224E62E7" w:rsidR="005A454C" w:rsidRPr="005A454C" w:rsidRDefault="005A454C" w:rsidP="005A454C">
      <w:pPr>
        <w:suppressAutoHyphens w:val="0"/>
        <w:spacing w:before="120" w:line="360" w:lineRule="auto"/>
        <w:ind w:right="-22"/>
        <w:jc w:val="both"/>
        <w:rPr>
          <w:rFonts w:ascii="Calibri" w:eastAsia="Arial" w:hAnsi="Calibri" w:cs="Calibri"/>
          <w:sz w:val="22"/>
          <w:szCs w:val="22"/>
          <w:lang w:eastAsia="pl-PL"/>
        </w:rPr>
      </w:pPr>
      <w:r w:rsidRPr="005A454C">
        <w:rPr>
          <w:rFonts w:ascii="Calibri" w:eastAsia="Arial" w:hAnsi="Calibri" w:cs="Calibri"/>
          <w:sz w:val="22"/>
          <w:szCs w:val="22"/>
          <w:lang w:eastAsia="pl-PL"/>
        </w:rPr>
        <w:t xml:space="preserve">W dniu </w:t>
      </w:r>
      <w:r w:rsidRPr="005A454C">
        <w:rPr>
          <w:rFonts w:eastAsia="Arial"/>
          <w:sz w:val="22"/>
          <w:szCs w:val="22"/>
          <w:lang w:eastAsia="pl-PL"/>
        </w:rPr>
        <w:t>…………………………</w:t>
      </w:r>
      <w:proofErr w:type="gramStart"/>
      <w:r w:rsidRPr="005A454C">
        <w:rPr>
          <w:rFonts w:eastAsia="Arial"/>
          <w:sz w:val="22"/>
          <w:szCs w:val="22"/>
          <w:lang w:eastAsia="pl-PL"/>
        </w:rPr>
        <w:t>…….</w:t>
      </w:r>
      <w:proofErr w:type="gramEnd"/>
      <w:r w:rsidRPr="005A454C">
        <w:rPr>
          <w:rFonts w:ascii="Calibri" w:eastAsia="Arial" w:hAnsi="Calibri" w:cs="Calibri"/>
          <w:sz w:val="22"/>
          <w:szCs w:val="22"/>
          <w:lang w:eastAsia="pl-PL"/>
        </w:rPr>
        <w:t xml:space="preserve">, w ramach wykonania Umowy nr </w:t>
      </w:r>
      <w:r w:rsidRPr="005A454C">
        <w:rPr>
          <w:rFonts w:eastAsia="Arial"/>
          <w:sz w:val="22"/>
          <w:szCs w:val="22"/>
          <w:lang w:eastAsia="pl-PL"/>
        </w:rPr>
        <w:t>………………</w:t>
      </w:r>
      <w:proofErr w:type="gramStart"/>
      <w:r w:rsidRPr="005A454C">
        <w:rPr>
          <w:rFonts w:eastAsia="Arial"/>
          <w:sz w:val="22"/>
          <w:szCs w:val="22"/>
          <w:lang w:eastAsia="pl-PL"/>
        </w:rPr>
        <w:t>…….</w:t>
      </w:r>
      <w:proofErr w:type="gramEnd"/>
      <w:r w:rsidRPr="005A454C">
        <w:rPr>
          <w:rFonts w:eastAsia="Arial"/>
          <w:sz w:val="22"/>
          <w:szCs w:val="22"/>
          <w:lang w:eastAsia="pl-PL"/>
        </w:rPr>
        <w:t>.</w:t>
      </w:r>
      <w:r w:rsidRPr="005A454C">
        <w:rPr>
          <w:rFonts w:ascii="Calibri" w:eastAsia="Arial" w:hAnsi="Calibri" w:cs="Calibri"/>
          <w:sz w:val="22"/>
          <w:szCs w:val="22"/>
          <w:lang w:eastAsia="pl-PL"/>
        </w:rPr>
        <w:t xml:space="preserve"> z dnia </w:t>
      </w:r>
      <w:r w:rsidRPr="005A454C">
        <w:rPr>
          <w:rFonts w:eastAsia="Arial"/>
          <w:sz w:val="22"/>
          <w:szCs w:val="22"/>
          <w:lang w:eastAsia="pl-PL"/>
        </w:rPr>
        <w:t>……………………………………</w:t>
      </w:r>
      <w:r w:rsidRPr="005A454C">
        <w:rPr>
          <w:rFonts w:ascii="Calibri" w:eastAsia="Arial" w:hAnsi="Calibri" w:cs="Calibri"/>
          <w:sz w:val="22"/>
          <w:szCs w:val="22"/>
          <w:lang w:eastAsia="pl-PL"/>
        </w:rPr>
        <w:t xml:space="preserve"> r., </w:t>
      </w:r>
      <w:r w:rsidRPr="005A454C">
        <w:rPr>
          <w:rFonts w:eastAsia="Arial"/>
          <w:sz w:val="22"/>
          <w:szCs w:val="22"/>
          <w:lang w:eastAsia="pl-PL"/>
        </w:rPr>
        <w:t>……………………………………………………………………</w:t>
      </w:r>
      <w:r w:rsidRPr="005A454C">
        <w:rPr>
          <w:rFonts w:ascii="Calibri" w:eastAsia="Arial" w:hAnsi="Calibri" w:cs="Calibri"/>
          <w:sz w:val="22"/>
          <w:szCs w:val="22"/>
          <w:lang w:eastAsia="pl-PL"/>
        </w:rPr>
        <w:t xml:space="preserve"> (Wykonawca), reprezentowany przez: </w:t>
      </w:r>
      <w:r w:rsidRPr="005A454C">
        <w:rPr>
          <w:rFonts w:eastAsia="Arial"/>
          <w:sz w:val="22"/>
          <w:szCs w:val="22"/>
          <w:lang w:eastAsia="pl-PL"/>
        </w:rPr>
        <w:t>……………………………………………………………</w:t>
      </w:r>
      <w:proofErr w:type="gramStart"/>
      <w:r w:rsidRPr="005A454C">
        <w:rPr>
          <w:rFonts w:eastAsia="Arial"/>
          <w:sz w:val="22"/>
          <w:szCs w:val="22"/>
          <w:lang w:eastAsia="pl-PL"/>
        </w:rPr>
        <w:t>…….</w:t>
      </w:r>
      <w:proofErr w:type="gramEnd"/>
      <w:r w:rsidRPr="005A454C">
        <w:rPr>
          <w:rFonts w:ascii="Calibri" w:eastAsia="Arial" w:hAnsi="Calibri" w:cs="Calibri"/>
          <w:sz w:val="22"/>
          <w:szCs w:val="22"/>
          <w:lang w:eastAsia="pl-PL"/>
        </w:rPr>
        <w:br/>
        <w:t>wydał</w:t>
      </w:r>
      <w:r w:rsidR="006F384E">
        <w:rPr>
          <w:rFonts w:ascii="Calibri" w:eastAsia="Arial" w:hAnsi="Calibri" w:cs="Calibri"/>
          <w:sz w:val="22"/>
          <w:szCs w:val="22"/>
          <w:lang w:eastAsia="pl-PL"/>
        </w:rPr>
        <w:t>/</w:t>
      </w:r>
      <w:r w:rsidR="006F384E" w:rsidRPr="00057AAE">
        <w:rPr>
          <w:rFonts w:ascii="Calibri" w:eastAsia="Arial" w:hAnsi="Calibri" w:cs="Calibri"/>
          <w:sz w:val="22"/>
          <w:szCs w:val="22"/>
          <w:lang w:eastAsia="pl-PL"/>
        </w:rPr>
        <w:t>zrealizował</w:t>
      </w:r>
      <w:r w:rsidRPr="00057AAE">
        <w:rPr>
          <w:rFonts w:ascii="Calibri" w:eastAsia="Arial" w:hAnsi="Calibri" w:cs="Calibri"/>
          <w:sz w:val="22"/>
          <w:szCs w:val="22"/>
          <w:lang w:eastAsia="pl-PL"/>
        </w:rPr>
        <w:t xml:space="preserve"> </w:t>
      </w:r>
      <w:r w:rsidRPr="005A454C">
        <w:rPr>
          <w:rFonts w:ascii="Calibri" w:eastAsia="Arial" w:hAnsi="Calibri" w:cs="Calibri"/>
          <w:sz w:val="22"/>
          <w:szCs w:val="22"/>
          <w:lang w:eastAsia="pl-PL"/>
        </w:rPr>
        <w:t xml:space="preserve">na rzecz Wałbrzyskiego Przedsiębiorstwa Wodociągów i Kanalizacji Sp. z o.o. z/s </w:t>
      </w:r>
      <w:r w:rsidR="00057AAE">
        <w:rPr>
          <w:rFonts w:ascii="Calibri" w:eastAsia="Arial" w:hAnsi="Calibri" w:cs="Calibri"/>
          <w:sz w:val="22"/>
          <w:szCs w:val="22"/>
          <w:lang w:eastAsia="pl-PL"/>
        </w:rPr>
        <w:br/>
      </w:r>
      <w:r w:rsidRPr="005A454C">
        <w:rPr>
          <w:rFonts w:ascii="Calibri" w:eastAsia="Arial" w:hAnsi="Calibri" w:cs="Calibri"/>
          <w:sz w:val="22"/>
          <w:szCs w:val="22"/>
          <w:lang w:eastAsia="pl-PL"/>
        </w:rPr>
        <w:t>w Wałbrzychu (Zamawiającego):</w:t>
      </w:r>
    </w:p>
    <w:p w14:paraId="538FC1BE" w14:textId="136DE6E7" w:rsidR="00057AAE" w:rsidRPr="00057AAE" w:rsidRDefault="00057AAE" w:rsidP="006A3405">
      <w:pPr>
        <w:numPr>
          <w:ilvl w:val="0"/>
          <w:numId w:val="15"/>
        </w:numPr>
        <w:suppressAutoHyphens w:val="0"/>
        <w:spacing w:before="120" w:line="360" w:lineRule="auto"/>
        <w:ind w:right="-22"/>
        <w:jc w:val="both"/>
        <w:rPr>
          <w:rFonts w:asciiTheme="minorHAnsi" w:eastAsia="Arial" w:hAnsiTheme="minorHAnsi" w:cstheme="minorHAnsi"/>
          <w:sz w:val="22"/>
          <w:szCs w:val="22"/>
          <w:lang w:eastAsia="pl-PL"/>
        </w:rPr>
      </w:pPr>
      <w:r w:rsidRPr="00057AAE">
        <w:rPr>
          <w:rFonts w:asciiTheme="minorHAnsi" w:eastAsia="Arial" w:hAnsiTheme="minorHAnsi" w:cstheme="minorHAnsi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…………………………………………………………………………………………………………………………………………….</w:t>
      </w:r>
    </w:p>
    <w:p w14:paraId="7E0DF44D" w14:textId="1E827635" w:rsidR="005A454C" w:rsidRPr="00057AAE" w:rsidRDefault="005A454C" w:rsidP="006A3405">
      <w:pPr>
        <w:numPr>
          <w:ilvl w:val="0"/>
          <w:numId w:val="15"/>
        </w:numPr>
        <w:suppressAutoHyphens w:val="0"/>
        <w:spacing w:before="120" w:line="360" w:lineRule="auto"/>
        <w:ind w:right="-22"/>
        <w:jc w:val="both"/>
        <w:rPr>
          <w:rFonts w:asciiTheme="minorHAnsi" w:eastAsia="Arial" w:hAnsiTheme="minorHAnsi" w:cstheme="minorHAnsi"/>
          <w:sz w:val="22"/>
          <w:szCs w:val="22"/>
          <w:lang w:eastAsia="pl-PL"/>
        </w:rPr>
      </w:pPr>
      <w:r w:rsidRPr="00057AAE">
        <w:rPr>
          <w:rFonts w:asciiTheme="minorHAnsi" w:eastAsia="Arial" w:hAnsiTheme="minorHAnsi" w:cstheme="minorHAnsi"/>
          <w:sz w:val="22"/>
          <w:szCs w:val="22"/>
          <w:lang w:eastAsia="pl-PL"/>
        </w:rPr>
        <w:t>…………………………………………………</w:t>
      </w:r>
      <w:r w:rsidR="003F7403" w:rsidRPr="00057AAE">
        <w:rPr>
          <w:rFonts w:asciiTheme="minorHAnsi" w:eastAsia="Arial" w:hAnsiTheme="minorHAnsi" w:cstheme="minorHAnsi"/>
          <w:sz w:val="22"/>
          <w:szCs w:val="22"/>
          <w:lang w:eastAsia="pl-PL"/>
        </w:rPr>
        <w:t>…………………………………………………………………</w:t>
      </w:r>
      <w:r w:rsidR="00057AAE">
        <w:rPr>
          <w:rFonts w:asciiTheme="minorHAnsi" w:eastAsia="Arial" w:hAnsiTheme="minorHAnsi" w:cstheme="minorHAnsi"/>
          <w:sz w:val="22"/>
          <w:szCs w:val="22"/>
          <w:lang w:eastAsia="pl-PL"/>
        </w:rPr>
        <w:t>……………………….</w:t>
      </w:r>
    </w:p>
    <w:p w14:paraId="4FF1F316" w14:textId="73CCD7D4" w:rsidR="00057AAE" w:rsidRPr="00057AAE" w:rsidRDefault="00057AAE" w:rsidP="006A3405">
      <w:pPr>
        <w:numPr>
          <w:ilvl w:val="0"/>
          <w:numId w:val="15"/>
        </w:numPr>
        <w:suppressAutoHyphens w:val="0"/>
        <w:spacing w:before="120" w:line="360" w:lineRule="auto"/>
        <w:ind w:right="-22"/>
        <w:jc w:val="both"/>
        <w:rPr>
          <w:rFonts w:asciiTheme="minorHAnsi" w:eastAsia="Arial" w:hAnsiTheme="minorHAnsi" w:cstheme="minorHAnsi"/>
          <w:sz w:val="22"/>
          <w:szCs w:val="22"/>
          <w:lang w:eastAsia="pl-PL"/>
        </w:rPr>
      </w:pPr>
      <w:r w:rsidRPr="00057AAE">
        <w:rPr>
          <w:rFonts w:asciiTheme="minorHAnsi" w:eastAsia="Arial" w:hAnsiTheme="minorHAnsi" w:cstheme="minorHAnsi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…………………………………………………………………………………………………………………………………………….</w:t>
      </w:r>
    </w:p>
    <w:p w14:paraId="306E4759" w14:textId="0DB03C6E" w:rsidR="00057AAE" w:rsidRDefault="00057AAE" w:rsidP="006A3405">
      <w:pPr>
        <w:numPr>
          <w:ilvl w:val="0"/>
          <w:numId w:val="15"/>
        </w:numPr>
        <w:suppressAutoHyphens w:val="0"/>
        <w:spacing w:before="120" w:line="360" w:lineRule="auto"/>
        <w:ind w:right="-22"/>
        <w:jc w:val="both"/>
        <w:rPr>
          <w:rFonts w:asciiTheme="minorHAnsi" w:eastAsia="Arial" w:hAnsiTheme="minorHAnsi" w:cstheme="minorHAnsi"/>
          <w:sz w:val="22"/>
          <w:szCs w:val="22"/>
          <w:lang w:eastAsia="pl-PL"/>
        </w:rPr>
      </w:pPr>
      <w:r w:rsidRPr="00057AAE">
        <w:rPr>
          <w:rFonts w:asciiTheme="minorHAnsi" w:eastAsia="Arial" w:hAnsiTheme="minorHAnsi" w:cstheme="minorHAnsi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…………………………………………………………………………………………………………………………………………….</w:t>
      </w:r>
    </w:p>
    <w:p w14:paraId="00261F12" w14:textId="42612BA1" w:rsidR="000E4A2B" w:rsidRDefault="000E4A2B" w:rsidP="006A3405">
      <w:pPr>
        <w:numPr>
          <w:ilvl w:val="0"/>
          <w:numId w:val="15"/>
        </w:numPr>
        <w:suppressAutoHyphens w:val="0"/>
        <w:spacing w:before="120" w:line="360" w:lineRule="auto"/>
        <w:ind w:right="-22"/>
        <w:jc w:val="both"/>
        <w:rPr>
          <w:rFonts w:asciiTheme="minorHAnsi" w:eastAsia="Arial" w:hAnsiTheme="minorHAnsi" w:cstheme="minorHAnsi"/>
          <w:sz w:val="22"/>
          <w:szCs w:val="22"/>
          <w:lang w:eastAsia="pl-PL"/>
        </w:rPr>
      </w:pPr>
      <w:bookmarkStart w:id="5" w:name="_Hlk168570819"/>
      <w:r>
        <w:rPr>
          <w:rFonts w:asciiTheme="minorHAnsi" w:eastAsia="Arial" w:hAnsiTheme="minorHAnsi" w:cstheme="minorHAnsi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</w:t>
      </w:r>
      <w:r w:rsidR="00944DEC">
        <w:rPr>
          <w:rFonts w:asciiTheme="minorHAnsi" w:eastAsia="Arial" w:hAnsiTheme="minorHAnsi" w:cstheme="minorHAnsi"/>
          <w:sz w:val="22"/>
          <w:szCs w:val="22"/>
          <w:lang w:eastAsia="pl-PL"/>
        </w:rPr>
        <w:t>.</w:t>
      </w:r>
    </w:p>
    <w:bookmarkEnd w:id="5"/>
    <w:p w14:paraId="604D5703" w14:textId="77777777" w:rsidR="005A454C" w:rsidRPr="00057AAE" w:rsidRDefault="005A454C" w:rsidP="005A454C">
      <w:pPr>
        <w:suppressAutoHyphens w:val="0"/>
        <w:ind w:firstLine="708"/>
        <w:jc w:val="both"/>
        <w:rPr>
          <w:rFonts w:asciiTheme="minorHAnsi" w:eastAsia="Arial" w:hAnsiTheme="minorHAnsi" w:cstheme="minorHAnsi"/>
          <w:sz w:val="22"/>
          <w:szCs w:val="20"/>
          <w:lang w:eastAsia="pl-PL"/>
        </w:rPr>
      </w:pPr>
    </w:p>
    <w:p w14:paraId="1210053B" w14:textId="1739DFE0" w:rsidR="005A454C" w:rsidRPr="005A454C" w:rsidRDefault="005A454C" w:rsidP="005A454C">
      <w:pPr>
        <w:suppressAutoHyphens w:val="0"/>
        <w:ind w:firstLine="708"/>
        <w:jc w:val="both"/>
        <w:rPr>
          <w:rFonts w:ascii="Calibri" w:hAnsi="Calibri"/>
          <w:b/>
          <w:sz w:val="22"/>
          <w:szCs w:val="22"/>
          <w:lang w:eastAsia="pl-PL"/>
        </w:rPr>
      </w:pPr>
      <w:r w:rsidRPr="005A454C">
        <w:rPr>
          <w:rFonts w:ascii="Calibri" w:eastAsia="Arial" w:hAnsi="Calibri" w:cs="Calibri"/>
          <w:sz w:val="22"/>
          <w:szCs w:val="20"/>
          <w:lang w:eastAsia="pl-PL"/>
        </w:rPr>
        <w:t>Niniejszym nie zgłoszono żadnych uwag do</w:t>
      </w:r>
      <w:r w:rsidR="00057AAE">
        <w:rPr>
          <w:rFonts w:ascii="Calibri" w:eastAsia="Arial" w:hAnsi="Calibri" w:cs="Calibri"/>
          <w:sz w:val="22"/>
          <w:szCs w:val="20"/>
          <w:lang w:eastAsia="pl-PL"/>
        </w:rPr>
        <w:t xml:space="preserve"> </w:t>
      </w:r>
      <w:r w:rsidRPr="005A454C">
        <w:rPr>
          <w:rFonts w:ascii="Calibri" w:eastAsia="Arial" w:hAnsi="Calibri" w:cs="Calibri"/>
          <w:sz w:val="22"/>
          <w:szCs w:val="20"/>
          <w:lang w:eastAsia="pl-PL"/>
        </w:rPr>
        <w:t>Przedmiotu Umowy.</w:t>
      </w:r>
    </w:p>
    <w:p w14:paraId="0BA55492" w14:textId="77777777" w:rsidR="005A454C" w:rsidRPr="005A454C" w:rsidRDefault="005A454C" w:rsidP="005A454C">
      <w:pPr>
        <w:suppressAutoHyphens w:val="0"/>
        <w:ind w:firstLine="708"/>
        <w:jc w:val="both"/>
        <w:rPr>
          <w:rFonts w:ascii="Calibri" w:hAnsi="Calibri"/>
          <w:b/>
          <w:sz w:val="22"/>
          <w:szCs w:val="22"/>
          <w:lang w:eastAsia="pl-PL"/>
        </w:rPr>
      </w:pPr>
    </w:p>
    <w:p w14:paraId="60AA17FD" w14:textId="77777777" w:rsidR="005A454C" w:rsidRPr="005A454C" w:rsidRDefault="005A454C" w:rsidP="005A454C">
      <w:pPr>
        <w:suppressAutoHyphens w:val="0"/>
        <w:ind w:left="708" w:firstLine="708"/>
        <w:rPr>
          <w:rFonts w:ascii="Calibri" w:hAnsi="Calibri"/>
          <w:b/>
          <w:sz w:val="22"/>
          <w:szCs w:val="22"/>
          <w:lang w:eastAsia="pl-PL"/>
        </w:rPr>
      </w:pPr>
    </w:p>
    <w:p w14:paraId="78673287" w14:textId="77777777" w:rsidR="005A454C" w:rsidRPr="005A454C" w:rsidRDefault="005A454C" w:rsidP="005A454C">
      <w:pPr>
        <w:suppressAutoHyphens w:val="0"/>
        <w:ind w:left="708" w:firstLine="1"/>
        <w:rPr>
          <w:lang w:eastAsia="pl-PL"/>
        </w:rPr>
      </w:pPr>
    </w:p>
    <w:p w14:paraId="2A0A5B48" w14:textId="77777777" w:rsidR="005A454C" w:rsidRPr="005A454C" w:rsidRDefault="005A454C" w:rsidP="005A454C">
      <w:pPr>
        <w:suppressAutoHyphens w:val="0"/>
        <w:ind w:left="708" w:firstLine="1"/>
        <w:rPr>
          <w:lang w:eastAsia="pl-PL"/>
        </w:rPr>
      </w:pPr>
    </w:p>
    <w:p w14:paraId="6A5CA4E8" w14:textId="77777777" w:rsidR="005A454C" w:rsidRPr="005A454C" w:rsidRDefault="005A454C" w:rsidP="005A454C">
      <w:pPr>
        <w:suppressAutoHyphens w:val="0"/>
        <w:ind w:left="708" w:firstLine="1"/>
        <w:rPr>
          <w:lang w:eastAsia="pl-PL"/>
        </w:rPr>
      </w:pPr>
      <w:r w:rsidRPr="005A454C">
        <w:rPr>
          <w:lang w:eastAsia="pl-PL"/>
        </w:rPr>
        <w:t>…………………………………..</w:t>
      </w:r>
      <w:r w:rsidRPr="005A454C">
        <w:rPr>
          <w:lang w:eastAsia="pl-PL"/>
        </w:rPr>
        <w:tab/>
      </w:r>
      <w:r w:rsidRPr="005A454C">
        <w:rPr>
          <w:lang w:eastAsia="pl-PL"/>
        </w:rPr>
        <w:tab/>
        <w:t>………………..……………………..</w:t>
      </w:r>
    </w:p>
    <w:p w14:paraId="7F2F4A9E" w14:textId="77777777" w:rsidR="005A454C" w:rsidRPr="005A454C" w:rsidRDefault="005A454C" w:rsidP="005A454C">
      <w:pPr>
        <w:suppressAutoHyphens w:val="0"/>
        <w:ind w:left="708" w:firstLine="143"/>
        <w:rPr>
          <w:rFonts w:ascii="Calibri" w:hAnsi="Calibri" w:cs="Calibri"/>
          <w:b/>
          <w:bCs/>
          <w:sz w:val="18"/>
          <w:szCs w:val="18"/>
          <w:lang w:eastAsia="pl-PL"/>
        </w:rPr>
      </w:pPr>
      <w:r w:rsidRPr="005A454C">
        <w:rPr>
          <w:rFonts w:ascii="Arial" w:hAnsi="Arial" w:cs="Arial"/>
          <w:sz w:val="16"/>
          <w:szCs w:val="16"/>
          <w:lang w:eastAsia="pl-PL"/>
        </w:rPr>
        <w:t>(podpis upoważnionych przedstawicieli</w:t>
      </w:r>
      <w:r w:rsidRPr="005A454C">
        <w:rPr>
          <w:rFonts w:ascii="Calibri" w:hAnsi="Calibri" w:cs="Calibri"/>
          <w:b/>
          <w:bCs/>
          <w:sz w:val="22"/>
          <w:szCs w:val="22"/>
          <w:lang w:eastAsia="pl-PL"/>
        </w:rPr>
        <w:t xml:space="preserve"> </w:t>
      </w:r>
      <w:r w:rsidRPr="005A454C">
        <w:rPr>
          <w:rFonts w:ascii="Calibri" w:hAnsi="Calibri" w:cs="Calibri"/>
          <w:b/>
          <w:bCs/>
          <w:sz w:val="22"/>
          <w:szCs w:val="22"/>
          <w:lang w:eastAsia="pl-PL"/>
        </w:rPr>
        <w:tab/>
        <w:t xml:space="preserve"> </w:t>
      </w:r>
      <w:r w:rsidRPr="005A454C">
        <w:rPr>
          <w:rFonts w:ascii="Calibri" w:hAnsi="Calibri" w:cs="Calibri"/>
          <w:b/>
          <w:bCs/>
          <w:sz w:val="22"/>
          <w:szCs w:val="22"/>
          <w:lang w:eastAsia="pl-PL"/>
        </w:rPr>
        <w:tab/>
        <w:t xml:space="preserve">  </w:t>
      </w:r>
      <w:proofErr w:type="gramStart"/>
      <w:r w:rsidRPr="005A454C">
        <w:rPr>
          <w:rFonts w:ascii="Calibri" w:hAnsi="Calibri" w:cs="Calibri"/>
          <w:b/>
          <w:bCs/>
          <w:sz w:val="22"/>
          <w:szCs w:val="22"/>
          <w:lang w:eastAsia="pl-PL"/>
        </w:rPr>
        <w:t xml:space="preserve">   </w:t>
      </w:r>
      <w:r w:rsidRPr="005A454C">
        <w:rPr>
          <w:rFonts w:ascii="Arial" w:hAnsi="Arial" w:cs="Arial"/>
          <w:sz w:val="18"/>
          <w:szCs w:val="18"/>
          <w:lang w:eastAsia="pl-PL"/>
        </w:rPr>
        <w:t>(</w:t>
      </w:r>
      <w:proofErr w:type="gramEnd"/>
      <w:r w:rsidRPr="005A454C">
        <w:rPr>
          <w:rFonts w:ascii="Arial" w:hAnsi="Arial" w:cs="Arial"/>
          <w:sz w:val="16"/>
          <w:szCs w:val="16"/>
          <w:lang w:eastAsia="pl-PL"/>
        </w:rPr>
        <w:t>podpis upoważnionych przedstawicieli</w:t>
      </w:r>
    </w:p>
    <w:p w14:paraId="544E96A5" w14:textId="77777777" w:rsidR="005A454C" w:rsidRPr="005A454C" w:rsidRDefault="005A454C" w:rsidP="005A454C">
      <w:pPr>
        <w:suppressAutoHyphens w:val="0"/>
        <w:ind w:left="708" w:firstLine="143"/>
        <w:rPr>
          <w:lang w:eastAsia="pl-PL"/>
        </w:rPr>
      </w:pPr>
      <w:r w:rsidRPr="005A454C">
        <w:rPr>
          <w:rFonts w:ascii="Calibri" w:hAnsi="Calibri" w:cs="Calibri"/>
          <w:b/>
          <w:bCs/>
          <w:sz w:val="18"/>
          <w:szCs w:val="18"/>
          <w:lang w:eastAsia="pl-PL"/>
        </w:rPr>
        <w:t xml:space="preserve">                     </w:t>
      </w:r>
      <w:r w:rsidRPr="005A454C">
        <w:rPr>
          <w:rFonts w:ascii="Arial" w:hAnsi="Arial" w:cs="Arial"/>
          <w:sz w:val="16"/>
          <w:szCs w:val="16"/>
          <w:lang w:eastAsia="pl-PL"/>
        </w:rPr>
        <w:t>- Zamawiający)</w:t>
      </w:r>
      <w:r w:rsidRPr="005A454C">
        <w:rPr>
          <w:rFonts w:ascii="Calibri" w:hAnsi="Calibri" w:cs="Calibri"/>
          <w:sz w:val="22"/>
          <w:szCs w:val="22"/>
          <w:lang w:eastAsia="pl-PL"/>
        </w:rPr>
        <w:tab/>
      </w:r>
      <w:r w:rsidRPr="005A454C">
        <w:rPr>
          <w:rFonts w:ascii="Calibri" w:hAnsi="Calibri" w:cs="Calibri"/>
          <w:sz w:val="22"/>
          <w:szCs w:val="22"/>
          <w:lang w:eastAsia="pl-PL"/>
        </w:rPr>
        <w:tab/>
      </w:r>
      <w:r w:rsidRPr="005A454C">
        <w:rPr>
          <w:rFonts w:ascii="Calibri" w:hAnsi="Calibri" w:cs="Calibri"/>
          <w:sz w:val="22"/>
          <w:szCs w:val="22"/>
          <w:lang w:eastAsia="pl-PL"/>
        </w:rPr>
        <w:tab/>
      </w:r>
      <w:r w:rsidRPr="005A454C">
        <w:rPr>
          <w:rFonts w:ascii="Calibri" w:hAnsi="Calibri" w:cs="Calibri"/>
          <w:sz w:val="22"/>
          <w:szCs w:val="22"/>
          <w:lang w:eastAsia="pl-PL"/>
        </w:rPr>
        <w:tab/>
      </w:r>
      <w:r w:rsidRPr="005A454C">
        <w:rPr>
          <w:rFonts w:ascii="Calibri" w:hAnsi="Calibri" w:cs="Calibri"/>
          <w:sz w:val="22"/>
          <w:szCs w:val="22"/>
          <w:lang w:eastAsia="pl-PL"/>
        </w:rPr>
        <w:tab/>
        <w:t xml:space="preserve">      - </w:t>
      </w:r>
      <w:r w:rsidRPr="005A454C">
        <w:rPr>
          <w:rFonts w:ascii="Arial" w:hAnsi="Arial" w:cs="Arial"/>
          <w:sz w:val="16"/>
          <w:szCs w:val="16"/>
          <w:lang w:eastAsia="pl-PL"/>
        </w:rPr>
        <w:t>Wykonawca)</w:t>
      </w:r>
      <w:r w:rsidRPr="005A454C">
        <w:rPr>
          <w:rFonts w:ascii="Calibri" w:hAnsi="Calibri" w:cs="Calibri"/>
          <w:sz w:val="22"/>
          <w:szCs w:val="22"/>
          <w:lang w:eastAsia="pl-PL"/>
        </w:rPr>
        <w:tab/>
      </w:r>
      <w:r w:rsidRPr="005A454C">
        <w:rPr>
          <w:rFonts w:ascii="Calibri" w:hAnsi="Calibri" w:cs="Calibri"/>
          <w:sz w:val="22"/>
          <w:szCs w:val="22"/>
          <w:lang w:eastAsia="pl-PL"/>
        </w:rPr>
        <w:tab/>
      </w:r>
      <w:r w:rsidRPr="005A454C">
        <w:rPr>
          <w:rFonts w:ascii="Calibri" w:hAnsi="Calibri" w:cs="Calibri"/>
          <w:sz w:val="22"/>
          <w:szCs w:val="22"/>
          <w:lang w:eastAsia="pl-PL"/>
        </w:rPr>
        <w:tab/>
      </w:r>
    </w:p>
    <w:p w14:paraId="65F60C89" w14:textId="77777777" w:rsidR="005A454C" w:rsidRPr="005A454C" w:rsidRDefault="005A454C" w:rsidP="005A454C">
      <w:pPr>
        <w:suppressAutoHyphens w:val="0"/>
        <w:ind w:firstLine="708"/>
        <w:jc w:val="both"/>
        <w:rPr>
          <w:rFonts w:ascii="Calibri" w:hAnsi="Calibri"/>
          <w:b/>
          <w:sz w:val="22"/>
          <w:szCs w:val="22"/>
          <w:lang w:eastAsia="pl-PL"/>
        </w:rPr>
      </w:pPr>
    </w:p>
    <w:p w14:paraId="026A28A5" w14:textId="77777777" w:rsidR="005A454C" w:rsidRPr="008A0E41" w:rsidRDefault="005A454C">
      <w:pPr>
        <w:rPr>
          <w:rFonts w:ascii="Calibri" w:hAnsi="Calibri" w:cs="Calibri"/>
          <w:b/>
          <w:sz w:val="22"/>
          <w:szCs w:val="22"/>
        </w:rPr>
      </w:pPr>
    </w:p>
    <w:sectPr w:rsidR="005A454C" w:rsidRPr="008A0E41" w:rsidSect="000E4A2B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Yu Gothic"/>
    <w:charset w:val="02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-PL">
    <w:charset w:val="81"/>
    <w:family w:val="swiss"/>
    <w:pitch w:val="default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TE1A227F8t00">
    <w:altName w:val="Arial Unicode MS"/>
    <w:charset w:val="80"/>
    <w:family w:val="auto"/>
    <w:pitch w:val="default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sz w:val="22"/>
        <w:szCs w:val="22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Calibri" w:hAnsi="Calibri" w:cs="Calibri"/>
        <w:sz w:val="22"/>
        <w:szCs w:val="22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  <w:lang w:eastAsia="ar-SA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  <w:sz w:val="22"/>
        <w:szCs w:val="22"/>
        <w:lang w:eastAsia="ar-SA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Calibri" w:hAnsi="Calibri" w:cs="Calibri" w:hint="default"/>
        <w:sz w:val="22"/>
        <w:szCs w:val="22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  <w:sz w:val="22"/>
        <w:szCs w:val="22"/>
        <w:lang w:eastAsia="ar-SA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  <w:sz w:val="22"/>
        <w:szCs w:val="22"/>
        <w:lang w:eastAsia="ar-SA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Calibri" w:hAnsi="Calibri" w:cs="Calibri" w:hint="default"/>
        <w:sz w:val="22"/>
        <w:szCs w:val="22"/>
        <w:lang w:eastAsia="ar-S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  <w:sz w:val="22"/>
        <w:szCs w:val="22"/>
        <w:lang w:eastAsia="ar-SA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  <w:sz w:val="22"/>
        <w:szCs w:val="22"/>
        <w:lang w:eastAsia="ar-SA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Calibri" w:hAnsi="Calibri" w:cs="Calibri" w:hint="default"/>
        <w:sz w:val="22"/>
        <w:szCs w:val="22"/>
        <w:lang w:eastAsia="ar-SA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  <w:color w:val="000000"/>
        <w:sz w:val="22"/>
        <w:szCs w:val="22"/>
        <w:lang w:eastAsia="ar-SA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4860" w:hanging="360"/>
      </w:pPr>
      <w:rPr>
        <w:rFonts w:ascii="Calibri" w:hAnsi="Calibri" w:cs="Calibri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ascii="Calibri" w:hAnsi="Calibri" w:cs="Calibri"/>
        <w:bCs/>
        <w:color w:val="000000"/>
        <w:spacing w:val="-7"/>
        <w:sz w:val="22"/>
        <w:szCs w:val="22"/>
        <w:lang w:eastAsia="ar-SA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Calibri" w:hAnsi="Calibri" w:cs="Calibri" w:hint="default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Calibri" w:hAnsi="Calibri" w:cs="Calibri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Calibri" w:hAnsi="Calibri" w:cs="Calibri" w:hint="default"/>
        <w:sz w:val="22"/>
        <w:szCs w:val="22"/>
      </w:rPr>
    </w:lvl>
  </w:abstractNum>
  <w:abstractNum w:abstractNumId="8" w15:restartNumberingAfterBreak="0">
    <w:nsid w:val="00000009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</w:abstractNum>
  <w:abstractNum w:abstractNumId="9" w15:restartNumberingAfterBreak="0">
    <w:nsid w:val="0000000A"/>
    <w:multiLevelType w:val="multi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Cs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B"/>
    <w:multiLevelType w:val="multi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strike w:val="0"/>
        <w:dstrike w:val="0"/>
        <w:color w:val="000000"/>
        <w:sz w:val="22"/>
        <w:szCs w:val="22"/>
        <w:u w:val="none"/>
        <w:effect w:val="none"/>
        <w:lang w:eastAsia="ar-SA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0000000C"/>
    <w:multiLevelType w:val="multi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Calibri" w:eastAsia="Times New Roman" w:hAnsi="Calibri" w:cs="Times New Roman"/>
        <w:b w:val="0"/>
        <w:color w:val="000000"/>
        <w:sz w:val="22"/>
        <w:szCs w:val="22"/>
        <w:lang w:eastAsia="zh-C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12" w15:restartNumberingAfterBreak="0">
    <w:nsid w:val="0000000D"/>
    <w:multiLevelType w:val="multilevel"/>
    <w:tmpl w:val="0000000D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1776" w:hanging="360"/>
      </w:pPr>
      <w:rPr>
        <w:rFonts w:ascii="Calibri" w:hAnsi="Calibri" w:cs="Cambria"/>
        <w:color w:val="000000"/>
        <w:sz w:val="22"/>
        <w:szCs w:val="22"/>
        <w:lang w:eastAsia="zh-C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36" w:hanging="180"/>
      </w:pPr>
    </w:lvl>
  </w:abstractNum>
  <w:abstractNum w:abstractNumId="13" w15:restartNumberingAfterBreak="0">
    <w:nsid w:val="0000000E"/>
    <w:multiLevelType w:val="multilevel"/>
    <w:tmpl w:val="0000000E"/>
    <w:name w:val="WW8Num15"/>
    <w:lvl w:ilvl="0">
      <w:start w:val="1"/>
      <w:numFmt w:val="bullet"/>
      <w:lvlText w:val="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  <w:sz w:val="22"/>
        <w:szCs w:val="22"/>
        <w:lang w:eastAsia="zh-C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9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14" w:hanging="360"/>
      </w:pPr>
      <w:rPr>
        <w:rFonts w:ascii="Symbol" w:hAnsi="Symbol" w:cs="Symbol" w:hint="default"/>
        <w:sz w:val="22"/>
        <w:szCs w:val="22"/>
        <w:lang w:eastAsia="zh-CN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7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5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74" w:hanging="360"/>
      </w:pPr>
      <w:rPr>
        <w:rFonts w:ascii="Symbol" w:hAnsi="Symbol" w:cs="Symbol" w:hint="default"/>
        <w:sz w:val="22"/>
        <w:szCs w:val="22"/>
        <w:lang w:eastAsia="zh-CN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614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1"/>
      <w:numFmt w:val="bullet"/>
      <w:lvlText w:val="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  <w:sz w:val="22"/>
        <w:szCs w:val="22"/>
        <w:lang w:eastAsia="zh-C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9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14" w:hanging="360"/>
      </w:pPr>
      <w:rPr>
        <w:rFonts w:ascii="Symbol" w:hAnsi="Symbol" w:cs="Symbol" w:hint="default"/>
        <w:sz w:val="22"/>
        <w:szCs w:val="22"/>
        <w:lang w:eastAsia="zh-CN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7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5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74" w:hanging="360"/>
      </w:pPr>
      <w:rPr>
        <w:rFonts w:ascii="Symbol" w:hAnsi="Symbol" w:cs="Symbol" w:hint="default"/>
        <w:sz w:val="22"/>
        <w:szCs w:val="22"/>
        <w:lang w:eastAsia="zh-CN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614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00000010"/>
    <w:multiLevelType w:val="singleLevel"/>
    <w:tmpl w:val="00000010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bCs/>
        <w:color w:val="000000"/>
        <w:sz w:val="22"/>
        <w:szCs w:val="22"/>
      </w:rPr>
    </w:lvl>
  </w:abstractNum>
  <w:abstractNum w:abstractNumId="16" w15:restartNumberingAfterBreak="0">
    <w:nsid w:val="00000015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ascii="Calibri" w:hAnsi="Calibri" w:cs="Calibri"/>
        <w:sz w:val="22"/>
        <w:szCs w:val="22"/>
        <w:lang w:eastAsia="ar-SA"/>
      </w:rPr>
    </w:lvl>
  </w:abstractNum>
  <w:abstractNum w:abstractNumId="17" w15:restartNumberingAfterBreak="0">
    <w:nsid w:val="00000017"/>
    <w:multiLevelType w:val="singleLevel"/>
    <w:tmpl w:val="9E408FD0"/>
    <w:lvl w:ilvl="0">
      <w:start w:val="1"/>
      <w:numFmt w:val="lowerLetter"/>
      <w:lvlText w:val="%1)"/>
      <w:lvlJc w:val="left"/>
      <w:pPr>
        <w:ind w:left="1145" w:hanging="360"/>
      </w:pPr>
      <w:rPr>
        <w:rFonts w:asciiTheme="minorHAnsi" w:hAnsiTheme="minorHAnsi" w:cstheme="minorHAnsi" w:hint="default"/>
        <w:sz w:val="22"/>
        <w:szCs w:val="22"/>
      </w:rPr>
    </w:lvl>
  </w:abstractNum>
  <w:abstractNum w:abstractNumId="18" w15:restartNumberingAfterBreak="0">
    <w:nsid w:val="00000022"/>
    <w:multiLevelType w:val="singleLevel"/>
    <w:tmpl w:val="00000022"/>
    <w:name w:val="WW8Num40"/>
    <w:lvl w:ilvl="0">
      <w:start w:val="1"/>
      <w:numFmt w:val="bullet"/>
      <w:lvlText w:val="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</w:rPr>
    </w:lvl>
  </w:abstractNum>
  <w:abstractNum w:abstractNumId="19" w15:restartNumberingAfterBreak="0">
    <w:nsid w:val="0000002D"/>
    <w:multiLevelType w:val="singleLevel"/>
    <w:tmpl w:val="0000002D"/>
    <w:name w:val="WW8Num92"/>
    <w:lvl w:ilvl="0">
      <w:start w:val="1"/>
      <w:numFmt w:val="bullet"/>
      <w:lvlText w:val="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  <w:sz w:val="22"/>
        <w:szCs w:val="22"/>
        <w:lang w:eastAsia="zh-CN"/>
      </w:rPr>
    </w:lvl>
  </w:abstractNum>
  <w:abstractNum w:abstractNumId="20" w15:restartNumberingAfterBreak="0">
    <w:nsid w:val="00000032"/>
    <w:multiLevelType w:val="singleLevel"/>
    <w:tmpl w:val="00000032"/>
    <w:name w:val="WW8Num101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Calibri" w:eastAsia="Times New Roman" w:hAnsi="Calibri" w:cs="Times New Roman" w:hint="default"/>
        <w:b w:val="0"/>
        <w:color w:val="000000"/>
        <w:sz w:val="22"/>
        <w:szCs w:val="22"/>
        <w:lang w:eastAsia="zh-CN"/>
      </w:rPr>
    </w:lvl>
  </w:abstractNum>
  <w:abstractNum w:abstractNumId="21" w15:restartNumberingAfterBreak="0">
    <w:nsid w:val="00000036"/>
    <w:multiLevelType w:val="singleLevel"/>
    <w:tmpl w:val="6B308E78"/>
    <w:lvl w:ilvl="0">
      <w:start w:val="3"/>
      <w:numFmt w:val="decimal"/>
      <w:lvlText w:val="%1."/>
      <w:lvlJc w:val="left"/>
      <w:pPr>
        <w:ind w:left="1429" w:hanging="360"/>
      </w:pPr>
      <w:rPr>
        <w:rFonts w:asciiTheme="minorHAnsi" w:hAnsiTheme="minorHAnsi" w:cstheme="minorHAnsi" w:hint="default"/>
        <w:sz w:val="22"/>
        <w:szCs w:val="22"/>
        <w:lang w:eastAsia="zh-CN"/>
      </w:rPr>
    </w:lvl>
  </w:abstractNum>
  <w:abstractNum w:abstractNumId="22" w15:restartNumberingAfterBreak="0">
    <w:nsid w:val="00000047"/>
    <w:multiLevelType w:val="singleLevel"/>
    <w:tmpl w:val="00000047"/>
    <w:name w:val="WW8Num134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ascii="Calibri" w:eastAsia="Calibri" w:hAnsi="Calibri" w:cs="Calibri"/>
        <w:sz w:val="22"/>
        <w:szCs w:val="22"/>
        <w:lang w:eastAsia="en-US"/>
      </w:rPr>
    </w:lvl>
  </w:abstractNum>
  <w:abstractNum w:abstractNumId="23" w15:restartNumberingAfterBreak="0">
    <w:nsid w:val="01F5324E"/>
    <w:multiLevelType w:val="hybridMultilevel"/>
    <w:tmpl w:val="4D9A9850"/>
    <w:lvl w:ilvl="0" w:tplc="6B169CEE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4" w15:restartNumberingAfterBreak="0">
    <w:nsid w:val="0FD62AFF"/>
    <w:multiLevelType w:val="hybridMultilevel"/>
    <w:tmpl w:val="5784BF6E"/>
    <w:lvl w:ilvl="0" w:tplc="ED1E3C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7246828"/>
    <w:multiLevelType w:val="hybridMultilevel"/>
    <w:tmpl w:val="339C6B8E"/>
    <w:lvl w:ilvl="0" w:tplc="22DCDB10">
      <w:start w:val="1"/>
      <w:numFmt w:val="decimal"/>
      <w:lvlText w:val="%1."/>
      <w:lvlJc w:val="left"/>
      <w:pPr>
        <w:ind w:left="1572" w:hanging="360"/>
      </w:pPr>
      <w:rPr>
        <w:rFonts w:ascii="Calibri" w:hAnsi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182C117A"/>
    <w:multiLevelType w:val="hybridMultilevel"/>
    <w:tmpl w:val="17D6EECA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188B453E"/>
    <w:multiLevelType w:val="hybridMultilevel"/>
    <w:tmpl w:val="450EB6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8D263D3"/>
    <w:multiLevelType w:val="hybridMultilevel"/>
    <w:tmpl w:val="E84AEE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9A929F4"/>
    <w:multiLevelType w:val="hybridMultilevel"/>
    <w:tmpl w:val="9D8ED3C0"/>
    <w:lvl w:ilvl="0" w:tplc="FE44030E">
      <w:start w:val="1"/>
      <w:numFmt w:val="decimal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1F7328AE"/>
    <w:multiLevelType w:val="hybridMultilevel"/>
    <w:tmpl w:val="BB24D5BE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265F3B00"/>
    <w:multiLevelType w:val="hybridMultilevel"/>
    <w:tmpl w:val="65BAF7B6"/>
    <w:lvl w:ilvl="0" w:tplc="6B169C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83D77F8"/>
    <w:multiLevelType w:val="hybridMultilevel"/>
    <w:tmpl w:val="5D8C5186"/>
    <w:lvl w:ilvl="0" w:tplc="6B169CEE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3" w15:restartNumberingAfterBreak="0">
    <w:nsid w:val="2D8B5CBE"/>
    <w:multiLevelType w:val="hybridMultilevel"/>
    <w:tmpl w:val="66809B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DD44838"/>
    <w:multiLevelType w:val="hybridMultilevel"/>
    <w:tmpl w:val="8D928E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4AA13FE"/>
    <w:multiLevelType w:val="hybridMultilevel"/>
    <w:tmpl w:val="5FF8331E"/>
    <w:lvl w:ilvl="0" w:tplc="FF6ECD5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6" w15:restartNumberingAfterBreak="0">
    <w:nsid w:val="3AA4647F"/>
    <w:multiLevelType w:val="hybridMultilevel"/>
    <w:tmpl w:val="1FBE2FCA"/>
    <w:lvl w:ilvl="0" w:tplc="E78A485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3BD74CA"/>
    <w:multiLevelType w:val="hybridMultilevel"/>
    <w:tmpl w:val="9B442A58"/>
    <w:lvl w:ilvl="0" w:tplc="2DFA38C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44122D5B"/>
    <w:multiLevelType w:val="hybridMultilevel"/>
    <w:tmpl w:val="7C762E6E"/>
    <w:lvl w:ilvl="0" w:tplc="FF6ECD5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9" w15:restartNumberingAfterBreak="0">
    <w:nsid w:val="44D43CA4"/>
    <w:multiLevelType w:val="hybridMultilevel"/>
    <w:tmpl w:val="9858F50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476B1ADB"/>
    <w:multiLevelType w:val="hybridMultilevel"/>
    <w:tmpl w:val="6958E3B0"/>
    <w:lvl w:ilvl="0" w:tplc="D06AF92E">
      <w:start w:val="1"/>
      <w:numFmt w:val="decimal"/>
      <w:lvlText w:val="%1."/>
      <w:lvlJc w:val="left"/>
      <w:pPr>
        <w:tabs>
          <w:tab w:val="num" w:pos="1716"/>
        </w:tabs>
        <w:ind w:left="17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E2E0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8EA0337"/>
    <w:multiLevelType w:val="hybridMultilevel"/>
    <w:tmpl w:val="ECE48D4A"/>
    <w:lvl w:ilvl="0" w:tplc="E9A046E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1991685"/>
    <w:multiLevelType w:val="hybridMultilevel"/>
    <w:tmpl w:val="70607A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39C4A5B"/>
    <w:multiLevelType w:val="hybridMultilevel"/>
    <w:tmpl w:val="8E1437C0"/>
    <w:lvl w:ilvl="0" w:tplc="2BF6EC3C">
      <w:start w:val="1"/>
      <w:numFmt w:val="decimal"/>
      <w:lvlText w:val="%1)"/>
      <w:lvlJc w:val="left"/>
      <w:pPr>
        <w:ind w:left="1068" w:hanging="360"/>
      </w:pPr>
      <w:rPr>
        <w:rFonts w:ascii="Calibri" w:eastAsia="Times New Roman" w:hAnsi="Calibri" w:cs="Times New Roman"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576B670F"/>
    <w:multiLevelType w:val="hybridMultilevel"/>
    <w:tmpl w:val="0E08C8AE"/>
    <w:lvl w:ilvl="0" w:tplc="60680A1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58894CDF"/>
    <w:multiLevelType w:val="hybridMultilevel"/>
    <w:tmpl w:val="E0FA6064"/>
    <w:lvl w:ilvl="0" w:tplc="6B169CEE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6" w15:restartNumberingAfterBreak="0">
    <w:nsid w:val="605C7BA5"/>
    <w:multiLevelType w:val="hybridMultilevel"/>
    <w:tmpl w:val="633A32BE"/>
    <w:lvl w:ilvl="0" w:tplc="6B169CEE">
      <w:start w:val="1"/>
      <w:numFmt w:val="bullet"/>
      <w:lvlText w:val=""/>
      <w:lvlJc w:val="left"/>
      <w:pPr>
        <w:ind w:left="14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47" w15:restartNumberingAfterBreak="0">
    <w:nsid w:val="62F51A10"/>
    <w:multiLevelType w:val="hybridMultilevel"/>
    <w:tmpl w:val="06985966"/>
    <w:lvl w:ilvl="0" w:tplc="6B169CEE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8" w15:restartNumberingAfterBreak="0">
    <w:nsid w:val="63BA1A10"/>
    <w:multiLevelType w:val="hybridMultilevel"/>
    <w:tmpl w:val="FAE6EB96"/>
    <w:lvl w:ilvl="0" w:tplc="00000036">
      <w:start w:val="1"/>
      <w:numFmt w:val="decimal"/>
      <w:lvlText w:val="%1)"/>
      <w:lvlJc w:val="left"/>
      <w:pPr>
        <w:ind w:left="786" w:hanging="360"/>
      </w:pPr>
      <w:rPr>
        <w:rFonts w:ascii="Calibri" w:hAnsi="Calibri" w:cs="Calibri"/>
        <w:sz w:val="22"/>
        <w:szCs w:val="22"/>
        <w:lang w:eastAsia="zh-C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 w15:restartNumberingAfterBreak="0">
    <w:nsid w:val="65C16399"/>
    <w:multiLevelType w:val="hybridMultilevel"/>
    <w:tmpl w:val="5762B50A"/>
    <w:lvl w:ilvl="0" w:tplc="F476DCBA">
      <w:start w:val="1"/>
      <w:numFmt w:val="decimal"/>
      <w:lvlText w:val="%1)"/>
      <w:lvlJc w:val="left"/>
      <w:pPr>
        <w:ind w:left="720" w:hanging="360"/>
      </w:pPr>
      <w:rPr>
        <w:b w:val="0"/>
        <w:bCs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96E4265"/>
    <w:multiLevelType w:val="hybridMultilevel"/>
    <w:tmpl w:val="00424184"/>
    <w:lvl w:ilvl="0" w:tplc="0AB6489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7A9F6DF2"/>
    <w:multiLevelType w:val="hybridMultilevel"/>
    <w:tmpl w:val="D7C40172"/>
    <w:lvl w:ilvl="0" w:tplc="EE5A7A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 w:hint="default"/>
        <w:b w:val="0"/>
        <w:i w:val="0"/>
        <w:strike w:val="0"/>
        <w:color w:val="auto"/>
      </w:rPr>
    </w:lvl>
    <w:lvl w:ilvl="1" w:tplc="F58E02B6">
      <w:start w:val="1"/>
      <w:numFmt w:val="lowerLetter"/>
      <w:lvlText w:val="%2)"/>
      <w:lvlJc w:val="left"/>
      <w:pPr>
        <w:tabs>
          <w:tab w:val="num" w:pos="993"/>
        </w:tabs>
        <w:ind w:left="993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3CE1BD8">
      <w:start w:val="10"/>
      <w:numFmt w:val="upperRoman"/>
      <w:lvlText w:val="%4."/>
      <w:lvlJc w:val="left"/>
      <w:pPr>
        <w:ind w:left="2880" w:hanging="72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AF0A66A">
      <w:start w:val="1"/>
      <w:numFmt w:val="lowerLetter"/>
      <w:lvlText w:val="%6)"/>
      <w:lvlJc w:val="right"/>
      <w:pPr>
        <w:tabs>
          <w:tab w:val="num" w:pos="3960"/>
        </w:tabs>
        <w:ind w:left="3960" w:hanging="180"/>
      </w:pPr>
      <w:rPr>
        <w:rFonts w:ascii="Calibri" w:eastAsia="Univers-PL" w:hAnsi="Calibri" w:cs="Times New Roman" w:hint="default"/>
        <w:b w:val="0"/>
        <w:i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54958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339335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7909136">
    <w:abstractNumId w:val="43"/>
  </w:num>
  <w:num w:numId="4" w16cid:durableId="1258950849">
    <w:abstractNumId w:val="30"/>
  </w:num>
  <w:num w:numId="5" w16cid:durableId="1581333384">
    <w:abstractNumId w:val="38"/>
  </w:num>
  <w:num w:numId="6" w16cid:durableId="101262721">
    <w:abstractNumId w:val="35"/>
  </w:num>
  <w:num w:numId="7" w16cid:durableId="152533129">
    <w:abstractNumId w:val="26"/>
  </w:num>
  <w:num w:numId="8" w16cid:durableId="752550053">
    <w:abstractNumId w:val="36"/>
  </w:num>
  <w:num w:numId="9" w16cid:durableId="933318167">
    <w:abstractNumId w:val="21"/>
  </w:num>
  <w:num w:numId="10" w16cid:durableId="2068262138">
    <w:abstractNumId w:val="33"/>
  </w:num>
  <w:num w:numId="11" w16cid:durableId="1432623210">
    <w:abstractNumId w:val="41"/>
  </w:num>
  <w:num w:numId="12" w16cid:durableId="1894343263">
    <w:abstractNumId w:val="28"/>
  </w:num>
  <w:num w:numId="13" w16cid:durableId="1014922986">
    <w:abstractNumId w:val="27"/>
  </w:num>
  <w:num w:numId="14" w16cid:durableId="1847204146">
    <w:abstractNumId w:val="25"/>
  </w:num>
  <w:num w:numId="15" w16cid:durableId="1239828832">
    <w:abstractNumId w:val="49"/>
  </w:num>
  <w:num w:numId="16" w16cid:durableId="1767730639">
    <w:abstractNumId w:val="44"/>
  </w:num>
  <w:num w:numId="17" w16cid:durableId="1710455408">
    <w:abstractNumId w:val="48"/>
  </w:num>
  <w:num w:numId="18" w16cid:durableId="1810124324">
    <w:abstractNumId w:val="8"/>
  </w:num>
  <w:num w:numId="19" w16cid:durableId="167403241">
    <w:abstractNumId w:val="29"/>
  </w:num>
  <w:num w:numId="20" w16cid:durableId="1783648672">
    <w:abstractNumId w:val="50"/>
  </w:num>
  <w:num w:numId="21" w16cid:durableId="2130515314">
    <w:abstractNumId w:val="6"/>
  </w:num>
  <w:num w:numId="22" w16cid:durableId="78886377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49544587">
    <w:abstractNumId w:val="24"/>
  </w:num>
  <w:num w:numId="24" w16cid:durableId="87845783">
    <w:abstractNumId w:val="39"/>
  </w:num>
  <w:num w:numId="25" w16cid:durableId="920335418">
    <w:abstractNumId w:val="46"/>
  </w:num>
  <w:num w:numId="26" w16cid:durableId="1402875379">
    <w:abstractNumId w:val="23"/>
  </w:num>
  <w:num w:numId="27" w16cid:durableId="374042001">
    <w:abstractNumId w:val="32"/>
  </w:num>
  <w:num w:numId="28" w16cid:durableId="1612084911">
    <w:abstractNumId w:val="47"/>
  </w:num>
  <w:num w:numId="29" w16cid:durableId="1742676563">
    <w:abstractNumId w:val="51"/>
  </w:num>
  <w:num w:numId="30" w16cid:durableId="1345013089">
    <w:abstractNumId w:val="45"/>
  </w:num>
  <w:num w:numId="31" w16cid:durableId="2074692387">
    <w:abstractNumId w:val="22"/>
  </w:num>
  <w:num w:numId="32" w16cid:durableId="149248325">
    <w:abstractNumId w:val="17"/>
  </w:num>
  <w:num w:numId="33" w16cid:durableId="1022703287">
    <w:abstractNumId w:val="16"/>
  </w:num>
  <w:num w:numId="34" w16cid:durableId="1052273010">
    <w:abstractNumId w:val="18"/>
  </w:num>
  <w:num w:numId="35" w16cid:durableId="81610657">
    <w:abstractNumId w:val="19"/>
  </w:num>
  <w:num w:numId="36" w16cid:durableId="883710014">
    <w:abstractNumId w:val="20"/>
  </w:num>
  <w:num w:numId="37" w16cid:durableId="278029173">
    <w:abstractNumId w:val="42"/>
  </w:num>
  <w:num w:numId="38" w16cid:durableId="1606772354">
    <w:abstractNumId w:val="37"/>
  </w:num>
  <w:num w:numId="39" w16cid:durableId="146692164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04495189">
    <w:abstractNumId w:val="3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FE3"/>
    <w:rsid w:val="00007FFB"/>
    <w:rsid w:val="00036514"/>
    <w:rsid w:val="00044DEF"/>
    <w:rsid w:val="00057AAE"/>
    <w:rsid w:val="00070269"/>
    <w:rsid w:val="00071AF7"/>
    <w:rsid w:val="000747F2"/>
    <w:rsid w:val="0007560F"/>
    <w:rsid w:val="00077CF7"/>
    <w:rsid w:val="000800C7"/>
    <w:rsid w:val="00082167"/>
    <w:rsid w:val="00094781"/>
    <w:rsid w:val="00094B7B"/>
    <w:rsid w:val="00097E17"/>
    <w:rsid w:val="000A4065"/>
    <w:rsid w:val="000A41F3"/>
    <w:rsid w:val="000B0B40"/>
    <w:rsid w:val="000C48EA"/>
    <w:rsid w:val="000E4A2B"/>
    <w:rsid w:val="00111EEE"/>
    <w:rsid w:val="0011215F"/>
    <w:rsid w:val="001218F9"/>
    <w:rsid w:val="001327BF"/>
    <w:rsid w:val="001425B6"/>
    <w:rsid w:val="00160B0C"/>
    <w:rsid w:val="00161615"/>
    <w:rsid w:val="00177EEA"/>
    <w:rsid w:val="00181374"/>
    <w:rsid w:val="00183836"/>
    <w:rsid w:val="001A6F1D"/>
    <w:rsid w:val="001B43E7"/>
    <w:rsid w:val="001C0593"/>
    <w:rsid w:val="001D23E1"/>
    <w:rsid w:val="001D58BB"/>
    <w:rsid w:val="001D5A5D"/>
    <w:rsid w:val="001E3167"/>
    <w:rsid w:val="001E6C5A"/>
    <w:rsid w:val="001F5B27"/>
    <w:rsid w:val="001F5D9E"/>
    <w:rsid w:val="00206593"/>
    <w:rsid w:val="0021431A"/>
    <w:rsid w:val="0021669F"/>
    <w:rsid w:val="00222B7E"/>
    <w:rsid w:val="002348A3"/>
    <w:rsid w:val="00286081"/>
    <w:rsid w:val="002B5C8C"/>
    <w:rsid w:val="002E749F"/>
    <w:rsid w:val="002F33A3"/>
    <w:rsid w:val="0030127A"/>
    <w:rsid w:val="00302D46"/>
    <w:rsid w:val="00316A4B"/>
    <w:rsid w:val="0031700D"/>
    <w:rsid w:val="00317314"/>
    <w:rsid w:val="003251E2"/>
    <w:rsid w:val="00332438"/>
    <w:rsid w:val="00372D27"/>
    <w:rsid w:val="003807FF"/>
    <w:rsid w:val="00380F82"/>
    <w:rsid w:val="00390192"/>
    <w:rsid w:val="00396764"/>
    <w:rsid w:val="003C382F"/>
    <w:rsid w:val="003D1374"/>
    <w:rsid w:val="003F14FA"/>
    <w:rsid w:val="003F7403"/>
    <w:rsid w:val="0041656C"/>
    <w:rsid w:val="00423337"/>
    <w:rsid w:val="00423646"/>
    <w:rsid w:val="00426584"/>
    <w:rsid w:val="00426A37"/>
    <w:rsid w:val="00435FC1"/>
    <w:rsid w:val="004378F2"/>
    <w:rsid w:val="004541B8"/>
    <w:rsid w:val="00461092"/>
    <w:rsid w:val="004630DA"/>
    <w:rsid w:val="004704C7"/>
    <w:rsid w:val="00482C0E"/>
    <w:rsid w:val="00496636"/>
    <w:rsid w:val="004B336F"/>
    <w:rsid w:val="004C6170"/>
    <w:rsid w:val="004D0F40"/>
    <w:rsid w:val="004E0ECF"/>
    <w:rsid w:val="004E3CFE"/>
    <w:rsid w:val="004E4F7F"/>
    <w:rsid w:val="00531C88"/>
    <w:rsid w:val="005325EC"/>
    <w:rsid w:val="0054001D"/>
    <w:rsid w:val="005403F5"/>
    <w:rsid w:val="00571A37"/>
    <w:rsid w:val="005734F9"/>
    <w:rsid w:val="005754F5"/>
    <w:rsid w:val="00581578"/>
    <w:rsid w:val="00595F6B"/>
    <w:rsid w:val="005A20F9"/>
    <w:rsid w:val="005A3399"/>
    <w:rsid w:val="005A454C"/>
    <w:rsid w:val="005A57DC"/>
    <w:rsid w:val="005A5A2B"/>
    <w:rsid w:val="005B4FFF"/>
    <w:rsid w:val="005C7A8A"/>
    <w:rsid w:val="005E247B"/>
    <w:rsid w:val="005E7735"/>
    <w:rsid w:val="00600764"/>
    <w:rsid w:val="00604892"/>
    <w:rsid w:val="006251B0"/>
    <w:rsid w:val="00627AA4"/>
    <w:rsid w:val="00636E96"/>
    <w:rsid w:val="00647B80"/>
    <w:rsid w:val="006607C8"/>
    <w:rsid w:val="006623E1"/>
    <w:rsid w:val="006760B6"/>
    <w:rsid w:val="00676911"/>
    <w:rsid w:val="00691EF6"/>
    <w:rsid w:val="00693ECC"/>
    <w:rsid w:val="006A3405"/>
    <w:rsid w:val="006A4CE0"/>
    <w:rsid w:val="006A69C0"/>
    <w:rsid w:val="006B72D8"/>
    <w:rsid w:val="006C20CB"/>
    <w:rsid w:val="006D041F"/>
    <w:rsid w:val="006D2D10"/>
    <w:rsid w:val="006E3B12"/>
    <w:rsid w:val="006F384E"/>
    <w:rsid w:val="007314F0"/>
    <w:rsid w:val="00732CDD"/>
    <w:rsid w:val="0073585B"/>
    <w:rsid w:val="00740940"/>
    <w:rsid w:val="00741BDC"/>
    <w:rsid w:val="007545B5"/>
    <w:rsid w:val="00777FA5"/>
    <w:rsid w:val="007843CE"/>
    <w:rsid w:val="007A32B6"/>
    <w:rsid w:val="007A5F5F"/>
    <w:rsid w:val="007C1AE6"/>
    <w:rsid w:val="007C3187"/>
    <w:rsid w:val="007C5095"/>
    <w:rsid w:val="007C52FC"/>
    <w:rsid w:val="007C7D21"/>
    <w:rsid w:val="007F5A60"/>
    <w:rsid w:val="00820975"/>
    <w:rsid w:val="008519E0"/>
    <w:rsid w:val="00856E5F"/>
    <w:rsid w:val="0086402A"/>
    <w:rsid w:val="00882E72"/>
    <w:rsid w:val="008A0E41"/>
    <w:rsid w:val="008A32D1"/>
    <w:rsid w:val="008A6686"/>
    <w:rsid w:val="008B50BD"/>
    <w:rsid w:val="008C103F"/>
    <w:rsid w:val="008C41F7"/>
    <w:rsid w:val="008E7B04"/>
    <w:rsid w:val="009134DB"/>
    <w:rsid w:val="00913689"/>
    <w:rsid w:val="0091473C"/>
    <w:rsid w:val="0091699B"/>
    <w:rsid w:val="00924DCF"/>
    <w:rsid w:val="00930A95"/>
    <w:rsid w:val="00933FE3"/>
    <w:rsid w:val="009416D2"/>
    <w:rsid w:val="00944DEC"/>
    <w:rsid w:val="00945B55"/>
    <w:rsid w:val="009518B3"/>
    <w:rsid w:val="009539D4"/>
    <w:rsid w:val="00953E60"/>
    <w:rsid w:val="009558BA"/>
    <w:rsid w:val="009604F5"/>
    <w:rsid w:val="009820C7"/>
    <w:rsid w:val="009830F3"/>
    <w:rsid w:val="009850DA"/>
    <w:rsid w:val="00991CD9"/>
    <w:rsid w:val="00993401"/>
    <w:rsid w:val="009963A3"/>
    <w:rsid w:val="00996DC3"/>
    <w:rsid w:val="009A3424"/>
    <w:rsid w:val="009A48DB"/>
    <w:rsid w:val="009D5EDE"/>
    <w:rsid w:val="009E3659"/>
    <w:rsid w:val="009E7C92"/>
    <w:rsid w:val="00A50310"/>
    <w:rsid w:val="00A513FD"/>
    <w:rsid w:val="00A676D2"/>
    <w:rsid w:val="00AA1341"/>
    <w:rsid w:val="00AB15C5"/>
    <w:rsid w:val="00AB424C"/>
    <w:rsid w:val="00AC6C8B"/>
    <w:rsid w:val="00AD2280"/>
    <w:rsid w:val="00AE24BB"/>
    <w:rsid w:val="00AF63EF"/>
    <w:rsid w:val="00B002DB"/>
    <w:rsid w:val="00B0328C"/>
    <w:rsid w:val="00B14983"/>
    <w:rsid w:val="00B217BC"/>
    <w:rsid w:val="00B21900"/>
    <w:rsid w:val="00B22EF7"/>
    <w:rsid w:val="00B429DE"/>
    <w:rsid w:val="00B44C65"/>
    <w:rsid w:val="00B61B10"/>
    <w:rsid w:val="00B631B4"/>
    <w:rsid w:val="00B7308E"/>
    <w:rsid w:val="00B73E12"/>
    <w:rsid w:val="00B859F9"/>
    <w:rsid w:val="00B87C9F"/>
    <w:rsid w:val="00BA51D2"/>
    <w:rsid w:val="00BB0A88"/>
    <w:rsid w:val="00BB1F76"/>
    <w:rsid w:val="00BB3D08"/>
    <w:rsid w:val="00BB6EB4"/>
    <w:rsid w:val="00BB7AFB"/>
    <w:rsid w:val="00BC10C1"/>
    <w:rsid w:val="00BC5984"/>
    <w:rsid w:val="00BD0E56"/>
    <w:rsid w:val="00BD10F0"/>
    <w:rsid w:val="00BD248F"/>
    <w:rsid w:val="00BD4020"/>
    <w:rsid w:val="00BD7374"/>
    <w:rsid w:val="00BE06A1"/>
    <w:rsid w:val="00BF5428"/>
    <w:rsid w:val="00C033C4"/>
    <w:rsid w:val="00C22DAA"/>
    <w:rsid w:val="00C25B61"/>
    <w:rsid w:val="00C35B1B"/>
    <w:rsid w:val="00C405E8"/>
    <w:rsid w:val="00C44CFE"/>
    <w:rsid w:val="00C619FC"/>
    <w:rsid w:val="00C63118"/>
    <w:rsid w:val="00C633D8"/>
    <w:rsid w:val="00C766C2"/>
    <w:rsid w:val="00C87858"/>
    <w:rsid w:val="00C96CE0"/>
    <w:rsid w:val="00CC2007"/>
    <w:rsid w:val="00CC407B"/>
    <w:rsid w:val="00CD62F8"/>
    <w:rsid w:val="00CF4929"/>
    <w:rsid w:val="00D06266"/>
    <w:rsid w:val="00D11695"/>
    <w:rsid w:val="00D12A13"/>
    <w:rsid w:val="00D179A6"/>
    <w:rsid w:val="00D33B4C"/>
    <w:rsid w:val="00D512EF"/>
    <w:rsid w:val="00D517F1"/>
    <w:rsid w:val="00D60F55"/>
    <w:rsid w:val="00D6756E"/>
    <w:rsid w:val="00D76D08"/>
    <w:rsid w:val="00D905FC"/>
    <w:rsid w:val="00D92A2B"/>
    <w:rsid w:val="00D95879"/>
    <w:rsid w:val="00DA55BB"/>
    <w:rsid w:val="00DB38D6"/>
    <w:rsid w:val="00DB3AB7"/>
    <w:rsid w:val="00DC0515"/>
    <w:rsid w:val="00DE2BDF"/>
    <w:rsid w:val="00E04567"/>
    <w:rsid w:val="00E07AB2"/>
    <w:rsid w:val="00E678BC"/>
    <w:rsid w:val="00E73844"/>
    <w:rsid w:val="00EA04C4"/>
    <w:rsid w:val="00EA2C94"/>
    <w:rsid w:val="00EC1722"/>
    <w:rsid w:val="00EC36F8"/>
    <w:rsid w:val="00EC53D8"/>
    <w:rsid w:val="00F12478"/>
    <w:rsid w:val="00F203F2"/>
    <w:rsid w:val="00F250F9"/>
    <w:rsid w:val="00F26266"/>
    <w:rsid w:val="00F32D9B"/>
    <w:rsid w:val="00F82EEA"/>
    <w:rsid w:val="00F93606"/>
    <w:rsid w:val="00FA1FE7"/>
    <w:rsid w:val="00FA37EC"/>
    <w:rsid w:val="00FB7D0B"/>
    <w:rsid w:val="00FC3B6E"/>
    <w:rsid w:val="00FD6DE7"/>
    <w:rsid w:val="00FE5004"/>
    <w:rsid w:val="00FE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DF684"/>
  <w15:chartTrackingRefBased/>
  <w15:docId w15:val="{77968E49-EEAC-41E6-952C-BCDC34EE6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41F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933FE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933FE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aliases w:val="CW_Lista,Eko punkty,podpunkt,Nag 1,normalny tekst,Bullet Number,List Paragraph1,lp1,List Paragraph2,ISCG Numerowanie,lp11,List Paragraph11,Bullet 1,Use Case List Paragraph,Body MS Bullet,BulletC,Obiekt,Wyliczanie,Akapit z listą31,L1"/>
    <w:basedOn w:val="Normalny"/>
    <w:link w:val="AkapitzlistZnak"/>
    <w:uiPriority w:val="34"/>
    <w:qFormat/>
    <w:rsid w:val="00933FE3"/>
    <w:pPr>
      <w:ind w:left="708"/>
    </w:pPr>
  </w:style>
  <w:style w:type="character" w:styleId="Hipercze">
    <w:name w:val="Hyperlink"/>
    <w:basedOn w:val="Domylnaczcionkaakapitu"/>
    <w:uiPriority w:val="99"/>
    <w:unhideWhenUsed/>
    <w:rsid w:val="00933FE3"/>
    <w:rPr>
      <w:color w:val="0000FF"/>
      <w:u w:val="single"/>
    </w:rPr>
  </w:style>
  <w:style w:type="table" w:styleId="Tabela-Siatka">
    <w:name w:val="Table Grid"/>
    <w:basedOn w:val="Standardowy"/>
    <w:uiPriority w:val="39"/>
    <w:rsid w:val="00993401"/>
    <w:pPr>
      <w:spacing w:after="0" w:line="240" w:lineRule="auto"/>
    </w:pPr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39"/>
    <w:rsid w:val="0021669F"/>
    <w:pPr>
      <w:suppressAutoHyphens/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C36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C36F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C36F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36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36F8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Standard">
    <w:name w:val="Standard"/>
    <w:rsid w:val="000E4A2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table" w:customStyle="1" w:styleId="Tabela-Siatka111">
    <w:name w:val="Tabela - Siatka111"/>
    <w:basedOn w:val="Standardowy"/>
    <w:uiPriority w:val="39"/>
    <w:rsid w:val="000E4A2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2">
    <w:name w:val="Tabela - Siatka112"/>
    <w:basedOn w:val="Standardowy"/>
    <w:uiPriority w:val="39"/>
    <w:rsid w:val="009E7C9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3">
    <w:name w:val="Tabela - Siatka113"/>
    <w:basedOn w:val="Standardowy"/>
    <w:uiPriority w:val="39"/>
    <w:rsid w:val="00B61B1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Eko punkty Znak,podpunkt Znak,Nag 1 Znak,normalny tekst Znak,Bullet Number Znak,List Paragraph1 Znak,lp1 Znak,List Paragraph2 Znak,ISCG Numerowanie Znak,lp11 Znak,List Paragraph11 Znak,Bullet 1 Znak,Body MS Bullet Znak"/>
    <w:link w:val="Akapitzlist"/>
    <w:uiPriority w:val="34"/>
    <w:qFormat/>
    <w:rsid w:val="005A20F9"/>
    <w:rPr>
      <w:rFonts w:ascii="Times New Roman" w:eastAsia="Times New Roman" w:hAnsi="Times New Roman" w:cs="Times New Roman"/>
      <w:sz w:val="24"/>
      <w:szCs w:val="24"/>
      <w:lang w:eastAsia="zh-CN"/>
    </w:rPr>
  </w:style>
  <w:style w:type="table" w:customStyle="1" w:styleId="Tabela-Siatka114">
    <w:name w:val="Tabela - Siatka114"/>
    <w:basedOn w:val="Standardowy"/>
    <w:uiPriority w:val="39"/>
    <w:rsid w:val="00571A3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6251B0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90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3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wpwik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29A69-2A3C-44F9-8B73-6F0E8F9CC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10</Pages>
  <Words>3863</Words>
  <Characters>23181</Characters>
  <Application>Microsoft Office Word</Application>
  <DocSecurity>0</DocSecurity>
  <Lines>193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IZUCIECHOWSKA</dc:creator>
  <cp:keywords/>
  <dc:description/>
  <cp:lastModifiedBy>IZ-Ludziejewska</cp:lastModifiedBy>
  <cp:revision>17</cp:revision>
  <cp:lastPrinted>2026-05-12T06:25:00Z</cp:lastPrinted>
  <dcterms:created xsi:type="dcterms:W3CDTF">2026-01-19T14:42:00Z</dcterms:created>
  <dcterms:modified xsi:type="dcterms:W3CDTF">2026-05-12T06:26:00Z</dcterms:modified>
</cp:coreProperties>
</file>